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Pr="00E2132A" w:rsidRDefault="00EB512D" w:rsidP="00EB512D">
      <w:pPr>
        <w:rPr>
          <w:rFonts w:ascii="Times New Roman" w:hAnsi="Times New Roman" w:cs="Times New Roman"/>
          <w:sz w:val="26"/>
          <w:szCs w:val="26"/>
        </w:rPr>
      </w:pPr>
      <w:r w:rsidRPr="00E2132A">
        <w:rPr>
          <w:rFonts w:ascii="Times New Roman" w:hAnsi="Times New Roman" w:cs="Times New Roman"/>
          <w:sz w:val="26"/>
          <w:szCs w:val="26"/>
        </w:rPr>
        <w:t>ВЕСТНИК</w:t>
      </w:r>
    </w:p>
    <w:p w:rsidR="00EB512D" w:rsidRPr="00E2132A" w:rsidRDefault="00EB512D" w:rsidP="00EB512D">
      <w:pPr>
        <w:rPr>
          <w:rFonts w:ascii="Times New Roman" w:hAnsi="Times New Roman" w:cs="Times New Roman"/>
          <w:sz w:val="26"/>
          <w:szCs w:val="26"/>
        </w:rPr>
      </w:pPr>
      <w:r w:rsidRPr="00E2132A">
        <w:rPr>
          <w:rFonts w:ascii="Times New Roman" w:hAnsi="Times New Roman" w:cs="Times New Roman"/>
          <w:sz w:val="26"/>
          <w:szCs w:val="26"/>
        </w:rPr>
        <w:t>Студеновского сельсовета</w:t>
      </w:r>
    </w:p>
    <w:p w:rsidR="00EB512D" w:rsidRPr="00E2132A" w:rsidRDefault="00EB512D" w:rsidP="00EB51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132A">
        <w:rPr>
          <w:rFonts w:ascii="Times New Roman" w:hAnsi="Times New Roman" w:cs="Times New Roman"/>
          <w:b/>
          <w:sz w:val="26"/>
          <w:szCs w:val="26"/>
        </w:rPr>
        <w:t xml:space="preserve">Вестник </w:t>
      </w:r>
    </w:p>
    <w:p w:rsidR="00EB512D" w:rsidRPr="00E2132A" w:rsidRDefault="00EB512D" w:rsidP="00EB51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132A">
        <w:rPr>
          <w:rFonts w:ascii="Times New Roman" w:hAnsi="Times New Roman" w:cs="Times New Roman"/>
          <w:b/>
          <w:sz w:val="26"/>
          <w:szCs w:val="26"/>
        </w:rPr>
        <w:t>Студеновского сельсовета</w:t>
      </w:r>
    </w:p>
    <w:p w:rsidR="00EB512D" w:rsidRPr="00E2132A" w:rsidRDefault="00EB512D" w:rsidP="00EB512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512D" w:rsidRPr="00E2132A" w:rsidRDefault="004619E5" w:rsidP="00EB512D">
      <w:pPr>
        <w:tabs>
          <w:tab w:val="center" w:pos="4677"/>
          <w:tab w:val="left" w:pos="739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2132A">
        <w:rPr>
          <w:rFonts w:ascii="Times New Roman" w:hAnsi="Times New Roman" w:cs="Times New Roman"/>
          <w:sz w:val="26"/>
          <w:szCs w:val="26"/>
        </w:rPr>
        <w:t>2</w:t>
      </w:r>
      <w:r w:rsidR="00A25ECE" w:rsidRPr="00E2132A">
        <w:rPr>
          <w:rFonts w:ascii="Times New Roman" w:hAnsi="Times New Roman" w:cs="Times New Roman"/>
          <w:sz w:val="26"/>
          <w:szCs w:val="26"/>
        </w:rPr>
        <w:t>7</w:t>
      </w:r>
      <w:r w:rsidR="00EB512D" w:rsidRPr="00E2132A">
        <w:rPr>
          <w:rFonts w:ascii="Times New Roman" w:hAnsi="Times New Roman" w:cs="Times New Roman"/>
          <w:sz w:val="26"/>
          <w:szCs w:val="26"/>
        </w:rPr>
        <w:t xml:space="preserve"> </w:t>
      </w:r>
      <w:r w:rsidR="00D83F35" w:rsidRPr="00E2132A">
        <w:rPr>
          <w:rFonts w:ascii="Times New Roman" w:hAnsi="Times New Roman" w:cs="Times New Roman"/>
          <w:sz w:val="26"/>
          <w:szCs w:val="26"/>
        </w:rPr>
        <w:t>декабря</w:t>
      </w:r>
      <w:r w:rsidR="00EB512D" w:rsidRPr="00E2132A">
        <w:rPr>
          <w:rFonts w:ascii="Times New Roman" w:hAnsi="Times New Roman" w:cs="Times New Roman"/>
          <w:sz w:val="26"/>
          <w:szCs w:val="26"/>
        </w:rPr>
        <w:t xml:space="preserve"> 202</w:t>
      </w:r>
      <w:r w:rsidR="002C6242" w:rsidRPr="00E2132A">
        <w:rPr>
          <w:rFonts w:ascii="Times New Roman" w:hAnsi="Times New Roman" w:cs="Times New Roman"/>
          <w:sz w:val="26"/>
          <w:szCs w:val="26"/>
        </w:rPr>
        <w:t>2</w:t>
      </w:r>
      <w:r w:rsidR="00D76B4C" w:rsidRPr="00E2132A">
        <w:rPr>
          <w:rFonts w:ascii="Times New Roman" w:hAnsi="Times New Roman" w:cs="Times New Roman"/>
          <w:sz w:val="26"/>
          <w:szCs w:val="26"/>
        </w:rPr>
        <w:t xml:space="preserve">г                          </w:t>
      </w:r>
      <w:r w:rsidR="00EB512D" w:rsidRPr="00E2132A">
        <w:rPr>
          <w:rFonts w:ascii="Times New Roman" w:hAnsi="Times New Roman" w:cs="Times New Roman"/>
          <w:sz w:val="26"/>
          <w:szCs w:val="26"/>
        </w:rPr>
        <w:t xml:space="preserve">Администрация                             Выпуск № </w:t>
      </w:r>
      <w:r w:rsidR="00D83F35" w:rsidRPr="00E2132A">
        <w:rPr>
          <w:rFonts w:ascii="Times New Roman" w:hAnsi="Times New Roman" w:cs="Times New Roman"/>
          <w:sz w:val="26"/>
          <w:szCs w:val="26"/>
        </w:rPr>
        <w:t>4</w:t>
      </w:r>
      <w:r w:rsidR="00A25ECE" w:rsidRPr="00E2132A">
        <w:rPr>
          <w:rFonts w:ascii="Times New Roman" w:hAnsi="Times New Roman" w:cs="Times New Roman"/>
          <w:sz w:val="26"/>
          <w:szCs w:val="26"/>
        </w:rPr>
        <w:t>2</w:t>
      </w:r>
    </w:p>
    <w:p w:rsidR="00EB512D" w:rsidRPr="00E2132A" w:rsidRDefault="00EB512D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 w:rsidRPr="00E2132A">
        <w:rPr>
          <w:rFonts w:ascii="Times New Roman" w:hAnsi="Times New Roman" w:cs="Times New Roman"/>
          <w:sz w:val="26"/>
          <w:szCs w:val="26"/>
        </w:rPr>
        <w:t>Студеновского сельсовета</w:t>
      </w:r>
    </w:p>
    <w:p w:rsidR="00EB512D" w:rsidRPr="00E2132A" w:rsidRDefault="00D76B4C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 w:rsidRPr="00E2132A">
        <w:rPr>
          <w:rFonts w:ascii="Times New Roman" w:hAnsi="Times New Roman" w:cs="Times New Roman"/>
          <w:sz w:val="26"/>
          <w:szCs w:val="26"/>
        </w:rPr>
        <w:t xml:space="preserve">   </w:t>
      </w:r>
      <w:r w:rsidR="00306BB1" w:rsidRPr="00E2132A">
        <w:rPr>
          <w:rFonts w:ascii="Times New Roman" w:hAnsi="Times New Roman" w:cs="Times New Roman"/>
          <w:sz w:val="26"/>
          <w:szCs w:val="26"/>
        </w:rPr>
        <w:t xml:space="preserve"> </w:t>
      </w:r>
      <w:r w:rsidR="00EB512D" w:rsidRPr="00E2132A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EB512D" w:rsidRPr="00E2132A" w:rsidRDefault="00EB512D" w:rsidP="00EB51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132A">
        <w:rPr>
          <w:rFonts w:ascii="Times New Roman" w:hAnsi="Times New Roman" w:cs="Times New Roman"/>
          <w:b/>
          <w:sz w:val="26"/>
          <w:szCs w:val="26"/>
        </w:rPr>
        <w:t>В этом номере</w:t>
      </w:r>
    </w:p>
    <w:tbl>
      <w:tblPr>
        <w:tblpPr w:leftFromText="180" w:rightFromText="180" w:vertAnchor="text" w:horzAnchor="margin" w:tblpX="-318" w:tblpY="94"/>
        <w:tblW w:w="10691" w:type="dxa"/>
        <w:tblLayout w:type="fixed"/>
        <w:tblLook w:val="01E0"/>
      </w:tblPr>
      <w:tblGrid>
        <w:gridCol w:w="9215"/>
        <w:gridCol w:w="1476"/>
      </w:tblGrid>
      <w:tr w:rsidR="00B4489D" w:rsidRPr="00E2132A" w:rsidTr="00530E01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9D" w:rsidRPr="00E2132A" w:rsidRDefault="00B4489D" w:rsidP="00530E01">
            <w:pPr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32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9D" w:rsidRPr="00E2132A" w:rsidRDefault="00B4489D" w:rsidP="00530E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132A">
              <w:rPr>
                <w:rFonts w:ascii="Times New Roman" w:hAnsi="Times New Roman" w:cs="Times New Roman"/>
                <w:b/>
                <w:sz w:val="26"/>
                <w:szCs w:val="26"/>
              </w:rPr>
              <w:t>Страница</w:t>
            </w:r>
          </w:p>
        </w:tc>
      </w:tr>
      <w:tr w:rsidR="00B4489D" w:rsidRPr="00A3125A" w:rsidTr="00530E01">
        <w:trPr>
          <w:trHeight w:val="132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9D" w:rsidRDefault="00B4489D" w:rsidP="00530E0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  <w:r w:rsidRPr="00796C91">
              <w:rPr>
                <w:sz w:val="18"/>
                <w:szCs w:val="18"/>
              </w:rPr>
              <w:t xml:space="preserve"> </w:t>
            </w:r>
            <w:r w:rsidRPr="00E2132A">
              <w:rPr>
                <w:b/>
                <w:sz w:val="18"/>
                <w:szCs w:val="18"/>
              </w:rPr>
              <w:t>СОВЕТ ДЕПУТАТОВ</w:t>
            </w:r>
            <w:r w:rsidRPr="00E2132A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2132A">
              <w:rPr>
                <w:b/>
                <w:sz w:val="18"/>
                <w:szCs w:val="18"/>
              </w:rPr>
              <w:t>СТУДЕНОВСКОГО СЕЛЬСОВЕТА</w:t>
            </w:r>
            <w:r w:rsidRPr="00E2132A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2132A">
              <w:rPr>
                <w:b/>
                <w:sz w:val="18"/>
                <w:szCs w:val="18"/>
              </w:rPr>
              <w:t>КАРАСУКСКОГО РАЙОНА НОВОСИБИРСКОЙ ОБЛАСТИ ШЕСТОГО СОЗЫВА РЕШЕНИЕ</w:t>
            </w:r>
            <w:r w:rsidRPr="00530E01">
              <w:rPr>
                <w:b/>
                <w:sz w:val="20"/>
                <w:szCs w:val="20"/>
              </w:rPr>
              <w:t xml:space="preserve"> </w:t>
            </w:r>
            <w:r w:rsidRPr="00530E01">
              <w:rPr>
                <w:b/>
                <w:sz w:val="26"/>
                <w:szCs w:val="26"/>
              </w:rPr>
              <w:t xml:space="preserve">20-ой сессии от  </w:t>
            </w:r>
            <w:r w:rsidRPr="00E2132A">
              <w:rPr>
                <w:b/>
              </w:rPr>
              <w:t>26.12.2022 № 95</w:t>
            </w:r>
            <w:r w:rsidRPr="00E2132A">
              <w:t xml:space="preserve"> «О бюджете Студеновского сельсовета Карасукского района на 2023 год и плановый период 2024 и 2025 годов».</w:t>
            </w:r>
          </w:p>
          <w:p w:rsidR="00B4489D" w:rsidRPr="00530E01" w:rsidRDefault="00B4489D" w:rsidP="00530E01">
            <w:pPr>
              <w:pStyle w:val="a6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  <w:r w:rsidRPr="00A25ECE">
              <w:rPr>
                <w:b/>
                <w:sz w:val="22"/>
                <w:szCs w:val="22"/>
              </w:rPr>
              <w:t xml:space="preserve"> </w:t>
            </w:r>
            <w:r w:rsidRPr="00E2132A">
              <w:rPr>
                <w:b/>
                <w:sz w:val="18"/>
                <w:szCs w:val="18"/>
              </w:rPr>
              <w:t>СОВЕТ ДЕПУТАТОВ</w:t>
            </w:r>
            <w:r w:rsidRPr="00E2132A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2132A">
              <w:rPr>
                <w:b/>
                <w:sz w:val="18"/>
                <w:szCs w:val="18"/>
              </w:rPr>
              <w:t>СТУДЕНОВСКОГО СЕЛЬСОВЕТА</w:t>
            </w:r>
            <w:r w:rsidRPr="00E2132A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2132A">
              <w:rPr>
                <w:b/>
                <w:sz w:val="18"/>
                <w:szCs w:val="18"/>
              </w:rPr>
              <w:t>КАРАСУКСКОГО РАЙОНА НОВОСИБИРСКОЙ ОБЛАСТИ ШЕСТОГО СОЗЫВА РЕШЕНИЕ</w:t>
            </w:r>
            <w:r w:rsidRPr="00530E01">
              <w:rPr>
                <w:b/>
                <w:sz w:val="20"/>
                <w:szCs w:val="20"/>
              </w:rPr>
              <w:t xml:space="preserve"> </w:t>
            </w:r>
            <w:r w:rsidRPr="00530E01">
              <w:rPr>
                <w:b/>
                <w:sz w:val="26"/>
                <w:szCs w:val="26"/>
              </w:rPr>
              <w:t xml:space="preserve">20-ой сессии от  </w:t>
            </w:r>
            <w:r w:rsidRPr="00E2132A">
              <w:rPr>
                <w:b/>
              </w:rPr>
              <w:t>26.12.2022 № 96</w:t>
            </w:r>
            <w:r w:rsidRPr="00E2132A">
              <w:t xml:space="preserve"> «</w:t>
            </w:r>
            <w:r w:rsidRPr="00E2132A">
              <w:rPr>
                <w:bCs/>
              </w:rPr>
              <w:t>Об утверждении Порядка сообщения лицами, замещающими муниципальные должности Студеновского сельсовета Карасукского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интересов».</w:t>
            </w:r>
          </w:p>
          <w:p w:rsidR="00B4489D" w:rsidRPr="00E2132A" w:rsidRDefault="00B4489D" w:rsidP="00530E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57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A25ECE">
              <w:rPr>
                <w:b/>
              </w:rPr>
              <w:t xml:space="preserve"> </w:t>
            </w:r>
            <w:r w:rsidRPr="00E2132A">
              <w:rPr>
                <w:rFonts w:ascii="Times New Roman" w:hAnsi="Times New Roman" w:cs="Times New Roman"/>
                <w:b/>
                <w:sz w:val="18"/>
                <w:szCs w:val="18"/>
              </w:rPr>
              <w:t>СОВЕТ ДЕПУТАТОВ</w:t>
            </w:r>
            <w:r w:rsidRPr="00E213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E2132A">
              <w:rPr>
                <w:rFonts w:ascii="Times New Roman" w:hAnsi="Times New Roman" w:cs="Times New Roman"/>
                <w:b/>
                <w:sz w:val="18"/>
                <w:szCs w:val="18"/>
              </w:rPr>
              <w:t>СТУДЕНОВСКОГО СЕЛЬСОВЕТА</w:t>
            </w:r>
            <w:r w:rsidRPr="00E213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E213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КАРАСУКСКОГО РАЙОНА НОВОСИБИРСКОЙ ОБЛАСТИ ШЕСТОГО СОЗЫВА РЕШЕНИЕ </w:t>
            </w:r>
            <w:r w:rsidRPr="00E2132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530E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-ой сессии от  </w:t>
            </w:r>
            <w:r w:rsidRPr="00E21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26.12.2022 № 97  </w:t>
            </w:r>
            <w:r w:rsidRPr="00E2132A">
              <w:rPr>
                <w:rFonts w:ascii="Times New Roman" w:hAnsi="Times New Roman" w:cs="Times New Roman"/>
                <w:sz w:val="24"/>
                <w:szCs w:val="24"/>
              </w:rPr>
              <w:t>«Об  утверждении  плана  работы  Совета  депутатов Студеновского  сельсовета  на  2023 год»</w:t>
            </w:r>
            <w:r w:rsidR="00530E01" w:rsidRPr="00E21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89D" w:rsidRPr="00E2132A" w:rsidRDefault="00B4489D" w:rsidP="00530E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957CA">
              <w:rPr>
                <w:rFonts w:ascii="Times New Roman" w:hAnsi="Times New Roman" w:cs="Times New Roman"/>
                <w:b/>
              </w:rPr>
              <w:t xml:space="preserve"> </w:t>
            </w:r>
            <w:r w:rsidRPr="00E2132A">
              <w:rPr>
                <w:rFonts w:ascii="Times New Roman" w:hAnsi="Times New Roman" w:cs="Times New Roman"/>
                <w:b/>
                <w:sz w:val="18"/>
                <w:szCs w:val="18"/>
              </w:rPr>
              <w:t>СОВЕТ ДЕПУТАТОВ</w:t>
            </w:r>
            <w:r w:rsidRPr="00E213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E2132A">
              <w:rPr>
                <w:rFonts w:ascii="Times New Roman" w:hAnsi="Times New Roman" w:cs="Times New Roman"/>
                <w:b/>
                <w:sz w:val="18"/>
                <w:szCs w:val="18"/>
              </w:rPr>
              <w:t>СТУДЕНОВСКОГО СЕЛЬСОВЕТА</w:t>
            </w:r>
            <w:r w:rsidRPr="00E213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E213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КАРАСУКСКОГО РАЙОНА НОВОСИБИРСКОЙ ОБЛАСТИ ШЕСТОГО СОЗЫВА РЕШЕНИЕ </w:t>
            </w:r>
            <w:r w:rsidRPr="00E2132A">
              <w:rPr>
                <w:rFonts w:ascii="Times New Roman" w:hAnsi="Times New Roman" w:cs="Times New Roman"/>
                <w:b/>
                <w:sz w:val="24"/>
                <w:szCs w:val="24"/>
              </w:rPr>
              <w:t>20-ой сессии от</w:t>
            </w:r>
            <w:r w:rsidRPr="00530E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E21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26.12.2022 № 98  </w:t>
            </w:r>
            <w:r w:rsidRPr="00E213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132A">
              <w:rPr>
                <w:rFonts w:ascii="Times New Roman" w:hAnsi="Times New Roman"/>
                <w:bCs/>
                <w:sz w:val="24"/>
                <w:szCs w:val="24"/>
              </w:rPr>
              <w:t xml:space="preserve"> О признании утратившими силу</w:t>
            </w:r>
            <w:r w:rsidR="00530E01" w:rsidRPr="00E2132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132A">
              <w:rPr>
                <w:rFonts w:ascii="Times New Roman" w:hAnsi="Times New Roman"/>
                <w:bCs/>
                <w:sz w:val="24"/>
                <w:szCs w:val="24"/>
              </w:rPr>
              <w:t>муниципальных правовых актов»</w:t>
            </w:r>
            <w:r w:rsidR="00530E01" w:rsidRPr="00E2132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2132A" w:rsidRPr="00E2132A" w:rsidRDefault="00E2132A" w:rsidP="00E213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32A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 w:rsidRPr="0053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 ДЕПУТАТОВ</w:t>
            </w:r>
            <w:r w:rsidRPr="00530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30E01">
              <w:rPr>
                <w:rFonts w:ascii="Times New Roman" w:hAnsi="Times New Roman" w:cs="Times New Roman"/>
                <w:b/>
                <w:sz w:val="20"/>
                <w:szCs w:val="20"/>
              </w:rPr>
              <w:t>СТУДЕНОВСКОГО СЕЛЬСОВЕТА</w:t>
            </w:r>
            <w:r w:rsidRPr="00530E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30E01">
              <w:rPr>
                <w:rFonts w:ascii="Times New Roman" w:hAnsi="Times New Roman" w:cs="Times New Roman"/>
                <w:b/>
                <w:sz w:val="20"/>
                <w:szCs w:val="20"/>
              </w:rPr>
              <w:t>КАРАСУКСКОГО РАЙОНА НОВОСИБИРСКОЙ ОБЛАСТИ ШЕСТОГО СОЗЫВА РЕШЕНИЕ</w:t>
            </w:r>
            <w:r w:rsidRPr="00295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0E01">
              <w:rPr>
                <w:rFonts w:ascii="Times New Roman" w:hAnsi="Times New Roman" w:cs="Times New Roman"/>
                <w:b/>
                <w:sz w:val="26"/>
                <w:szCs w:val="26"/>
              </w:rPr>
              <w:t>20-ой сессии от  26.12.2022 № 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 «</w:t>
            </w:r>
            <w:r w:rsidRPr="00C56D4D">
              <w:rPr>
                <w:bCs/>
                <w:sz w:val="28"/>
                <w:szCs w:val="24"/>
              </w:rPr>
              <w:t xml:space="preserve"> </w:t>
            </w:r>
            <w:r w:rsidRPr="00E2132A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 решение двенадцатой сессии Совета депутатов  Студеновского  сельсовета Карасукского  района Новосибирской области шестого созыва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1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 28.12.2021 № 64  « </w:t>
            </w:r>
            <w:r w:rsidRPr="00E2132A">
              <w:rPr>
                <w:rFonts w:ascii="Times New Roman" w:hAnsi="Times New Roman" w:cs="Times New Roman"/>
                <w:sz w:val="24"/>
                <w:szCs w:val="24"/>
              </w:rPr>
              <w:t>О бюджете Студеновского сельсовета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132A">
              <w:rPr>
                <w:rFonts w:ascii="Times New Roman" w:hAnsi="Times New Roman" w:cs="Times New Roman"/>
                <w:sz w:val="24"/>
                <w:szCs w:val="24"/>
              </w:rPr>
              <w:t>Карасукского района   на 2022 год  и плановый период 2023 и 2024 годов» (в редакции от 18.02.2022 года №71, в редакции от 18.03.2022 года №72, в редакции от 29.06.2022 года №84,  в редакции от 02.09.2022 года №85, в редакции от 28.11.2022 года №93)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E01" w:rsidRPr="00E2132A" w:rsidRDefault="00E2132A" w:rsidP="00530E0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530E01" w:rsidRPr="00530E0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530E01" w:rsidRPr="0053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30E01" w:rsidRPr="00E2132A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СТУДЕНОВСКОГО СЕЛЬСОВЕТА</w:t>
            </w:r>
            <w:r w:rsidR="00530E01" w:rsidRPr="00E2132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530E01" w:rsidRPr="00E2132A">
              <w:rPr>
                <w:rFonts w:ascii="Times New Roman" w:hAnsi="Times New Roman" w:cs="Times New Roman"/>
                <w:b/>
                <w:sz w:val="18"/>
                <w:szCs w:val="18"/>
              </w:rPr>
              <w:t>КАРАСУКСКОГО РАЙОНА НОВОСИБИРСКОЙ ОБЛАСТИ</w:t>
            </w:r>
            <w:r w:rsidR="00530E01" w:rsidRPr="00530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30E01" w:rsidRPr="00E2132A">
              <w:rPr>
                <w:rFonts w:ascii="Times New Roman" w:hAnsi="Times New Roman" w:cs="Times New Roman"/>
                <w:b/>
                <w:sz w:val="24"/>
                <w:szCs w:val="24"/>
              </w:rPr>
              <w:t>от  26.12.2022 № 88</w:t>
            </w:r>
            <w:r w:rsidR="00530E01" w:rsidRPr="00530E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0E01" w:rsidRPr="00530E01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r w:rsidR="00530E01" w:rsidRPr="00530E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30E01" w:rsidRPr="00E21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</w:t>
            </w:r>
            <w:r w:rsidR="00530E01" w:rsidRPr="00E2132A">
              <w:rPr>
                <w:rFonts w:ascii="Times New Roman" w:hAnsi="Times New Roman" w:cs="Times New Roman"/>
                <w:sz w:val="24"/>
                <w:szCs w:val="24"/>
              </w:rPr>
              <w:t>о проведении аттестации муниципальных служащих администрации Студеновского сельсовета Карасукского района Новосибирской области».</w:t>
            </w:r>
          </w:p>
          <w:p w:rsidR="00B4489D" w:rsidRPr="002957CA" w:rsidRDefault="00E2132A" w:rsidP="00530E01">
            <w:pPr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 w:rsidR="00B4489D">
              <w:rPr>
                <w:b/>
                <w:bCs/>
                <w:sz w:val="32"/>
                <w:szCs w:val="32"/>
              </w:rPr>
              <w:t>.</w:t>
            </w:r>
            <w:r w:rsidR="00B4489D" w:rsidRPr="007B75D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4489D" w:rsidRPr="00F06081">
              <w:rPr>
                <w:sz w:val="24"/>
                <w:szCs w:val="24"/>
              </w:rPr>
              <w:t xml:space="preserve"> </w:t>
            </w:r>
            <w:r w:rsidR="00B4489D" w:rsidRPr="00E2132A">
              <w:rPr>
                <w:rFonts w:ascii="Times New Roman" w:hAnsi="Times New Roman" w:cs="Times New Roman"/>
              </w:rPr>
              <w:t xml:space="preserve">Уважаемые жители Карасукского района!!! </w:t>
            </w:r>
            <w:r w:rsidR="00B4489D" w:rsidRPr="00E2132A">
              <w:rPr>
                <w:rFonts w:ascii="Times New Roman" w:hAnsi="Times New Roman" w:cs="Times New Roman"/>
                <w:b/>
                <w:bCs/>
              </w:rPr>
              <w:t>ГОСУДАРСТВЕННЫЙ ПОЖАРНЫЙ НАДЗОР ИНФОРМИРУЕТ!</w:t>
            </w:r>
            <w:r w:rsidR="00B4489D" w:rsidRPr="00E2132A">
              <w:rPr>
                <w:rFonts w:ascii="Times New Roman" w:hAnsi="Times New Roman" w:cs="Times New Roman"/>
              </w:rPr>
              <w:t xml:space="preserve"> </w:t>
            </w:r>
            <w:r w:rsidR="00B4489D" w:rsidRPr="00E2132A">
              <w:rPr>
                <w:rFonts w:ascii="Times New Roman" w:hAnsi="Times New Roman" w:cs="Times New Roman"/>
                <w:shd w:val="clear" w:color="auto" w:fill="FFFFFF"/>
              </w:rPr>
              <w:t>«Правила пожарной безопасности в новогодние праздники".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9D" w:rsidRPr="00A3125A" w:rsidRDefault="00B4489D" w:rsidP="00530E01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A3125A" w:rsidRPr="004619E5" w:rsidRDefault="00EB512D" w:rsidP="004619E5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D978AA" w:rsidRPr="00D978AA" w:rsidRDefault="00D978AA" w:rsidP="00B4489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4"/>
      <w:bookmarkEnd w:id="0"/>
      <w:r w:rsidRPr="00D978AA">
        <w:rPr>
          <w:rFonts w:ascii="Times New Roman" w:hAnsi="Times New Roman" w:cs="Times New Roman"/>
          <w:sz w:val="24"/>
          <w:szCs w:val="24"/>
        </w:rPr>
        <w:lastRenderedPageBreak/>
        <w:t>1.</w:t>
      </w:r>
    </w:p>
    <w:p w:rsidR="00A25ECE" w:rsidRPr="00A25ECE" w:rsidRDefault="00A25ECE" w:rsidP="00A25ECE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A25ECE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A25ECE" w:rsidRPr="00A25ECE" w:rsidRDefault="00A25ECE" w:rsidP="00A25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0"/>
          <w:szCs w:val="20"/>
        </w:rPr>
      </w:pPr>
      <w:r w:rsidRPr="00A25ECE">
        <w:rPr>
          <w:rFonts w:ascii="Times New Roman" w:hAnsi="Times New Roman"/>
          <w:b/>
          <w:sz w:val="20"/>
          <w:szCs w:val="20"/>
        </w:rPr>
        <w:t xml:space="preserve">СТУДЕНОВСКОГО СЕЛЬСОВЕТА </w:t>
      </w:r>
    </w:p>
    <w:p w:rsidR="00A25ECE" w:rsidRPr="00085021" w:rsidRDefault="00A25ECE" w:rsidP="00A25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A25ECE">
        <w:rPr>
          <w:rFonts w:ascii="Times New Roman" w:hAnsi="Times New Roman"/>
          <w:b/>
          <w:sz w:val="20"/>
          <w:szCs w:val="20"/>
        </w:rPr>
        <w:t>КАРАСУКСКОГО РАЙОНА НОВОСИБИРСКОЙ ОБЛАСТИ</w:t>
      </w:r>
      <w:r w:rsidRPr="00085021">
        <w:rPr>
          <w:rFonts w:ascii="Times New Roman" w:hAnsi="Times New Roman"/>
          <w:b/>
          <w:sz w:val="28"/>
          <w:szCs w:val="28"/>
        </w:rPr>
        <w:br/>
        <w:t>шестого  созыва</w:t>
      </w:r>
    </w:p>
    <w:p w:rsidR="00A25ECE" w:rsidRPr="00A25ECE" w:rsidRDefault="00A25ECE" w:rsidP="00A25ECE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</w:rPr>
      </w:pPr>
      <w:r w:rsidRPr="00A25ECE">
        <w:rPr>
          <w:rFonts w:ascii="Times New Roman" w:hAnsi="Times New Roman" w:cs="Times New Roman"/>
        </w:rPr>
        <w:t>РЕШЕНИЕ</w:t>
      </w:r>
    </w:p>
    <w:p w:rsidR="00A25ECE" w:rsidRPr="00A25ECE" w:rsidRDefault="00A25ECE" w:rsidP="00A25ECE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(двадцатой сессии)</w:t>
      </w:r>
    </w:p>
    <w:p w:rsidR="00A25ECE" w:rsidRPr="00A25ECE" w:rsidRDefault="00A25ECE" w:rsidP="00A25ECE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5ECE">
        <w:rPr>
          <w:rFonts w:ascii="Times New Roman" w:hAnsi="Times New Roman" w:cs="Times New Roman"/>
          <w:b w:val="0"/>
          <w:sz w:val="24"/>
          <w:szCs w:val="24"/>
        </w:rPr>
        <w:t>от 26.12.2022                                                                                                      № 95</w:t>
      </w:r>
    </w:p>
    <w:p w:rsidR="00A25ECE" w:rsidRPr="00A25ECE" w:rsidRDefault="00A25ECE" w:rsidP="00A25ECE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О бюджете Студеновского сельсовета Карасукского района </w:t>
      </w:r>
      <w:r w:rsidRPr="00A25EC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sz w:val="24"/>
          <w:szCs w:val="24"/>
        </w:rPr>
        <w:t>на 2023 год и плановый период 2024 и 2025 годов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25ECE" w:rsidRPr="00A25ECE" w:rsidRDefault="00A25ECE" w:rsidP="00A25ECE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5ECE">
        <w:rPr>
          <w:rFonts w:ascii="Times New Roman" w:hAnsi="Times New Roman" w:cs="Times New Roman"/>
          <w:b/>
          <w:sz w:val="24"/>
          <w:szCs w:val="24"/>
        </w:rPr>
        <w:t>Статья 1. Основные характеристики бюджета муниципального образования Студеновского сельсовета Карасукского района на 2023 год и на плановый период 2024 и 2025 годов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муниципального образования Студеновского сельсовета Карасукского района (далее – местный бюджет) на 2023 год: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A25ECE" w:rsidRPr="00A25ECE" w:rsidRDefault="00A25ECE" w:rsidP="00A25ECE">
      <w:pPr>
        <w:pStyle w:val="ConsPlusNormal"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  <w:shd w:val="clear" w:color="auto" w:fill="FFFFFF"/>
        </w:rPr>
        <w:t>6 916 015,00  рублей, в том числе объем безвозмездных поступлений в сумме 5 377 315,00</w:t>
      </w:r>
      <w:r w:rsidRPr="00A25ECE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A25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5 377 315,00</w:t>
      </w:r>
      <w:r w:rsidRPr="00A25ECE">
        <w:rPr>
          <w:rFonts w:ascii="Times New Roman" w:hAnsi="Times New Roman" w:cs="Times New Roman"/>
          <w:sz w:val="24"/>
          <w:szCs w:val="24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A25ECE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778 415,00</w:t>
      </w:r>
      <w:r w:rsidRPr="00A25ECE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</w:t>
      </w:r>
      <w:r w:rsidRPr="00A25ECE">
        <w:rPr>
          <w:rFonts w:ascii="Times New Roman" w:hAnsi="Times New Roman" w:cs="Times New Roman"/>
          <w:sz w:val="24"/>
          <w:szCs w:val="24"/>
          <w:shd w:val="clear" w:color="auto" w:fill="FFFFFF"/>
        </w:rPr>
        <w:t>6 916 015,00 рублей</w:t>
      </w:r>
      <w:r w:rsidRPr="00A25ECE">
        <w:rPr>
          <w:rFonts w:ascii="Times New Roman" w:hAnsi="Times New Roman" w:cs="Times New Roman"/>
          <w:sz w:val="24"/>
          <w:szCs w:val="24"/>
        </w:rPr>
        <w:t>.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3) дефицит (профицит) местного бюджета в </w:t>
      </w:r>
      <w:r w:rsidRPr="00A25ECE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0 рублей</w:t>
      </w:r>
      <w:r w:rsidRPr="00A25ECE">
        <w:rPr>
          <w:rFonts w:ascii="Times New Roman" w:hAnsi="Times New Roman" w:cs="Times New Roman"/>
          <w:sz w:val="24"/>
          <w:szCs w:val="24"/>
        </w:rPr>
        <w:t>.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   Студеновского сельсовета Карасукского района на плановый период 2024 и 2025 годов: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местного бюджета на 2024 год в </w:t>
      </w:r>
      <w:r w:rsidRPr="00A25ECE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5 006 088,00 рублей</w:t>
      </w:r>
      <w:r w:rsidRPr="00A25ECE">
        <w:rPr>
          <w:rFonts w:ascii="Times New Roman" w:hAnsi="Times New Roman" w:cs="Times New Roman"/>
          <w:sz w:val="24"/>
          <w:szCs w:val="24"/>
        </w:rPr>
        <w:t xml:space="preserve">, в том числе объем безвозмездных поступлений в сумме </w:t>
      </w:r>
      <w:r w:rsidRPr="00A25ECE">
        <w:rPr>
          <w:rFonts w:ascii="Times New Roman" w:hAnsi="Times New Roman" w:cs="Times New Roman"/>
          <w:sz w:val="24"/>
          <w:szCs w:val="24"/>
          <w:shd w:val="clear" w:color="auto" w:fill="FFFFFF"/>
        </w:rPr>
        <w:t>3 465 688,00 рублей</w:t>
      </w:r>
      <w:r w:rsidRPr="00A25ECE">
        <w:rPr>
          <w:rFonts w:ascii="Times New Roman" w:hAnsi="Times New Roman" w:cs="Times New Roman"/>
          <w:sz w:val="24"/>
          <w:szCs w:val="24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Pr="00A25ECE">
        <w:rPr>
          <w:rFonts w:ascii="Times New Roman" w:hAnsi="Times New Roman" w:cs="Times New Roman"/>
          <w:sz w:val="24"/>
          <w:szCs w:val="24"/>
          <w:shd w:val="clear" w:color="auto" w:fill="FFFFFF"/>
        </w:rPr>
        <w:t>3 465 688,00 рублей, в том числе объем субсидий, субвенций и иных межбюджетных трансфертов, имеющих целевое назначение, в сумме           144 888,00  рублей., и на 2025 год в сумме 5 319 843,00  рублей, в том числе объем безвозмездных поступлений в сумме 3 708 643,00</w:t>
      </w:r>
      <w:r w:rsidRPr="00A25ECE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</w:t>
      </w:r>
      <w:r w:rsidRPr="00A25ECE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получаемых из других бюджетов бюджетной системы Российской Федерации, в сумме 3 708 643,00</w:t>
      </w:r>
      <w:r w:rsidRPr="00A25ECE">
        <w:rPr>
          <w:rFonts w:ascii="Times New Roman" w:hAnsi="Times New Roman" w:cs="Times New Roman"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рублей, в том числе объем субсидий, субвенций и иных межбюджетных трансфертов, имеющих целевое назначение, в сумме 150 543,00 </w:t>
      </w:r>
      <w:r w:rsidRPr="00A25ECE">
        <w:rPr>
          <w:rFonts w:ascii="Times New Roman" w:hAnsi="Times New Roman" w:cs="Times New Roman"/>
          <w:sz w:val="24"/>
          <w:szCs w:val="24"/>
        </w:rPr>
        <w:t>рублей.;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2) общий объем расходов местного бюджета на 2024 год в </w:t>
      </w:r>
      <w:r w:rsidRPr="00A25ECE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5 006 088,00</w:t>
      </w:r>
      <w:r w:rsidRPr="00A25ECE">
        <w:rPr>
          <w:rFonts w:ascii="Times New Roman" w:hAnsi="Times New Roman" w:cs="Times New Roman"/>
          <w:sz w:val="24"/>
          <w:szCs w:val="24"/>
        </w:rPr>
        <w:t xml:space="preserve"> рублей., в том числе условно утвержденные расходы в сумме        </w:t>
      </w:r>
      <w:r w:rsidRPr="00A25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250 305,00 </w:t>
      </w:r>
      <w:r w:rsidRPr="00A25ECE">
        <w:rPr>
          <w:rFonts w:ascii="Times New Roman" w:hAnsi="Times New Roman" w:cs="Times New Roman"/>
          <w:sz w:val="24"/>
          <w:szCs w:val="24"/>
        </w:rPr>
        <w:t xml:space="preserve">рублей, и на 2025 год в сумме </w:t>
      </w:r>
      <w:r w:rsidRPr="00A25ECE">
        <w:rPr>
          <w:rFonts w:ascii="Times New Roman" w:hAnsi="Times New Roman" w:cs="Times New Roman"/>
          <w:sz w:val="24"/>
          <w:szCs w:val="24"/>
          <w:shd w:val="clear" w:color="auto" w:fill="FFFFFF"/>
        </w:rPr>
        <w:t>5 319 843,00 р</w:t>
      </w:r>
      <w:r w:rsidRPr="00A25ECE">
        <w:rPr>
          <w:rFonts w:ascii="Times New Roman" w:hAnsi="Times New Roman" w:cs="Times New Roman"/>
          <w:sz w:val="24"/>
          <w:szCs w:val="24"/>
        </w:rPr>
        <w:t xml:space="preserve">ублей., в том числе условно утвержденные расходы в сумме </w:t>
      </w:r>
      <w:r w:rsidRPr="00A25E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266 992,00 </w:t>
      </w:r>
      <w:r w:rsidRPr="00A25ECE">
        <w:rPr>
          <w:rFonts w:ascii="Times New Roman" w:hAnsi="Times New Roman" w:cs="Times New Roman"/>
          <w:sz w:val="24"/>
          <w:szCs w:val="24"/>
        </w:rPr>
        <w:t>рублей.;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3) дефицит (профицит) местного бюджета на 2024 год в сумме рублей., дефицит (профицит) местного бюджета на 2025 год в сумме 0 рублей.</w:t>
      </w:r>
    </w:p>
    <w:p w:rsidR="00A25ECE" w:rsidRPr="00A25ECE" w:rsidRDefault="00A25ECE" w:rsidP="00A25ECE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5ECE">
        <w:rPr>
          <w:rFonts w:ascii="Times New Roman" w:hAnsi="Times New Roman" w:cs="Times New Roman"/>
          <w:b/>
          <w:sz w:val="24"/>
          <w:szCs w:val="24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год и плановый период 2024 и 2025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A25ECE">
        <w:rPr>
          <w:rFonts w:ascii="Times New Roman" w:hAnsi="Times New Roman" w:cs="Times New Roman"/>
          <w:b/>
          <w:sz w:val="24"/>
          <w:szCs w:val="24"/>
        </w:rPr>
        <w:t>приложения 1</w:t>
      </w:r>
      <w:r w:rsidRPr="00A25ECE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5ECE">
        <w:rPr>
          <w:rFonts w:ascii="Times New Roman" w:hAnsi="Times New Roman" w:cs="Times New Roman"/>
          <w:b/>
          <w:sz w:val="24"/>
          <w:szCs w:val="24"/>
        </w:rPr>
        <w:t>Статья 3. Бюджетные ассигнования местного бюджета на 2023 год и на плановый период 2024 и 2025 годов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1. Утвердить в пределах общего объема расходов, установленного </w:t>
      </w:r>
      <w:hyperlink w:anchor="P12" w:history="1">
        <w:r w:rsidRPr="00A25ECE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A25ECE">
        <w:rPr>
          <w:rFonts w:ascii="Times New Roman" w:hAnsi="Times New Roman" w:cs="Times New Roman"/>
          <w:sz w:val="24"/>
          <w:szCs w:val="24"/>
        </w:rPr>
        <w:t xml:space="preserve"> настоящего Решения, распределение бюджетных ассигнований: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2025 годов согласно </w:t>
      </w:r>
      <w:r w:rsidRPr="00A25ECE">
        <w:rPr>
          <w:rFonts w:ascii="Times New Roman" w:hAnsi="Times New Roman" w:cs="Times New Roman"/>
          <w:b/>
          <w:sz w:val="24"/>
          <w:szCs w:val="24"/>
        </w:rPr>
        <w:t>приложению 2</w:t>
      </w:r>
      <w:r w:rsidRPr="00A25ECE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 w:rsidRPr="00A25ECE">
        <w:rPr>
          <w:rFonts w:ascii="Times New Roman" w:hAnsi="Times New Roman" w:cs="Times New Roman"/>
          <w:b/>
          <w:sz w:val="24"/>
          <w:szCs w:val="24"/>
        </w:rPr>
        <w:t>приложению 3</w:t>
      </w:r>
      <w:r w:rsidRPr="00A25ECE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бюджета муниципального образования Студеновского сельсовета Карасукского района</w:t>
      </w:r>
      <w:r w:rsidRPr="00A25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sz w:val="24"/>
          <w:szCs w:val="24"/>
        </w:rPr>
        <w:t xml:space="preserve">на 2023 год и плановый период 2024 и 2025 годов согласно </w:t>
      </w:r>
      <w:r w:rsidRPr="00A25ECE">
        <w:rPr>
          <w:rFonts w:ascii="Times New Roman" w:hAnsi="Times New Roman" w:cs="Times New Roman"/>
          <w:b/>
          <w:sz w:val="24"/>
          <w:szCs w:val="24"/>
        </w:rPr>
        <w:t>приложению 4</w:t>
      </w:r>
      <w:r w:rsidRPr="00A25ECE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3. Установить размер резервного фонда Администрации муниципального образования Студеновского сельсовета Карасукского района на 2023 год в сумме 5 000,00 руб., в плановом периоде 2024 года в сумме 5 000,00 рублей, 2025 года в сумме 5 000,00 рублей.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4. Установить общий объем бюджетных ассигнований, направленных на исполнение публичных нормативных обязательств, на 2023 год в сумме 576 100,00 рублей, на 2024 год в сумме 576 100,00 рублей и на 2025 год в сумме 576 100,00 рублей.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5. Утвердить объем и распределение бюджетных ассигнований бюджета муниципального образования Студеновского сельсовета Карасукского района, направляемых на исполнение публичных нормативных обязательств на 2023 год и плановый период 2024 и 2025 годов согласно</w:t>
      </w:r>
      <w:hyperlink r:id="rId7" w:history="1"/>
      <w:r w:rsidRPr="00A25ECE">
        <w:rPr>
          <w:rFonts w:ascii="Times New Roman" w:hAnsi="Times New Roman" w:cs="Times New Roman"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b/>
          <w:sz w:val="24"/>
          <w:szCs w:val="24"/>
        </w:rPr>
        <w:t>приложению 5</w:t>
      </w:r>
      <w:r w:rsidRPr="00A25ECE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6. 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Студеновского сельсовета Карасукского района и в пределах бюджетных ассигнований, предусмотренных ведомственной структурой расходов местного бюджета на 2023 год и на 2024-2025 годы по соответствующим целевым статьям и виду расходов согласно приложению 4 к настоящему Решению, в порядке, установленном администрацией Студеновского сельсовета Карасукского района.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5ECE">
        <w:rPr>
          <w:rFonts w:ascii="Times New Roman" w:hAnsi="Times New Roman" w:cs="Times New Roman"/>
          <w:b/>
          <w:sz w:val="24"/>
          <w:szCs w:val="24"/>
        </w:rPr>
        <w:t>Статья 4. Особенности заключения и оплаты договоров (муниципальных контрактов)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1.Установить, что муниципальные учреждения, органы местного самоуправления</w:t>
      </w:r>
      <w:r w:rsidRPr="00A25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sz w:val="24"/>
          <w:szCs w:val="24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1) в размере 100 процентов суммы договора (контракта) - по договорам (контрактам):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а) о предоставлении услуг связи,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б) услуг проживания в гостиницах;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в) о подписке на печатные издания и об их приобретении;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г) об обучении на курсах повышения квалификации;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д) о приобретении авиа- и железнодорожных билетов, билетов для проезда городским и пригородным транспортом;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ж) страхования;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100 000,00рублей по одной сделке;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к) подлежащим оплате за счет средств, полученных от иной приносящей доход деятельности;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м) об оплате нотариальных действий и иных услуг, оказываемых при осуществлении нотариальных действий;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н) аренда;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о) по распоряжению администрации муниципального образования Студеновского сельсовета Карасукского района;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5ECE">
        <w:rPr>
          <w:rFonts w:ascii="Times New Roman" w:hAnsi="Times New Roman" w:cs="Times New Roman"/>
          <w:b/>
          <w:sz w:val="24"/>
          <w:szCs w:val="24"/>
        </w:rPr>
        <w:t>Статья 5. Иные межбюджетные трансферты, предоставляемые из бюджета Студеновского сельсовета Карасукского района</w:t>
      </w:r>
    </w:p>
    <w:p w:rsidR="00A25ECE" w:rsidRPr="00A25ECE" w:rsidRDefault="00A25ECE" w:rsidP="00A25ECE">
      <w:pPr>
        <w:shd w:val="clear" w:color="auto" w:fill="FFFFFF"/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1.Утвердить объем иных межбюджетных трансфертов, предоставляемы из бюджета Студеновского сельсовета Карасукского района</w:t>
      </w:r>
      <w:r w:rsidRPr="00A25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sz w:val="24"/>
          <w:szCs w:val="24"/>
        </w:rPr>
        <w:t xml:space="preserve">в бюджет других бюджетов бюджетной системы Российской Федерации на 2023 год в сумме </w:t>
      </w:r>
      <w:r w:rsidRPr="00A25ECE">
        <w:rPr>
          <w:rFonts w:ascii="Times New Roman" w:hAnsi="Times New Roman" w:cs="Times New Roman"/>
          <w:b/>
          <w:sz w:val="24"/>
          <w:szCs w:val="24"/>
        </w:rPr>
        <w:t xml:space="preserve">372 830,00 </w:t>
      </w:r>
      <w:r w:rsidRPr="00A25E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sz w:val="24"/>
          <w:szCs w:val="24"/>
        </w:rPr>
        <w:t>рублей</w:t>
      </w:r>
      <w:r w:rsidRPr="00A25E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5ECE">
        <w:rPr>
          <w:rFonts w:ascii="Times New Roman" w:hAnsi="Times New Roman" w:cs="Times New Roman"/>
          <w:sz w:val="24"/>
          <w:szCs w:val="24"/>
        </w:rPr>
        <w:t xml:space="preserve"> на 2024 год в сумме </w:t>
      </w:r>
      <w:r w:rsidRPr="00A25ECE">
        <w:rPr>
          <w:rFonts w:ascii="Times New Roman" w:hAnsi="Times New Roman" w:cs="Times New Roman"/>
          <w:b/>
          <w:sz w:val="24"/>
          <w:szCs w:val="24"/>
        </w:rPr>
        <w:t xml:space="preserve">372 830,00 </w:t>
      </w:r>
      <w:r w:rsidRPr="00A25ECE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Pr="00A25ECE">
        <w:rPr>
          <w:rFonts w:ascii="Times New Roman" w:hAnsi="Times New Roman" w:cs="Times New Roman"/>
          <w:sz w:val="24"/>
          <w:szCs w:val="24"/>
        </w:rPr>
        <w:t xml:space="preserve">, на 2025 год  в сумме </w:t>
      </w:r>
      <w:r w:rsidRPr="00A25ECE">
        <w:rPr>
          <w:rFonts w:ascii="Times New Roman" w:hAnsi="Times New Roman" w:cs="Times New Roman"/>
          <w:b/>
          <w:sz w:val="24"/>
          <w:szCs w:val="24"/>
        </w:rPr>
        <w:t>372830,00</w:t>
      </w:r>
      <w:r w:rsidRPr="00A25E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color w:val="000000"/>
          <w:sz w:val="24"/>
          <w:szCs w:val="24"/>
        </w:rPr>
        <w:t xml:space="preserve">рублей, </w:t>
      </w:r>
      <w:r w:rsidRPr="00A25EC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25ECE">
        <w:rPr>
          <w:rFonts w:ascii="Times New Roman" w:hAnsi="Times New Roman" w:cs="Times New Roman"/>
          <w:b/>
          <w:sz w:val="24"/>
          <w:szCs w:val="24"/>
        </w:rPr>
        <w:t xml:space="preserve">Приложению 6 </w:t>
      </w:r>
      <w:r w:rsidRPr="00A25ECE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5ECE">
        <w:rPr>
          <w:rFonts w:ascii="Times New Roman" w:hAnsi="Times New Roman" w:cs="Times New Roman"/>
          <w:b/>
          <w:sz w:val="24"/>
          <w:szCs w:val="24"/>
        </w:rPr>
        <w:t>Статья 6. Дорожный фонд Студеновского сельсовета Карасукского района</w:t>
      </w:r>
    </w:p>
    <w:p w:rsidR="00A25ECE" w:rsidRPr="00A25ECE" w:rsidRDefault="00A25ECE" w:rsidP="00A25ECE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A25ECE">
        <w:rPr>
          <w:rFonts w:ascii="Times New Roman" w:hAnsi="Times New Roman" w:cs="Times New Roman"/>
          <w:sz w:val="24"/>
          <w:szCs w:val="24"/>
        </w:rPr>
        <w:t>Утвердить объем бюджетных ассигнований дорожного фонда Студеновского сельсовета Карасукского района:</w:t>
      </w:r>
    </w:p>
    <w:p w:rsidR="00A25ECE" w:rsidRPr="00A25ECE" w:rsidRDefault="00A25ECE" w:rsidP="00A25ECE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1) на 2023 год в сумме </w:t>
      </w:r>
      <w:r w:rsidRPr="00A25ECE">
        <w:rPr>
          <w:rFonts w:ascii="Times New Roman" w:hAnsi="Times New Roman" w:cs="Times New Roman"/>
          <w:b/>
          <w:sz w:val="24"/>
          <w:szCs w:val="24"/>
        </w:rPr>
        <w:t>0 рублей</w:t>
      </w:r>
      <w:r w:rsidRPr="00A25ECE">
        <w:rPr>
          <w:rFonts w:ascii="Times New Roman" w:hAnsi="Times New Roman" w:cs="Times New Roman"/>
          <w:sz w:val="24"/>
          <w:szCs w:val="24"/>
        </w:rPr>
        <w:t>;</w:t>
      </w:r>
    </w:p>
    <w:p w:rsidR="00A25ECE" w:rsidRPr="00A25ECE" w:rsidRDefault="00A25ECE" w:rsidP="00A25ECE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2) на 2024 год в </w:t>
      </w:r>
      <w:r w:rsidRPr="00A25ECE">
        <w:rPr>
          <w:rFonts w:ascii="Times New Roman" w:hAnsi="Times New Roman" w:cs="Times New Roman"/>
          <w:b/>
          <w:sz w:val="24"/>
          <w:szCs w:val="24"/>
        </w:rPr>
        <w:t>сумме 0</w:t>
      </w:r>
      <w:r w:rsidRPr="00A25ECE">
        <w:rPr>
          <w:rFonts w:ascii="Times New Roman" w:hAnsi="Times New Roman" w:cs="Times New Roman"/>
          <w:sz w:val="24"/>
          <w:szCs w:val="24"/>
        </w:rPr>
        <w:t xml:space="preserve">рублей, на 2025 год в сумме </w:t>
      </w:r>
      <w:r w:rsidRPr="00A25ECE">
        <w:rPr>
          <w:rFonts w:ascii="Times New Roman" w:hAnsi="Times New Roman" w:cs="Times New Roman"/>
          <w:b/>
          <w:sz w:val="24"/>
          <w:szCs w:val="24"/>
        </w:rPr>
        <w:t>0</w:t>
      </w:r>
      <w:r w:rsidRPr="00A25ECE">
        <w:rPr>
          <w:rFonts w:ascii="Times New Roman" w:hAnsi="Times New Roman" w:cs="Times New Roman"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color w:val="000000"/>
          <w:sz w:val="24"/>
          <w:szCs w:val="24"/>
        </w:rPr>
        <w:t>рублей.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ab/>
      </w:r>
      <w:r w:rsidRPr="00A25ECE">
        <w:rPr>
          <w:rFonts w:ascii="Times New Roman" w:hAnsi="Times New Roman" w:cs="Times New Roman"/>
          <w:b/>
          <w:sz w:val="24"/>
          <w:szCs w:val="24"/>
        </w:rPr>
        <w:t>Статья 7. Источники финансирования дефицита бюджета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Установить источники финансирования дефицита местного бюджета на 2023 год и плановый период 2024 и 2025 годов согласно </w:t>
      </w:r>
      <w:r w:rsidRPr="00A25ECE">
        <w:rPr>
          <w:rFonts w:ascii="Times New Roman" w:hAnsi="Times New Roman" w:cs="Times New Roman"/>
          <w:b/>
          <w:sz w:val="24"/>
          <w:szCs w:val="24"/>
        </w:rPr>
        <w:t>Приложению 7</w:t>
      </w:r>
      <w:r w:rsidRPr="00A25ECE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5ECE">
        <w:rPr>
          <w:rFonts w:ascii="Times New Roman" w:hAnsi="Times New Roman" w:cs="Times New Roman"/>
          <w:b/>
          <w:sz w:val="24"/>
          <w:szCs w:val="24"/>
        </w:rPr>
        <w:t xml:space="preserve">Статья 8. Муниципальные внутренние заимствования 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1. Утвердить программу муниципальных внутренних заимствований Студеновского сельсовета Карасукского района</w:t>
      </w:r>
      <w:r w:rsidRPr="00A25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sz w:val="24"/>
          <w:szCs w:val="24"/>
        </w:rPr>
        <w:t>на 2023 год и плановый период 2024 и 2025 годов согласно</w:t>
      </w:r>
      <w:r w:rsidRPr="00A25ECE">
        <w:rPr>
          <w:rFonts w:ascii="Times New Roman" w:hAnsi="Times New Roman" w:cs="Times New Roman"/>
          <w:b/>
          <w:sz w:val="24"/>
          <w:szCs w:val="24"/>
        </w:rPr>
        <w:t xml:space="preserve"> Приложению 8</w:t>
      </w:r>
      <w:r w:rsidRPr="00A25ECE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25ECE" w:rsidRPr="00A25ECE" w:rsidRDefault="00A25ECE" w:rsidP="00A25ECE">
      <w:pPr>
        <w:pStyle w:val="ConsPlusNormal"/>
        <w:shd w:val="clear" w:color="auto" w:fill="FFFFFF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A25ECE">
        <w:rPr>
          <w:rFonts w:ascii="Times New Roman" w:hAnsi="Times New Roman" w:cs="Times New Roman"/>
          <w:bCs/>
          <w:sz w:val="24"/>
          <w:szCs w:val="24"/>
        </w:rPr>
        <w:t xml:space="preserve">2. Установить, что в 2023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8" w:history="1">
        <w:r w:rsidRPr="00A25ECE">
          <w:rPr>
            <w:rFonts w:ascii="Times New Roman" w:hAnsi="Times New Roman" w:cs="Times New Roman"/>
            <w:bCs/>
            <w:sz w:val="24"/>
            <w:szCs w:val="24"/>
          </w:rPr>
          <w:t>Программой</w:t>
        </w:r>
      </w:hyperlink>
      <w:r w:rsidRPr="00A25ECE">
        <w:rPr>
          <w:rFonts w:ascii="Times New Roman" w:hAnsi="Times New Roman" w:cs="Times New Roman"/>
          <w:bCs/>
          <w:sz w:val="24"/>
          <w:szCs w:val="24"/>
        </w:rPr>
        <w:t xml:space="preserve"> муниципальных внутренних заимствований </w:t>
      </w:r>
      <w:r w:rsidRPr="00A25ECE">
        <w:rPr>
          <w:rFonts w:ascii="Times New Roman" w:hAnsi="Times New Roman" w:cs="Times New Roman"/>
          <w:sz w:val="24"/>
          <w:szCs w:val="24"/>
        </w:rPr>
        <w:t>Студеновского сельсовета Карасукского района</w:t>
      </w:r>
      <w:r w:rsidRPr="00A25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bCs/>
          <w:sz w:val="24"/>
          <w:szCs w:val="24"/>
        </w:rPr>
        <w:t xml:space="preserve">на 2023 год, с последующим внесением соответствующих изменений в Программу муниципальных внутренних заимствований </w:t>
      </w:r>
      <w:r w:rsidRPr="00A25ECE">
        <w:rPr>
          <w:rFonts w:ascii="Times New Roman" w:hAnsi="Times New Roman" w:cs="Times New Roman"/>
          <w:sz w:val="24"/>
          <w:szCs w:val="24"/>
        </w:rPr>
        <w:t>Студеновского сельсовета Карасукского района</w:t>
      </w:r>
      <w:r w:rsidRPr="00A25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bCs/>
          <w:sz w:val="24"/>
          <w:szCs w:val="24"/>
        </w:rPr>
        <w:t xml:space="preserve"> на 2023 год.</w:t>
      </w:r>
    </w:p>
    <w:p w:rsidR="00A25ECE" w:rsidRPr="00A25ECE" w:rsidRDefault="00A25ECE" w:rsidP="00A25ECE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A25ECE">
        <w:rPr>
          <w:rFonts w:ascii="Times New Roman" w:hAnsi="Times New Roman" w:cs="Times New Roman"/>
          <w:bCs/>
          <w:sz w:val="24"/>
          <w:szCs w:val="24"/>
        </w:rPr>
        <w:t xml:space="preserve">Предоставить право администрации </w:t>
      </w:r>
      <w:r w:rsidRPr="00A25ECE">
        <w:rPr>
          <w:rFonts w:ascii="Times New Roman" w:hAnsi="Times New Roman" w:cs="Times New Roman"/>
          <w:sz w:val="24"/>
          <w:szCs w:val="24"/>
        </w:rPr>
        <w:t>Студеновского сельсовета Карасукского района</w:t>
      </w:r>
      <w:r w:rsidRPr="00A25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bCs/>
          <w:sz w:val="24"/>
          <w:szCs w:val="24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9" w:history="1">
        <w:r w:rsidRPr="00A25ECE">
          <w:rPr>
            <w:rFonts w:ascii="Times New Roman" w:hAnsi="Times New Roman" w:cs="Times New Roman"/>
            <w:bCs/>
            <w:sz w:val="24"/>
            <w:szCs w:val="24"/>
          </w:rPr>
          <w:t>пунктом 2 статьи 93.6</w:t>
        </w:r>
      </w:hyperlink>
      <w:r w:rsidRPr="00A25ECE">
        <w:rPr>
          <w:rFonts w:ascii="Times New Roman" w:hAnsi="Times New Roman" w:cs="Times New Roman"/>
          <w:bCs/>
          <w:sz w:val="24"/>
          <w:szCs w:val="24"/>
        </w:rPr>
        <w:t xml:space="preserve"> Бюджетного кодекса Российской Федерации.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5ECE">
        <w:rPr>
          <w:rFonts w:ascii="Times New Roman" w:hAnsi="Times New Roman" w:cs="Times New Roman"/>
          <w:b/>
          <w:sz w:val="24"/>
          <w:szCs w:val="24"/>
        </w:rPr>
        <w:t>Статья 9. Предоставление муниципальных гарантий Студеновского сельсовета Карасукского района в валюте Российской Федерации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Утвердить программу муниципальных гарантий Студеновского сельсовета Карасукского района</w:t>
      </w:r>
      <w:r w:rsidRPr="00A25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sz w:val="24"/>
          <w:szCs w:val="24"/>
        </w:rPr>
        <w:t xml:space="preserve">в валюте Российской Федерации на 2023 год и плановый период 2024 и 2025 годов согласно </w:t>
      </w:r>
      <w:r w:rsidRPr="00A25ECE">
        <w:rPr>
          <w:rFonts w:ascii="Times New Roman" w:hAnsi="Times New Roman" w:cs="Times New Roman"/>
          <w:b/>
          <w:sz w:val="24"/>
          <w:szCs w:val="24"/>
        </w:rPr>
        <w:t>Приложению 9 к</w:t>
      </w:r>
      <w:r w:rsidRPr="00A25ECE">
        <w:rPr>
          <w:rFonts w:ascii="Times New Roman" w:hAnsi="Times New Roman" w:cs="Times New Roman"/>
          <w:sz w:val="24"/>
          <w:szCs w:val="24"/>
        </w:rPr>
        <w:t xml:space="preserve"> настоящему Решению.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b/>
          <w:sz w:val="24"/>
          <w:szCs w:val="24"/>
        </w:rPr>
        <w:t>Статья 10. Муниципальные программы Студеновского сельсовета Карасукского района</w:t>
      </w:r>
    </w:p>
    <w:p w:rsidR="00A25ECE" w:rsidRPr="00A25ECE" w:rsidRDefault="00A25ECE" w:rsidP="00A25ECE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1.Утвердить перечень муниципальных программ, предусмотренных к финансированию из местного бюджета в 2023 году и плановом периоде 2024 и 2025 годах согласно </w:t>
      </w:r>
      <w:r w:rsidRPr="00A25ECE">
        <w:rPr>
          <w:rFonts w:ascii="Times New Roman" w:hAnsi="Times New Roman" w:cs="Times New Roman"/>
          <w:b/>
          <w:sz w:val="24"/>
          <w:szCs w:val="24"/>
        </w:rPr>
        <w:t xml:space="preserve">Приложению 10 </w:t>
      </w:r>
      <w:r w:rsidRPr="00A25ECE">
        <w:rPr>
          <w:rFonts w:ascii="Times New Roman" w:hAnsi="Times New Roman" w:cs="Times New Roman"/>
          <w:sz w:val="24"/>
          <w:szCs w:val="24"/>
        </w:rPr>
        <w:t>к</w:t>
      </w:r>
      <w:r w:rsidRPr="00A25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sz w:val="24"/>
          <w:szCs w:val="24"/>
        </w:rPr>
        <w:t>настоящему Решению.</w:t>
      </w:r>
    </w:p>
    <w:p w:rsidR="00A25ECE" w:rsidRPr="00A25ECE" w:rsidRDefault="00A25ECE" w:rsidP="00A25ECE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Студеновского сельсовета Карасукского района.</w:t>
      </w:r>
    </w:p>
    <w:p w:rsidR="00A25ECE" w:rsidRPr="00A25ECE" w:rsidRDefault="00A25ECE" w:rsidP="00A25ECE">
      <w:pPr>
        <w:shd w:val="clear" w:color="auto" w:fill="FFFFFF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Муниципальные программы Студеновского сельсовета Карасукского района, не включенные в перечень, не подлежат финансированию в 2023-2025 годах.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b/>
          <w:sz w:val="24"/>
          <w:szCs w:val="24"/>
        </w:rPr>
        <w:t>Статья 11. Возврат остатков субсидий, предоставленных из местного бюджета муниципальным учреждениям Студеновского сельсовета Карасукского района</w:t>
      </w:r>
    </w:p>
    <w:p w:rsidR="00A25ECE" w:rsidRPr="00A25ECE" w:rsidRDefault="00A25ECE" w:rsidP="00A25ECE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1. Остатки не использованных в текущем финансовом году субсидий, предоставленных из местного бюджета муниципальным бюджетным учреждениям Студеновского сельсовета Карасукского района, муниципальным автономным учреждениям Студеновского сельсовета Карасукского района</w:t>
      </w:r>
      <w:r w:rsidRPr="00A25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sz w:val="24"/>
          <w:szCs w:val="24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 администрацией Студеновского сельсовета Карасукского района.</w:t>
      </w:r>
    </w:p>
    <w:p w:rsidR="00A25ECE" w:rsidRPr="00A25ECE" w:rsidRDefault="00A25ECE" w:rsidP="00A25ECE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5ECE">
        <w:rPr>
          <w:rFonts w:ascii="Times New Roman" w:hAnsi="Times New Roman" w:cs="Times New Roman"/>
          <w:b/>
          <w:sz w:val="24"/>
          <w:szCs w:val="24"/>
        </w:rPr>
        <w:t>Статья 12. Муниципальный внутренний долг Студеновского сельсовета Карасукского района</w:t>
      </w:r>
      <w:r w:rsidRPr="00A25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b/>
          <w:sz w:val="24"/>
          <w:szCs w:val="24"/>
        </w:rPr>
        <w:t>и расходы на его обслуживание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1. Установить верхний предел муниципального внутреннего долга Студеновского сельсовета Карасукского района</w:t>
      </w:r>
      <w:r w:rsidRPr="00A25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sz w:val="24"/>
          <w:szCs w:val="24"/>
        </w:rPr>
        <w:t>на 1 января 2024_ года в сумме 0 рублей, в том числе верхний предел долга по муниципальным гарантиям Студеновского сельсовета Карасукского района</w:t>
      </w:r>
      <w:r w:rsidRPr="00A25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sz w:val="24"/>
          <w:szCs w:val="24"/>
        </w:rPr>
        <w:t>в сумме 0 рублей, на 1 января 2025 года в сумме 0 рублей, в том числе верхний предел долга по муниципальным гарантиям Студеновского сельсовета Карасукского района 0 рублей, и на 1 января 2026 года в сумме 0 рублей, в том числе верхний предел долга по муниципальным гарантиям Студеновского сельсовета Карасукского района</w:t>
      </w:r>
      <w:r w:rsidRPr="00A25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sz w:val="24"/>
          <w:szCs w:val="24"/>
        </w:rPr>
        <w:t>в сумме 0 рублей.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 2.Установить предельный объем муниципального долга Студеновского сельсовета Карасукского района</w:t>
      </w:r>
      <w:r w:rsidRPr="00A25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sz w:val="24"/>
          <w:szCs w:val="24"/>
        </w:rPr>
        <w:t>на 2023 год в сумме 0 рублей, на 2024 год в сумме 0 рублей и на 2025 год в сумме 0 рублей</w:t>
      </w:r>
      <w:r w:rsidRPr="00A25ECE">
        <w:rPr>
          <w:rFonts w:ascii="Times New Roman" w:hAnsi="Times New Roman" w:cs="Times New Roman"/>
          <w:b/>
          <w:sz w:val="24"/>
          <w:szCs w:val="24"/>
        </w:rPr>
        <w:t>.</w:t>
      </w:r>
    </w:p>
    <w:p w:rsidR="00A25ECE" w:rsidRPr="00A25ECE" w:rsidRDefault="00A25ECE" w:rsidP="00A25ECE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3.Установить объем расходов местного бюджета на обслуживание муниципального долга Студеновского сельсовета Карасукского района</w:t>
      </w:r>
      <w:r w:rsidRPr="00A25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sz w:val="24"/>
          <w:szCs w:val="24"/>
        </w:rPr>
        <w:t xml:space="preserve">на 2023 год в </w:t>
      </w:r>
      <w:r w:rsidRPr="00A25ECE"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Pr="00A25ECE">
        <w:rPr>
          <w:rFonts w:ascii="Times New Roman" w:hAnsi="Times New Roman" w:cs="Times New Roman"/>
          <w:sz w:val="24"/>
          <w:szCs w:val="24"/>
        </w:rPr>
        <w:t xml:space="preserve">0 </w:t>
      </w:r>
      <w:r w:rsidRPr="00A25ECE">
        <w:rPr>
          <w:rFonts w:ascii="Times New Roman" w:hAnsi="Times New Roman" w:cs="Times New Roman"/>
          <w:color w:val="000000"/>
          <w:sz w:val="24"/>
          <w:szCs w:val="24"/>
        </w:rPr>
        <w:t>рублей, на 2024 год в сумме 0 рублей и на 2025 год в сумме 0 рублей.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5ECE">
        <w:rPr>
          <w:rFonts w:ascii="Times New Roman" w:hAnsi="Times New Roman" w:cs="Times New Roman"/>
          <w:b/>
          <w:sz w:val="24"/>
          <w:szCs w:val="24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1.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Студеновского сельсовета Карасукского района</w:t>
      </w:r>
      <w:r w:rsidRPr="00A25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sz w:val="24"/>
          <w:szCs w:val="24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5ECE">
        <w:rPr>
          <w:rFonts w:ascii="Times New Roman" w:hAnsi="Times New Roman" w:cs="Times New Roman"/>
          <w:b/>
          <w:sz w:val="24"/>
          <w:szCs w:val="24"/>
        </w:rPr>
        <w:t>Статья 14. Особенности исполнения местного бюджета в 2023 году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1. 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Студеновского сельсовета Карасукского района</w:t>
      </w:r>
      <w:r w:rsidRPr="00A25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5ECE">
        <w:rPr>
          <w:rFonts w:ascii="Times New Roman" w:hAnsi="Times New Roman" w:cs="Times New Roman"/>
          <w:sz w:val="24"/>
          <w:szCs w:val="24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Студеновского сельсовета Карасукского района.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5ECE">
        <w:rPr>
          <w:rFonts w:ascii="Times New Roman" w:hAnsi="Times New Roman" w:cs="Times New Roman"/>
          <w:b/>
          <w:sz w:val="24"/>
          <w:szCs w:val="24"/>
        </w:rPr>
        <w:t>Статья 15. Вступление в силу настоящего Решения</w:t>
      </w:r>
    </w:p>
    <w:p w:rsidR="00A25ECE" w:rsidRPr="00A25ECE" w:rsidRDefault="00A25ECE" w:rsidP="00A25ECE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порядке.</w:t>
      </w:r>
    </w:p>
    <w:p w:rsidR="00A25ECE" w:rsidRPr="00A25ECE" w:rsidRDefault="00A25ECE" w:rsidP="00A25EC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25ECE" w:rsidRPr="00A25ECE" w:rsidRDefault="00A25ECE" w:rsidP="00A25ECE">
      <w:pPr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25ECE">
        <w:rPr>
          <w:rFonts w:ascii="Times New Roman" w:hAnsi="Times New Roman" w:cs="Times New Roman"/>
          <w:sz w:val="24"/>
          <w:szCs w:val="24"/>
        </w:rPr>
        <w:t xml:space="preserve">  Глава Студеновского сельсовета  </w:t>
      </w:r>
    </w:p>
    <w:p w:rsidR="00A25ECE" w:rsidRPr="00A25ECE" w:rsidRDefault="00A25ECE" w:rsidP="00A25ECE">
      <w:pPr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Студеновского сельсовета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25ECE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A25ECE" w:rsidRPr="00A25ECE" w:rsidRDefault="00A25ECE" w:rsidP="00A25ECE">
      <w:pPr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Карасукского района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25ECE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A25ECE" w:rsidRPr="00A25ECE" w:rsidRDefault="00A25ECE" w:rsidP="00A25ECE">
      <w:pPr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25ECE" w:rsidRPr="00A25ECE" w:rsidRDefault="00A25ECE" w:rsidP="00A25ECE">
      <w:pPr>
        <w:rPr>
          <w:rFonts w:ascii="Times New Roman" w:hAnsi="Times New Roman" w:cs="Times New Roman"/>
          <w:sz w:val="24"/>
          <w:szCs w:val="24"/>
        </w:rPr>
      </w:pPr>
      <w:r w:rsidRPr="00A25ECE">
        <w:rPr>
          <w:rFonts w:ascii="Times New Roman" w:hAnsi="Times New Roman" w:cs="Times New Roman"/>
          <w:sz w:val="24"/>
          <w:szCs w:val="24"/>
        </w:rPr>
        <w:t xml:space="preserve">_______________А.А. Дель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5ECE">
        <w:rPr>
          <w:rFonts w:ascii="Times New Roman" w:hAnsi="Times New Roman" w:cs="Times New Roman"/>
          <w:sz w:val="24"/>
          <w:szCs w:val="24"/>
        </w:rPr>
        <w:t xml:space="preserve">  ____________ Т.В. Полякова</w:t>
      </w:r>
    </w:p>
    <w:p w:rsidR="00A25ECE" w:rsidRPr="00F54ECD" w:rsidRDefault="00A25ECE" w:rsidP="00A25EC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5ECE" w:rsidRPr="00A25ECE" w:rsidRDefault="00A25ECE" w:rsidP="00A25ECE">
      <w:pPr>
        <w:jc w:val="right"/>
        <w:rPr>
          <w:rFonts w:ascii="Times New Roman" w:hAnsi="Times New Roman" w:cs="Times New Roman"/>
          <w:sz w:val="20"/>
          <w:szCs w:val="20"/>
        </w:rPr>
      </w:pPr>
      <w:r w:rsidRPr="00A25ECE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A25ECE" w:rsidRPr="00A25ECE" w:rsidRDefault="00A25ECE" w:rsidP="00A25ECE">
      <w:pPr>
        <w:tabs>
          <w:tab w:val="left" w:pos="80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25ECE">
        <w:rPr>
          <w:rFonts w:ascii="Times New Roman" w:hAnsi="Times New Roman" w:cs="Times New Roman"/>
          <w:sz w:val="20"/>
          <w:szCs w:val="20"/>
        </w:rPr>
        <w:t>к решению 20-ой сессии Совета депутатов Студеновского сельсовета</w:t>
      </w:r>
    </w:p>
    <w:p w:rsidR="00A25ECE" w:rsidRPr="00A25ECE" w:rsidRDefault="00A25ECE" w:rsidP="00A25ECE">
      <w:pPr>
        <w:tabs>
          <w:tab w:val="left" w:pos="80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25ECE">
        <w:rPr>
          <w:rFonts w:ascii="Times New Roman" w:hAnsi="Times New Roman" w:cs="Times New Roman"/>
          <w:sz w:val="20"/>
          <w:szCs w:val="20"/>
        </w:rPr>
        <w:t xml:space="preserve">                "О бюджете Студеновского сельсовета  на 2023 год                                                                                         </w:t>
      </w:r>
    </w:p>
    <w:p w:rsidR="00A25ECE" w:rsidRPr="00A25ECE" w:rsidRDefault="00A25ECE" w:rsidP="00A25ECE">
      <w:pPr>
        <w:tabs>
          <w:tab w:val="left" w:pos="8070"/>
        </w:tabs>
        <w:jc w:val="right"/>
        <w:rPr>
          <w:rFonts w:ascii="Times New Roman" w:hAnsi="Times New Roman" w:cs="Times New Roman"/>
        </w:rPr>
      </w:pPr>
      <w:r w:rsidRPr="00A25ECE">
        <w:rPr>
          <w:rFonts w:ascii="Times New Roman" w:hAnsi="Times New Roman" w:cs="Times New Roman"/>
          <w:sz w:val="20"/>
          <w:szCs w:val="20"/>
        </w:rPr>
        <w:t>и плановый период 2024 и 2025 годов"</w:t>
      </w:r>
    </w:p>
    <w:p w:rsidR="00A25ECE" w:rsidRPr="00CE0F40" w:rsidRDefault="00A25ECE" w:rsidP="00A25E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F40">
        <w:rPr>
          <w:rFonts w:ascii="Times New Roman" w:hAnsi="Times New Roman" w:cs="Times New Roman"/>
          <w:b/>
          <w:sz w:val="20"/>
          <w:szCs w:val="20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A25ECE" w:rsidRPr="00CE0F40" w:rsidRDefault="00A25ECE" w:rsidP="00A25E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F40">
        <w:rPr>
          <w:rFonts w:ascii="Times New Roman" w:hAnsi="Times New Roman" w:cs="Times New Roman"/>
          <w:b/>
          <w:sz w:val="20"/>
          <w:szCs w:val="20"/>
        </w:rPr>
        <w:t>Российской Федерации на   2023 год и плановый период 2024 и 2025 г.г.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80"/>
        <w:gridCol w:w="1985"/>
      </w:tblGrid>
      <w:tr w:rsidR="00A25ECE" w:rsidRPr="00CE0F40" w:rsidTr="00A25E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25ECE" w:rsidRPr="00CE0F40" w:rsidRDefault="00A25ECE" w:rsidP="00A25EC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</w:p>
          <w:p w:rsidR="00A25ECE" w:rsidRPr="00CE0F40" w:rsidRDefault="00A25ECE" w:rsidP="00A25E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отчислений,</w:t>
            </w:r>
          </w:p>
          <w:p w:rsidR="00A25ECE" w:rsidRPr="00CE0F40" w:rsidRDefault="00A25ECE" w:rsidP="00A25E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25ECE" w:rsidRPr="00CE0F40" w:rsidTr="00A25ECE">
        <w:trPr>
          <w:trHeight w:val="21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25ECE" w:rsidRPr="00CE0F40" w:rsidTr="00A25EC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A25ECE" w:rsidRPr="00CE0F40" w:rsidTr="00A25E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01 января 2006 года), мобилизуемый на территориях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5ECE" w:rsidRPr="00CE0F40" w:rsidTr="00A25EC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A25ECE" w:rsidRPr="00CE0F40" w:rsidTr="00A25E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Арендная плата и поступления от продажи права на заключение договоров аренды за земли,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5ECE" w:rsidRPr="00CE0F40" w:rsidTr="00A25ECE">
        <w:trPr>
          <w:trHeight w:val="36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5ECE" w:rsidRPr="00CE0F40" w:rsidTr="00A25ECE">
        <w:trPr>
          <w:trHeight w:val="35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5ECE" w:rsidRPr="00CE0F40" w:rsidTr="00A25E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5ECE" w:rsidRPr="00CE0F40" w:rsidTr="00A25EC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sz w:val="20"/>
                <w:szCs w:val="20"/>
              </w:rPr>
              <w:t>В части доходов от продажи материальных и нематериальных активов</w:t>
            </w:r>
          </w:p>
        </w:tc>
      </w:tr>
      <w:tr w:rsidR="00A25ECE" w:rsidRPr="00CE0F40" w:rsidTr="00A25E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Cs/>
                <w:sz w:val="20"/>
                <w:szCs w:val="20"/>
              </w:rPr>
              <w:t>Продажа квартир, находящихся в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A25ECE" w:rsidRPr="00CE0F40" w:rsidTr="00A25E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Доходы от реализации иного имущества, находящегося  в собственности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A25ECE" w:rsidRPr="00CE0F40" w:rsidTr="00A25E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5ECE" w:rsidRPr="00CE0F40" w:rsidTr="00A25EC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sz w:val="20"/>
                <w:szCs w:val="20"/>
              </w:rPr>
              <w:t>В части доходов от оказания платных услуг</w:t>
            </w:r>
          </w:p>
        </w:tc>
      </w:tr>
      <w:tr w:rsidR="00A25ECE" w:rsidRPr="00CE0F40" w:rsidTr="00A25E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оказания платных услуг получателями средств бюджета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5ECE" w:rsidRPr="00CE0F40" w:rsidTr="00A25EC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sz w:val="20"/>
                <w:szCs w:val="20"/>
              </w:rPr>
              <w:t>В части прочих неналоговых доходов</w:t>
            </w:r>
          </w:p>
        </w:tc>
      </w:tr>
      <w:tr w:rsidR="00A25ECE" w:rsidRPr="00CE0F40" w:rsidTr="00A25E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5ECE" w:rsidRPr="00CE0F40" w:rsidTr="00A25E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5ECE" w:rsidRPr="00CE0F40" w:rsidTr="00A25E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5ECE" w:rsidRPr="00CE0F40" w:rsidTr="00A25ECE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sz w:val="20"/>
                <w:szCs w:val="20"/>
              </w:rPr>
              <w:t>В части безвозмездных поступлений</w:t>
            </w:r>
          </w:p>
        </w:tc>
      </w:tr>
      <w:tr w:rsidR="00A25ECE" w:rsidRPr="00CE0F40" w:rsidTr="00A25E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5ECE" w:rsidRPr="00CE0F40" w:rsidTr="00A25E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поселения на выравнивание уровня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5ECE" w:rsidRPr="00CE0F40" w:rsidTr="00A25ECE">
        <w:trPr>
          <w:trHeight w:val="2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5ECE" w:rsidRPr="00CE0F40" w:rsidTr="00A25ECE">
        <w:trPr>
          <w:trHeight w:val="2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5ECE" w:rsidRPr="00CE0F40" w:rsidTr="00A25ECE">
        <w:trPr>
          <w:trHeight w:val="2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поселений на строительство, модернизацию и ремонт и содержание  автомобильных дорог общего пользования, в том числе дорог в поселениях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5ECE" w:rsidRPr="00CE0F40" w:rsidTr="00A25ECE">
        <w:trPr>
          <w:trHeight w:val="2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поселений на развитие социальной и инженерной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5ECE" w:rsidRPr="00CE0F40" w:rsidTr="00A25ECE">
        <w:trPr>
          <w:trHeight w:val="28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Субсидии по единой методике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25ECE" w:rsidRPr="00CE0F40" w:rsidTr="00A25E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A25ECE" w:rsidRPr="00CE0F40" w:rsidTr="00A25E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Прочие субсидии бюджетам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A25ECE" w:rsidRPr="00CE0F40" w:rsidTr="00A25E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A25ECE" w:rsidRPr="00CE0F40" w:rsidTr="00A25E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A25ECE" w:rsidRPr="00CE0F40" w:rsidTr="00A25E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2023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A25ECE" w:rsidRPr="00CE0F40" w:rsidTr="00A25ECE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25ECE" w:rsidRPr="00CE0F40" w:rsidRDefault="00A25ECE" w:rsidP="00A25E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</w:tbl>
    <w:p w:rsidR="00A25ECE" w:rsidRPr="00AC4AED" w:rsidRDefault="00A25ECE" w:rsidP="00A25ECE"/>
    <w:p w:rsidR="00A25ECE" w:rsidRDefault="00A25ECE" w:rsidP="0021336B">
      <w:pPr>
        <w:pStyle w:val="ConsPlusNormal"/>
        <w:tabs>
          <w:tab w:val="left" w:pos="1140"/>
        </w:tabs>
        <w:ind w:firstLine="0"/>
        <w:rPr>
          <w:sz w:val="28"/>
          <w:szCs w:val="28"/>
        </w:rPr>
      </w:pPr>
    </w:p>
    <w:tbl>
      <w:tblPr>
        <w:tblW w:w="10044" w:type="dxa"/>
        <w:tblInd w:w="93" w:type="dxa"/>
        <w:tblLook w:val="04A0"/>
      </w:tblPr>
      <w:tblGrid>
        <w:gridCol w:w="539"/>
        <w:gridCol w:w="4010"/>
        <w:gridCol w:w="1529"/>
        <w:gridCol w:w="733"/>
        <w:gridCol w:w="552"/>
        <w:gridCol w:w="1167"/>
        <w:gridCol w:w="1514"/>
      </w:tblGrid>
      <w:tr w:rsidR="00CE0F40" w:rsidRPr="00EE36F0" w:rsidTr="00CE0F40">
        <w:trPr>
          <w:trHeight w:val="31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CE0F40" w:rsidRPr="00EE36F0" w:rsidTr="00CE0F40">
        <w:trPr>
          <w:trHeight w:val="112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F40" w:rsidRPr="00EE36F0" w:rsidRDefault="00CE0F40" w:rsidP="00CE0F4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E36F0">
              <w:rPr>
                <w:rFonts w:ascii="Times New Roman" w:eastAsia="Times New Roman" w:hAnsi="Times New Roman" w:cs="Times New Roman"/>
              </w:rPr>
              <w:t>к решению 20-ой сессии Совета депутатов Студеновского сельсовета Карасукского района  "О бюджете Студеновского сельсовета на 2023 год  и плановый период 2024 и 2025 годов"</w:t>
            </w:r>
          </w:p>
        </w:tc>
      </w:tr>
      <w:tr w:rsidR="00CE0F40" w:rsidRPr="00EE36F0" w:rsidTr="00CE0F40">
        <w:trPr>
          <w:trHeight w:val="872"/>
        </w:trPr>
        <w:tc>
          <w:tcPr>
            <w:tcW w:w="1004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F40" w:rsidRPr="00EE36F0" w:rsidRDefault="00CE0F40" w:rsidP="00CE0F4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36F0">
              <w:rPr>
                <w:rFonts w:ascii="Times New Roman" w:eastAsia="Times New Roman" w:hAnsi="Times New Roman" w:cs="Times New Roman"/>
                <w:b/>
                <w:bCs/>
              </w:rPr>
              <w:t xml:space="preserve">Иные межбюджетные трансферты, перечисляемые из бюджета Студеновского сельсовета Карасукского района в бюджет других бюджетов бюджетной системы Российской Федерации на 2023 год и плановый период 2024 и 2025 годов </w:t>
            </w:r>
          </w:p>
        </w:tc>
      </w:tr>
      <w:tr w:rsidR="00CE0F40" w:rsidRPr="00EE36F0" w:rsidTr="00CE0F40">
        <w:trPr>
          <w:trHeight w:val="547"/>
        </w:trPr>
        <w:tc>
          <w:tcPr>
            <w:tcW w:w="1004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0F40" w:rsidRPr="00EE36F0" w:rsidRDefault="00CE0F40" w:rsidP="00CE0F4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0F40" w:rsidRPr="00EE36F0" w:rsidTr="00CE0F40">
        <w:trPr>
          <w:trHeight w:val="428"/>
        </w:trPr>
        <w:tc>
          <w:tcPr>
            <w:tcW w:w="4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CE0F40" w:rsidRPr="00EE36F0" w:rsidTr="00CE0F40">
        <w:trPr>
          <w:trHeight w:val="1093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40" w:rsidRPr="00EE36F0" w:rsidRDefault="00CE0F40" w:rsidP="00CE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иных межбюджетных трансфертов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40" w:rsidRPr="00EE36F0" w:rsidRDefault="00CE0F40" w:rsidP="00CE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2023 год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40" w:rsidRPr="00EE36F0" w:rsidRDefault="00CE0F40" w:rsidP="00CE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 год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F40" w:rsidRPr="00EE36F0" w:rsidRDefault="00CE0F40" w:rsidP="00CE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 год</w:t>
            </w:r>
          </w:p>
        </w:tc>
      </w:tr>
      <w:tr w:rsidR="00CE0F40" w:rsidRPr="00EE36F0" w:rsidTr="00CE0F40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F40" w:rsidRPr="00EE36F0" w:rsidRDefault="00CE0F40" w:rsidP="00CE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0F40" w:rsidRPr="00EE36F0" w:rsidTr="00CE0F40">
        <w:trPr>
          <w:trHeight w:val="3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40" w:rsidRPr="00EE36F0" w:rsidRDefault="00CE0F40" w:rsidP="00CE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40" w:rsidRPr="00EE36F0" w:rsidRDefault="00CE0F40" w:rsidP="00CE0F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F40" w:rsidRPr="00EE36F0" w:rsidRDefault="00CE0F40" w:rsidP="00CE0F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372 830,00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F40" w:rsidRPr="00EE36F0" w:rsidRDefault="00CE0F40" w:rsidP="00CE0F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372 830,00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F40" w:rsidRPr="00EE36F0" w:rsidRDefault="00CE0F40" w:rsidP="00CE0F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372 830,00</w:t>
            </w:r>
          </w:p>
        </w:tc>
      </w:tr>
      <w:tr w:rsidR="00CE0F40" w:rsidRPr="00EE36F0" w:rsidTr="00CE0F40">
        <w:trPr>
          <w:trHeight w:val="3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40" w:rsidRPr="00EE36F0" w:rsidRDefault="00CE0F40" w:rsidP="00CE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40" w:rsidRPr="00EE36F0" w:rsidRDefault="00CE0F40" w:rsidP="00CE0F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F40" w:rsidRPr="00EE36F0" w:rsidRDefault="00CE0F40" w:rsidP="00CE0F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F40" w:rsidRPr="00EE36F0" w:rsidRDefault="00CE0F40" w:rsidP="00CE0F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F40" w:rsidRPr="00EE36F0" w:rsidRDefault="00CE0F40" w:rsidP="00CE0F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0F40" w:rsidRPr="00EE36F0" w:rsidTr="00CE0F40">
        <w:trPr>
          <w:trHeight w:val="3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40" w:rsidRPr="00EE36F0" w:rsidRDefault="00CE0F40" w:rsidP="00CE0F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F40" w:rsidRPr="00EE36F0" w:rsidRDefault="00CE0F40" w:rsidP="00CE0F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F40" w:rsidRPr="00EE36F0" w:rsidRDefault="00CE0F40" w:rsidP="00CE0F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F40" w:rsidRPr="00EE36F0" w:rsidRDefault="00CE0F40" w:rsidP="00CE0F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0F40" w:rsidRPr="00EE36F0" w:rsidRDefault="00CE0F40" w:rsidP="00CE0F4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E0F40" w:rsidRPr="00EE36F0" w:rsidTr="00CE0F40">
        <w:trPr>
          <w:trHeight w:val="3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372 830,00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372 830,00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F40" w:rsidRPr="00EE36F0" w:rsidRDefault="00CE0F40" w:rsidP="00CE0F4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F0">
              <w:rPr>
                <w:rFonts w:ascii="Times New Roman" w:eastAsia="Times New Roman" w:hAnsi="Times New Roman" w:cs="Times New Roman"/>
                <w:sz w:val="24"/>
                <w:szCs w:val="24"/>
              </w:rPr>
              <w:t>372 830,00</w:t>
            </w:r>
          </w:p>
        </w:tc>
      </w:tr>
    </w:tbl>
    <w:p w:rsidR="00CE0F40" w:rsidRDefault="00CE0F40" w:rsidP="00CE0F40">
      <w:pPr>
        <w:pStyle w:val="ConsPlusNormal"/>
        <w:tabs>
          <w:tab w:val="left" w:pos="1140"/>
        </w:tabs>
        <w:ind w:firstLine="0"/>
        <w:rPr>
          <w:sz w:val="28"/>
          <w:szCs w:val="28"/>
        </w:rPr>
      </w:pPr>
    </w:p>
    <w:p w:rsidR="00A25ECE" w:rsidRDefault="00A25ECE" w:rsidP="0021336B">
      <w:pPr>
        <w:pStyle w:val="ConsPlusNormal"/>
        <w:tabs>
          <w:tab w:val="left" w:pos="1140"/>
        </w:tabs>
        <w:ind w:firstLine="0"/>
        <w:rPr>
          <w:sz w:val="28"/>
          <w:szCs w:val="28"/>
        </w:rPr>
      </w:pPr>
    </w:p>
    <w:p w:rsidR="00A25ECE" w:rsidRDefault="00A25ECE" w:rsidP="0021336B">
      <w:pPr>
        <w:pStyle w:val="ConsPlusNormal"/>
        <w:tabs>
          <w:tab w:val="left" w:pos="1140"/>
        </w:tabs>
        <w:ind w:firstLine="0"/>
        <w:rPr>
          <w:sz w:val="28"/>
          <w:szCs w:val="28"/>
        </w:rPr>
        <w:sectPr w:rsidR="00A25ECE" w:rsidSect="00E2132A">
          <w:headerReference w:type="even" r:id="rId10"/>
          <w:headerReference w:type="default" r:id="rId11"/>
          <w:pgSz w:w="11906" w:h="16838"/>
          <w:pgMar w:top="142" w:right="709" w:bottom="2835" w:left="1276" w:header="709" w:footer="709" w:gutter="0"/>
          <w:cols w:space="708"/>
          <w:docGrid w:linePitch="360"/>
        </w:sectPr>
      </w:pPr>
    </w:p>
    <w:tbl>
      <w:tblPr>
        <w:tblW w:w="15309" w:type="dxa"/>
        <w:tblInd w:w="817" w:type="dxa"/>
        <w:tblLook w:val="04A0"/>
      </w:tblPr>
      <w:tblGrid>
        <w:gridCol w:w="5927"/>
        <w:gridCol w:w="700"/>
        <w:gridCol w:w="880"/>
        <w:gridCol w:w="431"/>
        <w:gridCol w:w="567"/>
        <w:gridCol w:w="567"/>
        <w:gridCol w:w="115"/>
        <w:gridCol w:w="820"/>
        <w:gridCol w:w="199"/>
        <w:gridCol w:w="851"/>
        <w:gridCol w:w="530"/>
        <w:gridCol w:w="745"/>
        <w:gridCol w:w="1418"/>
        <w:gridCol w:w="1559"/>
      </w:tblGrid>
      <w:tr w:rsidR="00A25ECE" w:rsidRPr="00A25ECE" w:rsidTr="002F5E99">
        <w:trPr>
          <w:trHeight w:val="255"/>
        </w:trPr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2  к решению 20-ой сессии Совета депутатов Студеновского сельсовета Карасукского района  "О бюджете Студеновского сельсовета на 2023 год и плановый период 2024 и 2025 годов"</w:t>
            </w:r>
          </w:p>
        </w:tc>
      </w:tr>
      <w:tr w:rsidR="00A25ECE" w:rsidRPr="00A25ECE" w:rsidTr="002F5E99">
        <w:trPr>
          <w:trHeight w:val="255"/>
        </w:trPr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25ECE" w:rsidRPr="00A25ECE" w:rsidTr="002F5E99">
        <w:trPr>
          <w:trHeight w:val="255"/>
        </w:trPr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25ECE" w:rsidRPr="00A25ECE" w:rsidTr="002F5E99">
        <w:trPr>
          <w:trHeight w:val="231"/>
        </w:trPr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A25ECE" w:rsidRPr="00A25ECE" w:rsidTr="002F5E99">
        <w:trPr>
          <w:trHeight w:val="285"/>
        </w:trPr>
        <w:tc>
          <w:tcPr>
            <w:tcW w:w="1530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ECE" w:rsidRPr="00A25ECE" w:rsidRDefault="00A25ECE" w:rsidP="00A25E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5E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бюджета Студеновского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A25ECE" w:rsidRPr="00A25ECE" w:rsidTr="002F5E99">
        <w:trPr>
          <w:trHeight w:val="285"/>
        </w:trPr>
        <w:tc>
          <w:tcPr>
            <w:tcW w:w="1530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25ECE" w:rsidRPr="00A25ECE" w:rsidTr="002F5E99">
        <w:trPr>
          <w:trHeight w:val="8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25ECE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ECE" w:rsidRPr="00A25ECE" w:rsidRDefault="00A25ECE" w:rsidP="00A25EC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25ECE" w:rsidRPr="00A25ECE" w:rsidTr="002F5E99">
        <w:trPr>
          <w:trHeight w:val="344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ECE" w:rsidRPr="00A25ECE" w:rsidRDefault="00A25ECE" w:rsidP="00A25E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ECE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</w:tr>
      <w:tr w:rsidR="00A25ECE" w:rsidRPr="00A25ECE" w:rsidTr="002F5E99">
        <w:trPr>
          <w:trHeight w:val="315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ECE" w:rsidRPr="00A25ECE" w:rsidRDefault="00A25ECE" w:rsidP="00A25EC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5EC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A25ECE" w:rsidRPr="00A25ECE" w:rsidTr="002F5E99">
        <w:trPr>
          <w:trHeight w:val="315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Студеновского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6 916 015,00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5 006 088,00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5 319 843,00</w:t>
            </w:r>
          </w:p>
        </w:tc>
      </w:tr>
      <w:tr w:rsidR="00A25ECE" w:rsidRPr="00A25ECE" w:rsidTr="002F5E99">
        <w:trPr>
          <w:trHeight w:val="95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4 660 390,00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3 882 295,00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4 173 708,00</w:t>
            </w:r>
          </w:p>
        </w:tc>
      </w:tr>
      <w:tr w:rsidR="00A25ECE" w:rsidRPr="00A25ECE" w:rsidTr="002F5E99">
        <w:trPr>
          <w:trHeight w:val="257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922 551,00</w:t>
            </w:r>
          </w:p>
        </w:tc>
      </w:tr>
      <w:tr w:rsidR="00A25ECE" w:rsidRPr="00A25ECE" w:rsidTr="002F5E99">
        <w:trPr>
          <w:trHeight w:val="164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</w:tr>
      <w:tr w:rsidR="00A25ECE" w:rsidRPr="00A25ECE" w:rsidTr="002F5E99">
        <w:trPr>
          <w:trHeight w:val="172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</w:tr>
      <w:tr w:rsidR="00A25ECE" w:rsidRPr="00A25ECE" w:rsidTr="002F5E99">
        <w:trPr>
          <w:trHeight w:val="319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</w:tr>
      <w:tr w:rsidR="00A25ECE" w:rsidRPr="00A25ECE" w:rsidTr="002F5E99">
        <w:trPr>
          <w:trHeight w:val="327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</w:tr>
      <w:tr w:rsidR="00A25ECE" w:rsidRPr="00A25ECE" w:rsidTr="002F5E99">
        <w:trPr>
          <w:trHeight w:val="36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3 677 839,00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2 914 744,00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3 206 157,00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3 677 839,00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2 914 744,00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3 206 157,00</w:t>
            </w:r>
          </w:p>
        </w:tc>
      </w:tr>
      <w:tr w:rsidR="00A25ECE" w:rsidRPr="00A25ECE" w:rsidTr="002F5E99">
        <w:trPr>
          <w:trHeight w:val="557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3 487 509,00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2 724 414,00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3 015 827,00</w:t>
            </w:r>
          </w:p>
        </w:tc>
      </w:tr>
      <w:tr w:rsidR="00A25ECE" w:rsidRPr="00A25ECE" w:rsidTr="002F5E99">
        <w:trPr>
          <w:trHeight w:val="738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2 497 120,00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2 497 120,00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2 497 120,00</w:t>
            </w:r>
          </w:p>
        </w:tc>
      </w:tr>
      <w:tr w:rsidR="00A25ECE" w:rsidRPr="00A25ECE" w:rsidTr="002F5E99">
        <w:trPr>
          <w:trHeight w:val="198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2 497 120,00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2 497 120,00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2 497 120,00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930 389,00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167 294,00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458 707,00</w:t>
            </w:r>
          </w:p>
        </w:tc>
      </w:tr>
      <w:tr w:rsidR="00A25ECE" w:rsidRPr="00A25ECE" w:rsidTr="002F5E99">
        <w:trPr>
          <w:trHeight w:val="116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930 389,00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167 294,00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458 707,00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</w:tr>
      <w:tr w:rsidR="00A25ECE" w:rsidRPr="00A25ECE" w:rsidTr="002F5E99">
        <w:trPr>
          <w:trHeight w:val="40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</w:tr>
      <w:tr w:rsidR="00A25ECE" w:rsidRPr="00A25ECE" w:rsidTr="002F5E99">
        <w:trPr>
          <w:trHeight w:val="255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</w:tr>
      <w:tr w:rsidR="00A25ECE" w:rsidRPr="00A25ECE" w:rsidTr="002F5E99">
        <w:trPr>
          <w:trHeight w:val="332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40 000,00</w:t>
            </w:r>
          </w:p>
        </w:tc>
      </w:tr>
      <w:tr w:rsidR="00A25ECE" w:rsidRPr="00A25ECE" w:rsidTr="002F5E99">
        <w:trPr>
          <w:trHeight w:val="251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A25ECE" w:rsidRPr="00A25ECE" w:rsidTr="002F5E99">
        <w:trPr>
          <w:trHeight w:val="273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A25ECE" w:rsidRPr="00A25ECE" w:rsidTr="002F5E99">
        <w:trPr>
          <w:trHeight w:val="116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</w:tr>
      <w:tr w:rsidR="00A25ECE" w:rsidRPr="00A25ECE" w:rsidTr="002F5E99">
        <w:trPr>
          <w:trHeight w:val="133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A25ECE" w:rsidRPr="00A25ECE" w:rsidTr="002F5E99">
        <w:trPr>
          <w:trHeight w:val="152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A25ECE" w:rsidRPr="00A25ECE" w:rsidTr="002F5E99">
        <w:trPr>
          <w:trHeight w:val="169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A25ECE" w:rsidRPr="00A25ECE" w:rsidTr="002F5E99">
        <w:trPr>
          <w:trHeight w:val="78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238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114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287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323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236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104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135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150 543,00</w:t>
            </w:r>
          </w:p>
        </w:tc>
      </w:tr>
      <w:tr w:rsidR="00A25ECE" w:rsidRPr="00A25ECE" w:rsidTr="002F5E99">
        <w:trPr>
          <w:trHeight w:val="153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144 888,00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150 543,00</w:t>
            </w:r>
          </w:p>
        </w:tc>
      </w:tr>
      <w:tr w:rsidR="00A25ECE" w:rsidRPr="00A25ECE" w:rsidTr="002F5E99">
        <w:trPr>
          <w:trHeight w:val="186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144 888,00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150 543,00</w:t>
            </w:r>
          </w:p>
        </w:tc>
      </w:tr>
      <w:tr w:rsidR="00A25ECE" w:rsidRPr="00A25ECE" w:rsidTr="002F5E99">
        <w:trPr>
          <w:trHeight w:val="30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144 888,00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150 543,00</w:t>
            </w:r>
          </w:p>
        </w:tc>
      </w:tr>
      <w:tr w:rsidR="00A25ECE" w:rsidRPr="00A25ECE" w:rsidTr="002F5E99">
        <w:trPr>
          <w:trHeight w:val="395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144 888,00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150 543,00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144 888,00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150 543,00</w:t>
            </w:r>
          </w:p>
        </w:tc>
      </w:tr>
      <w:tr w:rsidR="00A25ECE" w:rsidRPr="00A25ECE" w:rsidTr="002F5E99">
        <w:trPr>
          <w:trHeight w:val="261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A25ECE" w:rsidRPr="00A25ECE" w:rsidTr="002F5E99">
        <w:trPr>
          <w:trHeight w:val="219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A25ECE" w:rsidRPr="00A25ECE" w:rsidTr="002F5E99">
        <w:trPr>
          <w:trHeight w:val="2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A25ECE" w:rsidRPr="00A25ECE" w:rsidTr="0085557D">
        <w:trPr>
          <w:trHeight w:val="254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203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303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84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255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255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219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1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85557D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73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106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197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303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30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5ECE" w:rsidRPr="00A25ECE" w:rsidTr="002F5E99">
        <w:trPr>
          <w:trHeight w:val="23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193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9900070320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129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85557D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1 261 410,00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1 229 410,00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1 229 410,00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283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246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337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373 810,00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в Студеновском сельсовете Карасукского района Новосибирской области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85557D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119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225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341 810,00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341 810,00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171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76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181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9900076400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259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9900076400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128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9900076500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91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9900076500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99000S0240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193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242600,00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129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242600,00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285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85557D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576100,00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576100,00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576100,00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</w:tr>
      <w:tr w:rsidR="00A25ECE" w:rsidRPr="00A25ECE" w:rsidTr="0085557D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85557D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42500,00</w:t>
            </w:r>
          </w:p>
        </w:tc>
      </w:tr>
      <w:tr w:rsidR="00A25ECE" w:rsidRPr="00A25ECE" w:rsidTr="002F5E99">
        <w:trPr>
          <w:trHeight w:val="91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</w:tr>
      <w:tr w:rsidR="00A25ECE" w:rsidRPr="00A25ECE" w:rsidTr="002F5E99">
        <w:trPr>
          <w:trHeight w:val="137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</w:tr>
      <w:tr w:rsidR="00A25ECE" w:rsidRPr="00A25ECE" w:rsidTr="002F5E99">
        <w:trPr>
          <w:trHeight w:val="87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</w:tr>
      <w:tr w:rsidR="00A25ECE" w:rsidRPr="00A25ECE" w:rsidTr="002F5E99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9900081450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E99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</w:tr>
      <w:tr w:rsidR="00A25ECE" w:rsidRPr="00A25ECE" w:rsidTr="0085557D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250305,00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266992,00</w:t>
            </w:r>
          </w:p>
        </w:tc>
      </w:tr>
      <w:tr w:rsidR="00A25ECE" w:rsidRPr="00A25ECE" w:rsidTr="0085557D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250305,00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266992,00</w:t>
            </w:r>
          </w:p>
        </w:tc>
      </w:tr>
      <w:tr w:rsidR="00A25ECE" w:rsidRPr="00A25ECE" w:rsidTr="0085557D">
        <w:trPr>
          <w:trHeight w:val="165"/>
        </w:trPr>
        <w:tc>
          <w:tcPr>
            <w:tcW w:w="79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250305,00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266992,00</w:t>
            </w:r>
          </w:p>
        </w:tc>
      </w:tr>
      <w:tr w:rsidR="00A25ECE" w:rsidRPr="00A25ECE" w:rsidTr="0085557D">
        <w:trPr>
          <w:trHeight w:val="70"/>
        </w:trPr>
        <w:tc>
          <w:tcPr>
            <w:tcW w:w="79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250305,00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266992,00</w:t>
            </w:r>
          </w:p>
        </w:tc>
      </w:tr>
      <w:tr w:rsidR="00A25ECE" w:rsidRPr="00A25ECE" w:rsidTr="0085557D">
        <w:trPr>
          <w:trHeight w:val="102"/>
        </w:trPr>
        <w:tc>
          <w:tcPr>
            <w:tcW w:w="7938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250305,00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sz w:val="18"/>
                <w:szCs w:val="18"/>
              </w:rPr>
              <w:t>266992,00</w:t>
            </w:r>
          </w:p>
        </w:tc>
      </w:tr>
      <w:tr w:rsidR="00A25ECE" w:rsidRPr="00A25ECE" w:rsidTr="002F5E99">
        <w:trPr>
          <w:trHeight w:val="106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ECE" w:rsidRPr="002F5E99" w:rsidRDefault="00A25ECE" w:rsidP="00A25EC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ECE" w:rsidRPr="002F5E99" w:rsidRDefault="00A25ECE" w:rsidP="002F5E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ECE" w:rsidRPr="002F5E99" w:rsidRDefault="00A25ECE" w:rsidP="002F5E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ECE" w:rsidRPr="002F5E99" w:rsidRDefault="00A25ECE" w:rsidP="002F5E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ECE" w:rsidRPr="002F5E99" w:rsidRDefault="00A25ECE" w:rsidP="002F5E9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6 916 015,00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5 006 088,00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5ECE" w:rsidRPr="002F5E99" w:rsidRDefault="00A25ECE" w:rsidP="002F5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F5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5 319 843,00</w:t>
            </w:r>
          </w:p>
        </w:tc>
      </w:tr>
    </w:tbl>
    <w:p w:rsidR="00A25ECE" w:rsidRDefault="00A25ECE" w:rsidP="0021336B">
      <w:pPr>
        <w:pStyle w:val="ConsPlusNormal"/>
        <w:tabs>
          <w:tab w:val="left" w:pos="1140"/>
        </w:tabs>
        <w:ind w:firstLine="0"/>
        <w:rPr>
          <w:sz w:val="28"/>
          <w:szCs w:val="28"/>
        </w:rPr>
      </w:pPr>
    </w:p>
    <w:tbl>
      <w:tblPr>
        <w:tblW w:w="16033" w:type="dxa"/>
        <w:tblInd w:w="93" w:type="dxa"/>
        <w:tblLook w:val="04A0"/>
      </w:tblPr>
      <w:tblGrid>
        <w:gridCol w:w="272"/>
        <w:gridCol w:w="5200"/>
        <w:gridCol w:w="1780"/>
        <w:gridCol w:w="980"/>
        <w:gridCol w:w="880"/>
        <w:gridCol w:w="401"/>
        <w:gridCol w:w="539"/>
        <w:gridCol w:w="311"/>
        <w:gridCol w:w="567"/>
        <w:gridCol w:w="567"/>
        <w:gridCol w:w="316"/>
        <w:gridCol w:w="1102"/>
        <w:gridCol w:w="660"/>
        <w:gridCol w:w="1041"/>
        <w:gridCol w:w="1417"/>
      </w:tblGrid>
      <w:tr w:rsidR="0085557D" w:rsidRPr="0085557D" w:rsidTr="0085557D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8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57D" w:rsidRPr="0085557D" w:rsidRDefault="0085557D" w:rsidP="00CE0F4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3</w:t>
            </w: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                                          к решению 20-ой сессии Совета депутатов Студеновского сельсовета Карасукского района  "О бюджете Студеновского сельсовета Карасукского района на 2023 год и плановый период 2024 и 2025 годов"</w:t>
            </w:r>
          </w:p>
        </w:tc>
      </w:tr>
      <w:tr w:rsidR="0085557D" w:rsidRPr="0085557D" w:rsidTr="0085557D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57D" w:rsidRPr="0085557D" w:rsidRDefault="0085557D" w:rsidP="00CE0F4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557D" w:rsidRPr="0085557D" w:rsidTr="0085557D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57D" w:rsidRPr="0085557D" w:rsidRDefault="0085557D" w:rsidP="00CE0F4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557D" w:rsidRPr="0085557D" w:rsidTr="0085557D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57D" w:rsidRPr="0085557D" w:rsidRDefault="0085557D" w:rsidP="00CE0F4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557D" w:rsidRPr="0085557D" w:rsidTr="00CE0F40">
        <w:trPr>
          <w:trHeight w:val="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57D" w:rsidRPr="0085557D" w:rsidRDefault="0085557D" w:rsidP="00CE0F4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557D" w:rsidRPr="0085557D" w:rsidTr="0085557D">
        <w:trPr>
          <w:trHeight w:val="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CE0F4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557D" w:rsidRPr="0085557D" w:rsidTr="0085557D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6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57D" w:rsidRPr="0085557D" w:rsidRDefault="0085557D" w:rsidP="00CE0F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бюджета Студеновского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2023 год и плановый период 2024 и 2025 годов</w:t>
            </w:r>
          </w:p>
        </w:tc>
      </w:tr>
      <w:tr w:rsidR="0085557D" w:rsidRPr="0085557D" w:rsidTr="0085557D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6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57D" w:rsidRPr="0085557D" w:rsidRDefault="0085557D" w:rsidP="00CE0F4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557D" w:rsidRPr="0085557D" w:rsidTr="00CE0F40">
        <w:trPr>
          <w:trHeight w:val="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6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57D" w:rsidRPr="0085557D" w:rsidRDefault="0085557D" w:rsidP="00CE0F4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557D" w:rsidRPr="0085557D" w:rsidTr="00CE0F40">
        <w:trPr>
          <w:trHeight w:val="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CE0F4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CE0F4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557D" w:rsidRPr="0085557D" w:rsidTr="0085557D">
        <w:trPr>
          <w:trHeight w:val="2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CE0F4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57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557D" w:rsidRPr="0085557D" w:rsidTr="0085557D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5557D" w:rsidRPr="0085557D" w:rsidTr="0085557D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5557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6 916 015,00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5 006 088,00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5 319 843,00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922 551,00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922 551,00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922 551,00</w:t>
            </w:r>
          </w:p>
        </w:tc>
      </w:tr>
      <w:tr w:rsidR="0085557D" w:rsidRPr="0085557D" w:rsidTr="0085557D">
        <w:trPr>
          <w:trHeight w:val="11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922 551,00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922 551,00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922 551,00</w:t>
            </w:r>
          </w:p>
        </w:tc>
      </w:tr>
      <w:tr w:rsidR="0085557D" w:rsidRPr="0085557D" w:rsidTr="0085557D">
        <w:trPr>
          <w:trHeight w:val="191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3 487 509,00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2 724 414,00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3 015 827,00</w:t>
            </w:r>
          </w:p>
        </w:tc>
      </w:tr>
      <w:tr w:rsidR="0085557D" w:rsidRPr="0085557D" w:rsidTr="0085557D">
        <w:trPr>
          <w:trHeight w:val="4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2 497 120,00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2 497 120,00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2 497 120,00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2 497 120,00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2 497 120,00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2 497 120,00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930 389,00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167 294,00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458 707,00</w:t>
            </w:r>
          </w:p>
        </w:tc>
      </w:tr>
      <w:tr w:rsidR="0085557D" w:rsidRPr="0085557D" w:rsidTr="0085557D">
        <w:trPr>
          <w:trHeight w:val="187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930 389,00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167 294,00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458 707,00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Содержание дорог местного значения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9900049790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141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141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9900049790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138 415,00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144 888,00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150 543,00</w:t>
            </w:r>
          </w:p>
        </w:tc>
      </w:tr>
      <w:tr w:rsidR="0085557D" w:rsidRPr="0085557D" w:rsidTr="0085557D">
        <w:trPr>
          <w:trHeight w:val="31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138 415,00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144 888,00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150 543,00</w:t>
            </w:r>
          </w:p>
        </w:tc>
      </w:tr>
      <w:tr w:rsidR="0085557D" w:rsidRPr="0085557D" w:rsidTr="0085557D">
        <w:trPr>
          <w:trHeight w:val="1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138 415,00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144 888,00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150 543,00</w:t>
            </w:r>
          </w:p>
        </w:tc>
      </w:tr>
      <w:tr w:rsidR="0085557D" w:rsidRPr="0085557D" w:rsidTr="0085557D">
        <w:trPr>
          <w:trHeight w:val="317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640 000,00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373 810,00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373 810,00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373 810,00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9900076400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10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9900076400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85557D" w:rsidRPr="0085557D" w:rsidTr="0085557D">
        <w:trPr>
          <w:trHeight w:val="292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9900081218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85557D" w:rsidRPr="0085557D" w:rsidTr="0085557D">
        <w:trPr>
          <w:trHeight w:val="1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85557D" w:rsidRPr="0085557D" w:rsidTr="0085557D">
        <w:trPr>
          <w:trHeight w:val="7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42 500,00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42 500,00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42 500,00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42 500,00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42 500,00</w:t>
            </w:r>
          </w:p>
        </w:tc>
      </w:tr>
      <w:tr w:rsidR="0085557D" w:rsidRPr="0085557D" w:rsidTr="0085557D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576 100,00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576 100,00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576 100,00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576 100,00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576 100,00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576 100,00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576 100,00</w:t>
            </w:r>
          </w:p>
        </w:tc>
      </w:tr>
      <w:tr w:rsidR="0085557D" w:rsidRPr="0085557D" w:rsidTr="0085557D">
        <w:trPr>
          <w:trHeight w:val="15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230 330,00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230 330,00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230 330,00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230 330,00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230 330,00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230 330,00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230 330,00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230 330,00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9900081795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127 200,00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9900081795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127 200,00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242 600,00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99000S0240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242 600,00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250 305,00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266 992,00</w:t>
            </w:r>
          </w:p>
        </w:tc>
      </w:tr>
      <w:tr w:rsidR="0085557D" w:rsidRPr="0085557D" w:rsidTr="0085557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6 916 015,00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5 006 088,00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5 319 843,00</w:t>
            </w:r>
          </w:p>
        </w:tc>
      </w:tr>
    </w:tbl>
    <w:p w:rsidR="00A25ECE" w:rsidRDefault="00A25ECE" w:rsidP="0021336B">
      <w:pPr>
        <w:pStyle w:val="ConsPlusNormal"/>
        <w:tabs>
          <w:tab w:val="left" w:pos="1140"/>
        </w:tabs>
        <w:ind w:firstLine="0"/>
        <w:rPr>
          <w:sz w:val="28"/>
          <w:szCs w:val="28"/>
        </w:rPr>
      </w:pPr>
    </w:p>
    <w:tbl>
      <w:tblPr>
        <w:tblW w:w="16055" w:type="dxa"/>
        <w:tblInd w:w="93" w:type="dxa"/>
        <w:tblLayout w:type="fixed"/>
        <w:tblLook w:val="04A0"/>
      </w:tblPr>
      <w:tblGrid>
        <w:gridCol w:w="5760"/>
        <w:gridCol w:w="820"/>
        <w:gridCol w:w="665"/>
        <w:gridCol w:w="35"/>
        <w:gridCol w:w="815"/>
        <w:gridCol w:w="65"/>
        <w:gridCol w:w="644"/>
        <w:gridCol w:w="709"/>
        <w:gridCol w:w="327"/>
        <w:gridCol w:w="820"/>
        <w:gridCol w:w="270"/>
        <w:gridCol w:w="709"/>
        <w:gridCol w:w="601"/>
        <w:gridCol w:w="958"/>
        <w:gridCol w:w="1418"/>
        <w:gridCol w:w="1439"/>
      </w:tblGrid>
      <w:tr w:rsidR="0085557D" w:rsidRPr="0085557D" w:rsidTr="00F54126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557D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4    к решению 20-ой сессии Совета депутатов Студеновского сельсовета Карасукского района  "О бюджете Студеновского сельсовета на 2023 год и плановый период 2024 и 2025 годов"</w:t>
            </w:r>
          </w:p>
        </w:tc>
      </w:tr>
      <w:tr w:rsidR="0085557D" w:rsidRPr="0085557D" w:rsidTr="00F54126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5557D" w:rsidRPr="0085557D" w:rsidTr="00F54126">
        <w:trPr>
          <w:trHeight w:val="84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5557D" w:rsidRPr="0085557D" w:rsidTr="00F54126">
        <w:trPr>
          <w:trHeight w:val="285"/>
        </w:trPr>
        <w:tc>
          <w:tcPr>
            <w:tcW w:w="1605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бюджета Студеновского сельсовета Карасукского района  на 2023 год и плановый период 2024 и 2025 годов</w:t>
            </w:r>
          </w:p>
        </w:tc>
      </w:tr>
      <w:tr w:rsidR="0085557D" w:rsidRPr="0085557D" w:rsidTr="00F54126">
        <w:trPr>
          <w:trHeight w:val="253"/>
        </w:trPr>
        <w:tc>
          <w:tcPr>
            <w:tcW w:w="1605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54126" w:rsidRPr="0085557D" w:rsidTr="00F54126">
        <w:trPr>
          <w:trHeight w:val="300"/>
        </w:trPr>
        <w:tc>
          <w:tcPr>
            <w:tcW w:w="7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5557D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F54126" w:rsidRPr="0085557D" w:rsidTr="00F54126">
        <w:trPr>
          <w:trHeight w:val="353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</w:tr>
      <w:tr w:rsidR="00F54126" w:rsidRPr="0085557D" w:rsidTr="00F54126">
        <w:trPr>
          <w:trHeight w:val="315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7D" w:rsidRPr="0085557D" w:rsidRDefault="0085557D" w:rsidP="0085557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57D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F54126" w:rsidRPr="0085557D" w:rsidTr="00F54126">
        <w:trPr>
          <w:trHeight w:val="315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Студеновского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6 916 015,00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5 006 088,00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5 319 843,00</w:t>
            </w:r>
          </w:p>
        </w:tc>
      </w:tr>
      <w:tr w:rsidR="00F54126" w:rsidRPr="0085557D" w:rsidTr="00F54126">
        <w:trPr>
          <w:trHeight w:val="19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4 660 390,00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3 882 295,00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4 173 708,00</w:t>
            </w:r>
          </w:p>
        </w:tc>
      </w:tr>
      <w:tr w:rsidR="00F54126" w:rsidRPr="0085557D" w:rsidTr="00F54126">
        <w:trPr>
          <w:trHeight w:val="79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922 551,00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922 551,00</w:t>
            </w:r>
          </w:p>
        </w:tc>
      </w:tr>
      <w:tr w:rsidR="00F54126" w:rsidRPr="0085557D" w:rsidTr="00F54126">
        <w:trPr>
          <w:trHeight w:val="115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</w:tr>
      <w:tr w:rsidR="00F54126" w:rsidRPr="0085557D" w:rsidTr="00F54126">
        <w:trPr>
          <w:trHeight w:val="424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</w:tr>
      <w:tr w:rsidR="00F54126" w:rsidRPr="0085557D" w:rsidTr="00F54126">
        <w:trPr>
          <w:trHeight w:val="20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922 551,00</w:t>
            </w:r>
          </w:p>
        </w:tc>
      </w:tr>
      <w:tr w:rsidR="00F54126" w:rsidRPr="0085557D" w:rsidTr="00F54126">
        <w:trPr>
          <w:trHeight w:val="424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3 677 839,00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2 914 744,00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3 206 157,00</w:t>
            </w:r>
          </w:p>
        </w:tc>
      </w:tr>
      <w:tr w:rsidR="00F54126" w:rsidRPr="0085557D" w:rsidTr="00F54126">
        <w:trPr>
          <w:trHeight w:val="259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3 677 839,00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2 914 744,00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3 206 157,00</w:t>
            </w:r>
          </w:p>
        </w:tc>
      </w:tr>
      <w:tr w:rsidR="00F54126" w:rsidRPr="0085557D" w:rsidTr="00F54126">
        <w:trPr>
          <w:trHeight w:val="689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3 487 509,00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2 724 414,00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3 015 827,00</w:t>
            </w:r>
          </w:p>
        </w:tc>
      </w:tr>
      <w:tr w:rsidR="00F54126" w:rsidRPr="0085557D" w:rsidTr="00F54126">
        <w:trPr>
          <w:trHeight w:val="389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2 497 120,00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2 497 120,00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2 497 120,00</w:t>
            </w:r>
          </w:p>
        </w:tc>
      </w:tr>
      <w:tr w:rsidR="00F54126" w:rsidRPr="0085557D" w:rsidTr="00F54126">
        <w:trPr>
          <w:trHeight w:val="186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2 497 120,00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2 497 120,00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2 497 120,00</w:t>
            </w:r>
          </w:p>
        </w:tc>
      </w:tr>
      <w:tr w:rsidR="00F54126" w:rsidRPr="0085557D" w:rsidTr="00F54126">
        <w:trPr>
          <w:trHeight w:val="259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930 389,00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167 294,00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458 707,00</w:t>
            </w:r>
          </w:p>
        </w:tc>
      </w:tr>
      <w:tr w:rsidR="00F54126" w:rsidRPr="0085557D" w:rsidTr="00F54126">
        <w:trPr>
          <w:trHeight w:val="122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930 389,00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167 294,00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458 707,00</w:t>
            </w:r>
          </w:p>
        </w:tc>
      </w:tr>
      <w:tr w:rsidR="00F54126" w:rsidRPr="0085557D" w:rsidTr="00F54126">
        <w:trPr>
          <w:trHeight w:val="127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</w:tr>
      <w:tr w:rsidR="00F54126" w:rsidRPr="0085557D" w:rsidTr="00F54126">
        <w:trPr>
          <w:trHeight w:val="387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</w:tr>
      <w:tr w:rsidR="00F54126" w:rsidRPr="0085557D" w:rsidTr="00F54126">
        <w:trPr>
          <w:trHeight w:val="185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190 330,00</w:t>
            </w:r>
          </w:p>
        </w:tc>
      </w:tr>
      <w:tr w:rsidR="00F54126" w:rsidRPr="0085557D" w:rsidTr="00F54126">
        <w:trPr>
          <w:trHeight w:val="277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40 000,00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F54126" w:rsidRPr="0085557D" w:rsidTr="00F54126">
        <w:trPr>
          <w:trHeight w:val="467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F54126" w:rsidRPr="0085557D" w:rsidTr="00F54126">
        <w:trPr>
          <w:trHeight w:val="169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CE0F40">
        <w:trPr>
          <w:trHeight w:val="151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144 888,00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150 543,00</w:t>
            </w:r>
          </w:p>
        </w:tc>
      </w:tr>
      <w:tr w:rsidR="00F54126" w:rsidRPr="0085557D" w:rsidTr="00F54126">
        <w:trPr>
          <w:trHeight w:val="2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144 888,00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150 543,00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144 888,00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150 543,00</w:t>
            </w:r>
          </w:p>
        </w:tc>
      </w:tr>
      <w:tr w:rsidR="00F54126" w:rsidRPr="0085557D" w:rsidTr="00F54126">
        <w:trPr>
          <w:trHeight w:val="30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144 888,00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150 543,00</w:t>
            </w:r>
          </w:p>
        </w:tc>
      </w:tr>
      <w:tr w:rsidR="00F54126" w:rsidRPr="0085557D" w:rsidTr="00F54126">
        <w:trPr>
          <w:trHeight w:val="585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144 888,00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150 543,00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138 415,00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144 888,00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150 543,00</w:t>
            </w:r>
          </w:p>
        </w:tc>
      </w:tr>
      <w:tr w:rsidR="00F54126" w:rsidRPr="0085557D" w:rsidTr="00F54126">
        <w:trPr>
          <w:trHeight w:val="144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F54126" w:rsidRPr="0085557D" w:rsidTr="00F54126">
        <w:trPr>
          <w:trHeight w:val="75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F54126" w:rsidRPr="0085557D" w:rsidTr="00F54126">
        <w:trPr>
          <w:trHeight w:val="136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F54126" w:rsidRPr="0085557D" w:rsidTr="00F54126">
        <w:trPr>
          <w:trHeight w:val="209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F54126" w:rsidRPr="0085557D" w:rsidTr="00F54126">
        <w:trPr>
          <w:trHeight w:val="216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F54126" w:rsidRPr="0085557D" w:rsidTr="00F54126">
        <w:trPr>
          <w:trHeight w:val="261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F54126" w:rsidRPr="0085557D" w:rsidTr="00F54126">
        <w:trPr>
          <w:trHeight w:val="126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199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118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124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129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255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255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84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127 200,00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89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81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дорог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4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133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14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дорожным хозяйством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54126" w:rsidRPr="0085557D" w:rsidTr="00F54126">
        <w:trPr>
          <w:trHeight w:val="71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132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9900070320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1 261 410,00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1 229 410,00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1 229 410,00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483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141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640 000,00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228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373 810,00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219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"Энергосбережение и повышение энергетической эффективности в Студеновском сельсовете Карасукского района Новосибирской области на 2018-2022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217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341 810,00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141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341 810,00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146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9900076400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9900076400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9900076500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147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242600,00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349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242600,00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F54126" w:rsidRPr="0085557D" w:rsidTr="00F54126">
        <w:trPr>
          <w:trHeight w:val="20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100000,00</w:t>
            </w:r>
          </w:p>
        </w:tc>
      </w:tr>
      <w:tr w:rsidR="00F54126" w:rsidRPr="0085557D" w:rsidTr="00F54126">
        <w:trPr>
          <w:trHeight w:val="189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</w:tr>
      <w:tr w:rsidR="00F54126" w:rsidRPr="0085557D" w:rsidTr="00EE36F0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</w:tr>
      <w:tr w:rsidR="00F54126" w:rsidRPr="0085557D" w:rsidTr="00EE36F0">
        <w:trPr>
          <w:trHeight w:val="167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</w:tr>
      <w:tr w:rsidR="00F54126" w:rsidRPr="0085557D" w:rsidTr="00EE36F0">
        <w:trPr>
          <w:trHeight w:val="99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F54126" w:rsidRPr="0085557D" w:rsidTr="00EE36F0">
        <w:trPr>
          <w:trHeight w:val="16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F54126" w:rsidRPr="0085557D" w:rsidTr="00EE36F0">
        <w:trPr>
          <w:trHeight w:val="165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</w:tr>
      <w:tr w:rsidR="00F54126" w:rsidRPr="0085557D" w:rsidTr="00EE36F0">
        <w:trPr>
          <w:trHeight w:val="98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100000,00</w:t>
            </w:r>
          </w:p>
        </w:tc>
      </w:tr>
      <w:tr w:rsidR="00F54126" w:rsidRPr="0085557D" w:rsidTr="00EE36F0">
        <w:trPr>
          <w:trHeight w:val="157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EE36F0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36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576100,00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576100,00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576100,00</w:t>
            </w:r>
          </w:p>
        </w:tc>
      </w:tr>
      <w:tr w:rsidR="00F54126" w:rsidRPr="0085557D" w:rsidTr="00EE36F0">
        <w:trPr>
          <w:trHeight w:val="218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</w:tr>
      <w:tr w:rsidR="00F54126" w:rsidRPr="0085557D" w:rsidTr="00EE36F0">
        <w:trPr>
          <w:trHeight w:val="122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</w:tr>
      <w:tr w:rsidR="00F54126" w:rsidRPr="0085557D" w:rsidTr="00EE36F0">
        <w:trPr>
          <w:trHeight w:val="195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</w:tr>
      <w:tr w:rsidR="00F54126" w:rsidRPr="0085557D" w:rsidTr="00EE36F0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</w:tr>
      <w:tr w:rsidR="00F54126" w:rsidRPr="0085557D" w:rsidTr="00EE36F0">
        <w:trPr>
          <w:trHeight w:val="141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576100,00</w:t>
            </w:r>
          </w:p>
        </w:tc>
      </w:tr>
      <w:tr w:rsidR="00F54126" w:rsidRPr="0085557D" w:rsidTr="00EE36F0">
        <w:trPr>
          <w:trHeight w:val="86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EE36F0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E36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42500,00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42500,00</w:t>
            </w:r>
          </w:p>
        </w:tc>
      </w:tr>
      <w:tr w:rsidR="00F54126" w:rsidRPr="0085557D" w:rsidTr="00EE36F0">
        <w:trPr>
          <w:trHeight w:val="146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</w:tr>
      <w:tr w:rsidR="00F54126" w:rsidRPr="0085557D" w:rsidTr="00EE36F0">
        <w:trPr>
          <w:trHeight w:val="78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</w:tr>
      <w:tr w:rsidR="00F54126" w:rsidRPr="0085557D" w:rsidTr="00EE36F0">
        <w:trPr>
          <w:trHeight w:val="123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</w:tr>
      <w:tr w:rsidR="00F54126" w:rsidRPr="0085557D" w:rsidTr="00EE36F0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</w:tr>
      <w:tr w:rsidR="00F54126" w:rsidRPr="0085557D" w:rsidTr="00EE36F0">
        <w:trPr>
          <w:trHeight w:val="115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9900081450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54126">
              <w:rPr>
                <w:rFonts w:ascii="Arial" w:eastAsia="Times New Roman" w:hAnsi="Arial" w:cs="Arial"/>
                <w:sz w:val="18"/>
                <w:szCs w:val="18"/>
              </w:rPr>
              <w:t>42500,00</w:t>
            </w:r>
          </w:p>
        </w:tc>
      </w:tr>
      <w:tr w:rsidR="00F54126" w:rsidRPr="0085557D" w:rsidTr="00EE36F0">
        <w:trPr>
          <w:trHeight w:val="189"/>
        </w:trPr>
        <w:tc>
          <w:tcPr>
            <w:tcW w:w="72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250305,00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266992,00</w:t>
            </w:r>
          </w:p>
        </w:tc>
      </w:tr>
      <w:tr w:rsidR="00F54126" w:rsidRPr="0085557D" w:rsidTr="00EE36F0">
        <w:trPr>
          <w:trHeight w:val="250"/>
        </w:trPr>
        <w:tc>
          <w:tcPr>
            <w:tcW w:w="72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250305,00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266992,00</w:t>
            </w:r>
          </w:p>
        </w:tc>
      </w:tr>
      <w:tr w:rsidR="00F54126" w:rsidRPr="0085557D" w:rsidTr="00EE36F0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250305,00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266992,00</w:t>
            </w:r>
          </w:p>
        </w:tc>
      </w:tr>
      <w:tr w:rsidR="00F54126" w:rsidRPr="0085557D" w:rsidTr="00EE36F0">
        <w:trPr>
          <w:trHeight w:val="70"/>
        </w:trPr>
        <w:tc>
          <w:tcPr>
            <w:tcW w:w="72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250305,00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266992,00</w:t>
            </w:r>
          </w:p>
        </w:tc>
      </w:tr>
      <w:tr w:rsidR="00F54126" w:rsidRPr="0085557D" w:rsidTr="00EE36F0">
        <w:trPr>
          <w:trHeight w:val="132"/>
        </w:trPr>
        <w:tc>
          <w:tcPr>
            <w:tcW w:w="724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250305,00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sz w:val="18"/>
                <w:szCs w:val="18"/>
              </w:rPr>
              <w:t>266992,00</w:t>
            </w:r>
          </w:p>
        </w:tc>
      </w:tr>
      <w:tr w:rsidR="00F54126" w:rsidRPr="0085557D" w:rsidTr="00F54126">
        <w:trPr>
          <w:trHeight w:val="28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57D" w:rsidRPr="00F54126" w:rsidRDefault="0085557D" w:rsidP="00F5412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57D" w:rsidRPr="00F54126" w:rsidRDefault="0085557D" w:rsidP="00F5412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6 916 015,00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5 006 088,00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557D" w:rsidRPr="00F54126" w:rsidRDefault="0085557D" w:rsidP="00F54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541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5 319 843,00</w:t>
            </w:r>
          </w:p>
        </w:tc>
      </w:tr>
    </w:tbl>
    <w:p w:rsidR="00A25ECE" w:rsidRDefault="00A25ECE" w:rsidP="0021336B">
      <w:pPr>
        <w:pStyle w:val="ConsPlusNormal"/>
        <w:tabs>
          <w:tab w:val="left" w:pos="1140"/>
        </w:tabs>
        <w:ind w:firstLine="0"/>
        <w:rPr>
          <w:sz w:val="28"/>
          <w:szCs w:val="28"/>
        </w:rPr>
      </w:pPr>
    </w:p>
    <w:tbl>
      <w:tblPr>
        <w:tblW w:w="16259" w:type="dxa"/>
        <w:tblInd w:w="93" w:type="dxa"/>
        <w:tblLook w:val="04A0"/>
      </w:tblPr>
      <w:tblGrid>
        <w:gridCol w:w="3706"/>
        <w:gridCol w:w="1064"/>
        <w:gridCol w:w="839"/>
        <w:gridCol w:w="920"/>
        <w:gridCol w:w="2353"/>
        <w:gridCol w:w="893"/>
        <w:gridCol w:w="2434"/>
        <w:gridCol w:w="2002"/>
        <w:gridCol w:w="2048"/>
      </w:tblGrid>
      <w:tr w:rsidR="00EE36F0" w:rsidRPr="00EE36F0" w:rsidTr="00CE0F40">
        <w:trPr>
          <w:trHeight w:val="80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5</w:t>
            </w:r>
          </w:p>
        </w:tc>
      </w:tr>
      <w:tr w:rsidR="00EE36F0" w:rsidRPr="00EE36F0" w:rsidTr="00EE36F0">
        <w:trPr>
          <w:trHeight w:val="1496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6F0" w:rsidRPr="00EE36F0" w:rsidRDefault="00EE36F0" w:rsidP="00EE36F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20-ой сессии Совета депутатов Студеновского сельсовета Карасукского района  "О бюджете Студеновского сельсовета Карасукского района  на 2023 год и плановый период 2024 и 2025 годов"</w:t>
            </w:r>
          </w:p>
        </w:tc>
      </w:tr>
      <w:tr w:rsidR="00EE36F0" w:rsidRPr="00EE36F0" w:rsidTr="00EE36F0">
        <w:trPr>
          <w:trHeight w:val="80"/>
        </w:trPr>
        <w:tc>
          <w:tcPr>
            <w:tcW w:w="16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6F0" w:rsidRPr="00EE36F0" w:rsidRDefault="00EE36F0" w:rsidP="00EE3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бюджета муниципального образования Студеновского сельсовета Карасукского района, направляемых на исполнение публичных нормативных обязательств на 2023 год и плановый период 2024 и 2025 годов</w:t>
            </w:r>
          </w:p>
        </w:tc>
      </w:tr>
      <w:tr w:rsidR="00EE36F0" w:rsidRPr="00EE36F0" w:rsidTr="00EE36F0">
        <w:trPr>
          <w:trHeight w:val="80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6F0" w:rsidRPr="00EE36F0" w:rsidTr="00EE36F0">
        <w:trPr>
          <w:trHeight w:val="308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36F0" w:rsidRPr="00EE36F0" w:rsidTr="00EE36F0">
        <w:trPr>
          <w:trHeight w:val="249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F0" w:rsidRPr="00EE36F0" w:rsidRDefault="00EE36F0" w:rsidP="00EE3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6F0" w:rsidRPr="00EE36F0" w:rsidRDefault="00EE36F0" w:rsidP="00EE3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Сумма(в рублях)</w:t>
            </w:r>
          </w:p>
        </w:tc>
      </w:tr>
      <w:tr w:rsidR="00EE36F0" w:rsidRPr="00EE36F0" w:rsidTr="00EE36F0">
        <w:trPr>
          <w:trHeight w:val="308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0" w:rsidRPr="00EE36F0" w:rsidRDefault="00EE36F0" w:rsidP="00EE3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0" w:rsidRPr="00EE36F0" w:rsidRDefault="00EE36F0" w:rsidP="00EE3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0" w:rsidRPr="00EE36F0" w:rsidRDefault="00EE36F0" w:rsidP="00EE3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</w:tr>
      <w:tr w:rsidR="00EE36F0" w:rsidRPr="00EE36F0" w:rsidTr="00EE36F0">
        <w:trPr>
          <w:trHeight w:val="924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99 0 00 81490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576 100,00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576 100,00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576 100,00</w:t>
            </w:r>
          </w:p>
        </w:tc>
      </w:tr>
      <w:tr w:rsidR="00EE36F0" w:rsidRPr="00EE36F0" w:rsidTr="00EE36F0">
        <w:trPr>
          <w:trHeight w:val="308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36F0" w:rsidRPr="00EE36F0" w:rsidTr="00EE36F0">
        <w:trPr>
          <w:trHeight w:val="308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576 100,00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576 100,00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6F0" w:rsidRPr="00EE36F0" w:rsidRDefault="00EE36F0" w:rsidP="00EE36F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36F0">
              <w:rPr>
                <w:rFonts w:ascii="Times New Roman" w:eastAsia="Times New Roman" w:hAnsi="Times New Roman" w:cs="Times New Roman"/>
                <w:sz w:val="18"/>
                <w:szCs w:val="18"/>
              </w:rPr>
              <w:t>576 100,00</w:t>
            </w:r>
          </w:p>
        </w:tc>
      </w:tr>
    </w:tbl>
    <w:p w:rsidR="00EE36F0" w:rsidRDefault="00EE36F0" w:rsidP="0021336B">
      <w:pPr>
        <w:pStyle w:val="ConsPlusNormal"/>
        <w:tabs>
          <w:tab w:val="left" w:pos="1140"/>
        </w:tabs>
        <w:ind w:firstLine="0"/>
        <w:rPr>
          <w:sz w:val="28"/>
          <w:szCs w:val="28"/>
        </w:rPr>
        <w:sectPr w:rsidR="00EE36F0" w:rsidSect="00A25ECE">
          <w:pgSz w:w="16838" w:h="11906" w:orient="landscape"/>
          <w:pgMar w:top="709" w:right="2835" w:bottom="1276" w:left="227" w:header="709" w:footer="709" w:gutter="0"/>
          <w:cols w:space="708"/>
          <w:docGrid w:linePitch="360"/>
        </w:sectPr>
      </w:pPr>
    </w:p>
    <w:tbl>
      <w:tblPr>
        <w:tblW w:w="18536" w:type="dxa"/>
        <w:tblInd w:w="93" w:type="dxa"/>
        <w:tblLook w:val="04A0"/>
      </w:tblPr>
      <w:tblGrid>
        <w:gridCol w:w="440"/>
        <w:gridCol w:w="142"/>
        <w:gridCol w:w="2398"/>
        <w:gridCol w:w="863"/>
        <w:gridCol w:w="1837"/>
        <w:gridCol w:w="856"/>
        <w:gridCol w:w="1004"/>
        <w:gridCol w:w="555"/>
        <w:gridCol w:w="505"/>
        <w:gridCol w:w="660"/>
        <w:gridCol w:w="536"/>
        <w:gridCol w:w="284"/>
        <w:gridCol w:w="880"/>
        <w:gridCol w:w="254"/>
        <w:gridCol w:w="466"/>
        <w:gridCol w:w="970"/>
        <w:gridCol w:w="122"/>
        <w:gridCol w:w="143"/>
        <w:gridCol w:w="93"/>
        <w:gridCol w:w="899"/>
        <w:gridCol w:w="270"/>
        <w:gridCol w:w="155"/>
        <w:gridCol w:w="276"/>
        <w:gridCol w:w="433"/>
        <w:gridCol w:w="567"/>
        <w:gridCol w:w="259"/>
        <w:gridCol w:w="308"/>
        <w:gridCol w:w="2361"/>
      </w:tblGrid>
      <w:tr w:rsidR="00264534" w:rsidRPr="00264534" w:rsidTr="00FE0CA6">
        <w:trPr>
          <w:gridBefore w:val="2"/>
          <w:gridAfter w:val="3"/>
          <w:wBefore w:w="582" w:type="dxa"/>
          <w:wAfter w:w="2928" w:type="dxa"/>
          <w:trHeight w:val="8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E34"/>
            <w:bookmarkEnd w:id="1"/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264534">
            <w:pPr>
              <w:jc w:val="lef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264534">
            <w:pPr>
              <w:jc w:val="lef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9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534" w:rsidRPr="00264534" w:rsidRDefault="00264534" w:rsidP="0026453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7</w:t>
            </w:r>
          </w:p>
        </w:tc>
      </w:tr>
      <w:tr w:rsidR="00264534" w:rsidRPr="00264534" w:rsidTr="00FE0CA6">
        <w:trPr>
          <w:gridBefore w:val="2"/>
          <w:gridAfter w:val="3"/>
          <w:wBefore w:w="582" w:type="dxa"/>
          <w:wAfter w:w="2928" w:type="dxa"/>
          <w:trHeight w:val="8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2645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534" w:rsidRPr="00264534" w:rsidRDefault="00264534" w:rsidP="0026453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20-ой сессии Совета депутатов Студеновского сельсовета Карасукского района  "О бюджете Студеновского сельсовета Карасукского района на 2023 год и плановый период 2024 и 2025 годов"</w:t>
            </w:r>
          </w:p>
        </w:tc>
      </w:tr>
      <w:tr w:rsidR="00264534" w:rsidRPr="00264534" w:rsidTr="00FE0CA6">
        <w:trPr>
          <w:gridBefore w:val="2"/>
          <w:gridAfter w:val="3"/>
          <w:wBefore w:w="582" w:type="dxa"/>
          <w:wAfter w:w="2928" w:type="dxa"/>
          <w:trHeight w:val="585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4534" w:rsidRPr="00264534" w:rsidTr="00FE0CA6">
        <w:trPr>
          <w:gridBefore w:val="2"/>
          <w:gridAfter w:val="3"/>
          <w:wBefore w:w="582" w:type="dxa"/>
          <w:wAfter w:w="2928" w:type="dxa"/>
          <w:trHeight w:val="322"/>
        </w:trPr>
        <w:tc>
          <w:tcPr>
            <w:tcW w:w="15026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53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Студеновского сельсовета Карасукского района  на 2023 год и плановый период 2024 и 2025 годов</w:t>
            </w:r>
          </w:p>
        </w:tc>
      </w:tr>
      <w:tr w:rsidR="00264534" w:rsidRPr="00264534" w:rsidTr="00FE0CA6">
        <w:trPr>
          <w:gridBefore w:val="2"/>
          <w:gridAfter w:val="3"/>
          <w:wBefore w:w="582" w:type="dxa"/>
          <w:wAfter w:w="2928" w:type="dxa"/>
          <w:trHeight w:val="435"/>
        </w:trPr>
        <w:tc>
          <w:tcPr>
            <w:tcW w:w="15026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534" w:rsidRPr="00264534" w:rsidTr="00FE0CA6">
        <w:trPr>
          <w:gridBefore w:val="2"/>
          <w:wBefore w:w="582" w:type="dxa"/>
          <w:trHeight w:val="8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4534" w:rsidRPr="00264534" w:rsidTr="00FE0CA6">
        <w:trPr>
          <w:gridBefore w:val="2"/>
          <w:wBefore w:w="582" w:type="dxa"/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2645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264534">
            <w:pPr>
              <w:jc w:val="lef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534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264534" w:rsidRPr="00264534" w:rsidTr="00FE0CA6">
        <w:trPr>
          <w:gridBefore w:val="2"/>
          <w:gridAfter w:val="1"/>
          <w:wBefore w:w="582" w:type="dxa"/>
          <w:wAfter w:w="2361" w:type="dxa"/>
          <w:trHeight w:val="276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92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4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264534" w:rsidRPr="00264534" w:rsidTr="00FE0CA6">
        <w:trPr>
          <w:gridBefore w:val="2"/>
          <w:gridAfter w:val="1"/>
          <w:wBefore w:w="582" w:type="dxa"/>
          <w:wAfter w:w="2361" w:type="dxa"/>
          <w:trHeight w:val="276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534" w:rsidRPr="00264534" w:rsidTr="00FE0CA6">
        <w:trPr>
          <w:gridBefore w:val="2"/>
          <w:gridAfter w:val="1"/>
          <w:wBefore w:w="582" w:type="dxa"/>
          <w:wAfter w:w="2361" w:type="dxa"/>
          <w:trHeight w:val="276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534" w:rsidRPr="00264534" w:rsidTr="00FE0CA6">
        <w:trPr>
          <w:gridBefore w:val="2"/>
          <w:gridAfter w:val="1"/>
          <w:wBefore w:w="582" w:type="dxa"/>
          <w:wAfter w:w="2361" w:type="dxa"/>
          <w:trHeight w:val="28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534" w:rsidRPr="00264534" w:rsidTr="00FE0CA6">
        <w:trPr>
          <w:gridBefore w:val="2"/>
          <w:gridAfter w:val="1"/>
          <w:wBefore w:w="582" w:type="dxa"/>
          <w:wAfter w:w="2361" w:type="dxa"/>
          <w:trHeight w:val="276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534" w:rsidRPr="00264534" w:rsidTr="00FE0CA6">
        <w:trPr>
          <w:gridBefore w:val="2"/>
          <w:gridAfter w:val="1"/>
          <w:wBefore w:w="582" w:type="dxa"/>
          <w:wAfter w:w="2361" w:type="dxa"/>
          <w:trHeight w:val="276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7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534" w:rsidRPr="00264534" w:rsidRDefault="00264534" w:rsidP="0026453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53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53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53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5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5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5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5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34" w:rsidRPr="00264534" w:rsidRDefault="00264534" w:rsidP="00264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5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7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источников финансирования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11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дефицита бюджета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20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16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Привлечение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7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010 01 01 00 00 10 0000 710</w:t>
            </w: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010 01 03 00 00 10 0000 710</w:t>
            </w: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42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010 01 02 00 00 10 0000 710</w:t>
            </w: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32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010 01 06 00 00 10 0000 710</w:t>
            </w: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7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Погашение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23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010 01 01 00 00 10 0000 810</w:t>
            </w: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39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010 01 03 00 00 10 0000 810</w:t>
            </w: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40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010 01 02 00 00 10 0000 810</w:t>
            </w: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38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010 01 06 00 00 10 0000 810</w:t>
            </w: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источники внутреннего</w:t>
            </w: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24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010 01 06 04 00 00 0000 000</w:t>
            </w: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91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010 01 06 04 00 10 0000 810</w:t>
            </w: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1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010 01 05 00 00 00 0000 000</w:t>
            </w: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Остатки средств бюджетов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20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010 01 05 02 01 10 0000 510</w:t>
            </w: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-6 916 015,00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-5 006 088,00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-5319843,00</w:t>
            </w:r>
          </w:p>
        </w:tc>
      </w:tr>
      <w:tr w:rsidR="00B06C73" w:rsidRPr="00264534" w:rsidTr="00FE0CA6">
        <w:trPr>
          <w:gridBefore w:val="2"/>
          <w:gridAfter w:val="1"/>
          <w:wBefore w:w="582" w:type="dxa"/>
          <w:wAfter w:w="2361" w:type="dxa"/>
          <w:trHeight w:val="2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010 01 05 02 01 10 0000 610</w:t>
            </w:r>
          </w:p>
        </w:tc>
        <w:tc>
          <w:tcPr>
            <w:tcW w:w="89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6 916 015,00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5 006 088,00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34" w:rsidRPr="00264534" w:rsidRDefault="00264534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4534">
              <w:rPr>
                <w:rFonts w:ascii="Times New Roman" w:eastAsia="Times New Roman" w:hAnsi="Times New Roman" w:cs="Times New Roman"/>
                <w:sz w:val="18"/>
                <w:szCs w:val="18"/>
              </w:rPr>
              <w:t>5319843,00</w:t>
            </w:r>
          </w:p>
        </w:tc>
      </w:tr>
      <w:tr w:rsidR="00B06C73" w:rsidRPr="00B06C73" w:rsidTr="00FE0CA6">
        <w:trPr>
          <w:gridAfter w:val="2"/>
          <w:wAfter w:w="2669" w:type="dxa"/>
          <w:trHeight w:val="315"/>
        </w:trPr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H13"/>
            <w:bookmarkEnd w:id="2"/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7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8</w:t>
            </w:r>
          </w:p>
        </w:tc>
      </w:tr>
      <w:tr w:rsidR="00B06C73" w:rsidRPr="00B06C73" w:rsidTr="00FE0CA6">
        <w:trPr>
          <w:gridAfter w:val="2"/>
          <w:wAfter w:w="2669" w:type="dxa"/>
          <w:trHeight w:val="70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C73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20-ой сессии Совета депутатов Студеновского сельсовета Карасукского района "О бюджете Студеновского сельсовета Карасукского района на 2023 год и плановый период 2024 и 2025 годов"</w:t>
            </w:r>
          </w:p>
        </w:tc>
      </w:tr>
      <w:tr w:rsidR="00B06C73" w:rsidRPr="00B06C73" w:rsidTr="00FE0CA6">
        <w:trPr>
          <w:gridAfter w:val="2"/>
          <w:wAfter w:w="2669" w:type="dxa"/>
          <w:trHeight w:val="115"/>
        </w:trPr>
        <w:tc>
          <w:tcPr>
            <w:tcW w:w="158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Программа муниципальных внутренних заимствований муниципального образования Студеновского сельсовета Карасукского района на 2023 год и плановый период 2024 и 2025 годов</w:t>
            </w:r>
          </w:p>
        </w:tc>
      </w:tr>
      <w:tr w:rsidR="00B06C73" w:rsidRPr="00B06C73" w:rsidTr="00FE0CA6">
        <w:trPr>
          <w:gridAfter w:val="2"/>
          <w:wAfter w:w="2669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C73">
              <w:rPr>
                <w:rFonts w:ascii="Times New Roman" w:eastAsia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B06C73" w:rsidRPr="00B06C73" w:rsidTr="00FE0CA6">
        <w:trPr>
          <w:gridAfter w:val="2"/>
          <w:wAfter w:w="2669" w:type="dxa"/>
          <w:trHeight w:val="315"/>
        </w:trPr>
        <w:tc>
          <w:tcPr>
            <w:tcW w:w="65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9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</w:tr>
      <w:tr w:rsidR="00B06C73" w:rsidRPr="00B06C73" w:rsidTr="00FE0CA6">
        <w:trPr>
          <w:gridAfter w:val="2"/>
          <w:wAfter w:w="2669" w:type="dxa"/>
          <w:trHeight w:val="417"/>
        </w:trPr>
        <w:tc>
          <w:tcPr>
            <w:tcW w:w="6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</w:t>
            </w: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привлечения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средств, направляемых на погашение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</w:t>
            </w: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привлечения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средств, направляемых на погашение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</w:t>
            </w: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привлечения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средств, направляемых на погашение</w:t>
            </w:r>
          </w:p>
        </w:tc>
      </w:tr>
      <w:tr w:rsidR="00B06C73" w:rsidRPr="00B06C73" w:rsidTr="00FE0CA6">
        <w:trPr>
          <w:gridAfter w:val="2"/>
          <w:wAfter w:w="2669" w:type="dxa"/>
          <w:trHeight w:val="315"/>
        </w:trPr>
        <w:tc>
          <w:tcPr>
            <w:tcW w:w="65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Муниципальные внутренние заимствования,</w:t>
            </w: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B06C73" w:rsidRPr="00B06C73" w:rsidTr="00FE0CA6">
        <w:trPr>
          <w:gridAfter w:val="2"/>
          <w:wAfter w:w="2669" w:type="dxa"/>
          <w:trHeight w:val="207"/>
        </w:trPr>
        <w:tc>
          <w:tcPr>
            <w:tcW w:w="65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06C73" w:rsidRPr="00B06C73" w:rsidTr="00FE0CA6">
        <w:trPr>
          <w:gridAfter w:val="2"/>
          <w:wAfter w:w="2669" w:type="dxa"/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ценные бумаги Студеновского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06C73" w:rsidRPr="00B06C73" w:rsidTr="00FE0CA6">
        <w:trPr>
          <w:gridAfter w:val="2"/>
          <w:wAfter w:w="2669" w:type="dxa"/>
          <w:trHeight w:val="28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C73" w:rsidRPr="00B06C73" w:rsidRDefault="00B06C73" w:rsidP="00B06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06C73" w:rsidRPr="00B06C73" w:rsidTr="00FE0CA6">
        <w:trPr>
          <w:gridAfter w:val="2"/>
          <w:wAfter w:w="2669" w:type="dxa"/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C73" w:rsidRPr="00B06C73" w:rsidRDefault="00B06C73" w:rsidP="00B06C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Кредиты, полученные от кредитных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06C73" w:rsidRPr="00B06C73" w:rsidTr="00FE0CA6">
        <w:trPr>
          <w:gridAfter w:val="2"/>
          <w:wAfter w:w="2669" w:type="dxa"/>
          <w:trHeight w:val="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C7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B06C73" w:rsidRPr="00B06C73" w:rsidRDefault="00B06C73" w:rsidP="00B06C7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8"/>
          <w:szCs w:val="18"/>
        </w:rPr>
      </w:pPr>
      <w:r w:rsidRPr="00B06C73">
        <w:rPr>
          <w:rFonts w:ascii="Times New Roman" w:hAnsi="Times New Roman"/>
          <w:sz w:val="18"/>
          <w:szCs w:val="18"/>
        </w:rPr>
        <w:t>Приложение 9</w:t>
      </w:r>
    </w:p>
    <w:p w:rsidR="00B06C73" w:rsidRPr="00B06C73" w:rsidRDefault="00B06C73" w:rsidP="00B06C73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B06C73">
        <w:rPr>
          <w:rFonts w:ascii="Times New Roman" w:hAnsi="Times New Roman"/>
          <w:sz w:val="18"/>
          <w:szCs w:val="18"/>
        </w:rPr>
        <w:t>к решению 20-ой сессии Совета депутатов</w:t>
      </w:r>
    </w:p>
    <w:p w:rsidR="00B06C73" w:rsidRPr="00B06C73" w:rsidRDefault="00B06C73" w:rsidP="00B06C73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B06C73">
        <w:rPr>
          <w:rFonts w:ascii="Times New Roman" w:hAnsi="Times New Roman"/>
          <w:sz w:val="18"/>
          <w:szCs w:val="18"/>
        </w:rPr>
        <w:t>Студеновского сельсовета Карасукского района</w:t>
      </w:r>
    </w:p>
    <w:p w:rsidR="00B06C73" w:rsidRPr="00B06C73" w:rsidRDefault="00B06C73" w:rsidP="00B06C73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B06C73">
        <w:rPr>
          <w:rFonts w:ascii="Times New Roman" w:hAnsi="Times New Roman"/>
          <w:sz w:val="18"/>
          <w:szCs w:val="18"/>
        </w:rPr>
        <w:t>"О бюджете Студеновского сельсовета Карасукского района</w:t>
      </w:r>
    </w:p>
    <w:p w:rsidR="00B06C73" w:rsidRPr="00B06C73" w:rsidRDefault="00B06C73" w:rsidP="00B06C73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B06C73">
        <w:rPr>
          <w:rFonts w:ascii="Times New Roman" w:hAnsi="Times New Roman"/>
          <w:sz w:val="18"/>
          <w:szCs w:val="18"/>
        </w:rPr>
        <w:t xml:space="preserve"> на 2023 год и плановый</w:t>
      </w:r>
    </w:p>
    <w:p w:rsidR="00B06C73" w:rsidRPr="00B06C73" w:rsidRDefault="00B06C73" w:rsidP="00B06C73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B06C73">
        <w:rPr>
          <w:rFonts w:ascii="Times New Roman" w:hAnsi="Times New Roman"/>
          <w:sz w:val="18"/>
          <w:szCs w:val="18"/>
        </w:rPr>
        <w:t>период 2024 и 2025 годов"</w:t>
      </w:r>
    </w:p>
    <w:p w:rsidR="00B06C73" w:rsidRPr="00AA2A07" w:rsidRDefault="00B06C73" w:rsidP="00B06C73">
      <w:pPr>
        <w:autoSpaceDE w:val="0"/>
        <w:autoSpaceDN w:val="0"/>
        <w:adjustRightInd w:val="0"/>
        <w:ind w:left="284"/>
        <w:jc w:val="center"/>
        <w:rPr>
          <w:rFonts w:ascii="Times New Roman" w:hAnsi="Times New Roman"/>
          <w:b/>
          <w:bCs/>
          <w:sz w:val="16"/>
          <w:szCs w:val="16"/>
        </w:rPr>
      </w:pPr>
      <w:r w:rsidRPr="00AA2A07">
        <w:rPr>
          <w:rFonts w:ascii="Times New Roman" w:hAnsi="Times New Roman"/>
          <w:b/>
          <w:bCs/>
          <w:sz w:val="16"/>
          <w:szCs w:val="16"/>
        </w:rPr>
        <w:t>ПРОГРАММА МУНИЦИПАЛЬНЫХ ГАРАНТИЙ СТУДЕНОВСКОГО СЕЛЬСОВЕТА КАРАСУКСКОГО РАЙОНА</w:t>
      </w:r>
    </w:p>
    <w:p w:rsidR="00B06C73" w:rsidRPr="00AA2A07" w:rsidRDefault="00B06C73" w:rsidP="00B06C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AA2A07">
        <w:rPr>
          <w:rFonts w:ascii="Times New Roman" w:hAnsi="Times New Roman"/>
          <w:b/>
          <w:bCs/>
          <w:sz w:val="16"/>
          <w:szCs w:val="16"/>
        </w:rPr>
        <w:t>В ВАЛЮТЕ РОССИЙСКОЙ ФЕДЕРАЦИИ НА 2023 ГОД И ПЛАНОВЫЙ ПЕРИОД 2024 И 2025 ГОДОВ</w:t>
      </w:r>
    </w:p>
    <w:p w:rsidR="00B06C73" w:rsidRPr="00E4557C" w:rsidRDefault="00B06C73" w:rsidP="00B06C7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Раздел1. Перечень подлежащих предоставлению муниципальных гарантий муниципального образования Студеновского сельсовета Карасукского района</w:t>
      </w:r>
      <w:r>
        <w:rPr>
          <w:rFonts w:ascii="Times New Roman" w:hAnsi="Times New Roman"/>
          <w:i/>
        </w:rPr>
        <w:t xml:space="preserve"> </w:t>
      </w:r>
      <w:r w:rsidRPr="00110126">
        <w:rPr>
          <w:rFonts w:ascii="Times New Roman" w:hAnsi="Times New Roman"/>
        </w:rPr>
        <w:t>в 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году и в плановом периоде 2024-2025 годов</w:t>
      </w:r>
    </w:p>
    <w:tbl>
      <w:tblPr>
        <w:tblW w:w="15451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417"/>
        <w:gridCol w:w="1701"/>
        <w:gridCol w:w="567"/>
        <w:gridCol w:w="709"/>
        <w:gridCol w:w="850"/>
        <w:gridCol w:w="1843"/>
        <w:gridCol w:w="2552"/>
        <w:gridCol w:w="2835"/>
        <w:gridCol w:w="1984"/>
      </w:tblGrid>
      <w:tr w:rsidR="00B06C73" w:rsidRPr="00233291" w:rsidTr="00FE0CA6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Направление (цель)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Категория принципалов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объем гарантий, рублей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Условия предоставления гарантий</w:t>
            </w:r>
          </w:p>
        </w:tc>
      </w:tr>
      <w:tr w:rsidR="00B06C73" w:rsidRPr="00233291" w:rsidTr="00FE0CA6">
        <w:trPr>
          <w:trHeight w:val="27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Наличие права регрессного требования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Анализ финансового состояния принципала перед гарантом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предоставления обеспечения исполнения обязательств принципала перед гарантом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Иные условия</w:t>
            </w:r>
          </w:p>
        </w:tc>
      </w:tr>
      <w:tr w:rsidR="00B06C73" w:rsidRPr="00233291" w:rsidTr="00FE0CA6">
        <w:trPr>
          <w:trHeight w:val="11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73" w:rsidRPr="00233291" w:rsidTr="00FE0CA6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0C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06C73" w:rsidRPr="00233291" w:rsidTr="00FE0CA6">
        <w:trPr>
          <w:trHeight w:val="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73" w:rsidRPr="00FE0CA6" w:rsidRDefault="00B06C73" w:rsidP="00B06C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06C73" w:rsidRPr="00E4557C" w:rsidRDefault="00B06C73" w:rsidP="00B06C73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4557C">
        <w:rPr>
          <w:rFonts w:ascii="Times New Roman" w:eastAsia="Times New Roman" w:hAnsi="Times New Roman"/>
        </w:rPr>
        <w:t>Раздел</w:t>
      </w:r>
      <w:r>
        <w:rPr>
          <w:rFonts w:ascii="Times New Roman" w:eastAsia="Times New Roman" w:hAnsi="Times New Roman"/>
        </w:rPr>
        <w:t xml:space="preserve"> 2. Общий объем бюджетных ассигнований, предусмотренных на исполнение муниципальных гарантий муниципального </w:t>
      </w:r>
      <w:r>
        <w:rPr>
          <w:rFonts w:ascii="Times New Roman" w:hAnsi="Times New Roman"/>
        </w:rPr>
        <w:t>образования Студеновского сельсовета Карасукского района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по возможным гарантийным случаям в</w:t>
      </w:r>
      <w:r>
        <w:rPr>
          <w:rFonts w:ascii="Times New Roman" w:hAnsi="Times New Roman"/>
          <w:i/>
        </w:rPr>
        <w:t xml:space="preserve"> 2023 </w:t>
      </w:r>
      <w:r>
        <w:rPr>
          <w:rFonts w:ascii="Times New Roman" w:hAnsi="Times New Roman"/>
        </w:rPr>
        <w:t>году и в плановом периоде 2024-2025 годов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"/>
        <w:gridCol w:w="240"/>
        <w:gridCol w:w="5185"/>
        <w:gridCol w:w="1955"/>
        <w:gridCol w:w="1407"/>
        <w:gridCol w:w="424"/>
        <w:gridCol w:w="216"/>
        <w:gridCol w:w="1481"/>
        <w:gridCol w:w="424"/>
        <w:gridCol w:w="1838"/>
        <w:gridCol w:w="216"/>
        <w:gridCol w:w="2025"/>
      </w:tblGrid>
      <w:tr w:rsidR="00B06C73" w:rsidRPr="00233291" w:rsidTr="00FE0CA6">
        <w:trPr>
          <w:gridBefore w:val="1"/>
          <w:wBefore w:w="465" w:type="dxa"/>
          <w:trHeight w:val="217"/>
        </w:trPr>
        <w:tc>
          <w:tcPr>
            <w:tcW w:w="8787" w:type="dxa"/>
            <w:gridSpan w:val="4"/>
            <w:vMerge w:val="restart"/>
          </w:tcPr>
          <w:p w:rsidR="00B06C73" w:rsidRPr="00FE0CA6" w:rsidRDefault="00B06C73" w:rsidP="00B06C7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0CA6">
              <w:rPr>
                <w:rFonts w:ascii="Times New Roman" w:eastAsia="Times New Roman" w:hAnsi="Times New Roman"/>
                <w:sz w:val="18"/>
                <w:szCs w:val="18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6624" w:type="dxa"/>
            <w:gridSpan w:val="7"/>
          </w:tcPr>
          <w:p w:rsidR="00B06C73" w:rsidRPr="00FE0CA6" w:rsidRDefault="00B06C73" w:rsidP="00B06C7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0CA6">
              <w:rPr>
                <w:rFonts w:ascii="Times New Roman" w:eastAsia="Times New Roman" w:hAnsi="Times New Roman"/>
                <w:sz w:val="18"/>
                <w:szCs w:val="18"/>
              </w:rPr>
              <w:t>Объем, рублей</w:t>
            </w:r>
          </w:p>
        </w:tc>
      </w:tr>
      <w:tr w:rsidR="00B06C73" w:rsidRPr="00233291" w:rsidTr="00FE0CA6">
        <w:trPr>
          <w:gridBefore w:val="1"/>
          <w:wBefore w:w="465" w:type="dxa"/>
          <w:trHeight w:val="130"/>
        </w:trPr>
        <w:tc>
          <w:tcPr>
            <w:tcW w:w="8787" w:type="dxa"/>
            <w:gridSpan w:val="4"/>
            <w:vMerge/>
          </w:tcPr>
          <w:p w:rsidR="00B06C73" w:rsidRPr="00FE0CA6" w:rsidRDefault="00B06C73" w:rsidP="00B06C7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1" w:type="dxa"/>
            <w:gridSpan w:val="3"/>
          </w:tcPr>
          <w:p w:rsidR="00B06C73" w:rsidRPr="00FE0CA6" w:rsidRDefault="00B06C73" w:rsidP="00B06C7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0CA6">
              <w:rPr>
                <w:rFonts w:ascii="Times New Roman" w:eastAsia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2262" w:type="dxa"/>
            <w:gridSpan w:val="2"/>
          </w:tcPr>
          <w:p w:rsidR="00B06C73" w:rsidRPr="00FE0CA6" w:rsidRDefault="00B06C73" w:rsidP="00B06C7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0CA6">
              <w:rPr>
                <w:rFonts w:ascii="Times New Roman" w:eastAsia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2241" w:type="dxa"/>
            <w:gridSpan w:val="2"/>
          </w:tcPr>
          <w:p w:rsidR="00B06C73" w:rsidRPr="00FE0CA6" w:rsidRDefault="00B06C73" w:rsidP="00B06C7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0CA6">
              <w:rPr>
                <w:rFonts w:ascii="Times New Roman" w:eastAsia="Times New Roman" w:hAnsi="Times New Roman"/>
                <w:sz w:val="18"/>
                <w:szCs w:val="18"/>
              </w:rPr>
              <w:t>2025 год</w:t>
            </w:r>
          </w:p>
        </w:tc>
      </w:tr>
      <w:tr w:rsidR="00B06C73" w:rsidRPr="00233291" w:rsidTr="00FE0CA6">
        <w:trPr>
          <w:gridBefore w:val="1"/>
          <w:wBefore w:w="465" w:type="dxa"/>
          <w:trHeight w:val="197"/>
        </w:trPr>
        <w:tc>
          <w:tcPr>
            <w:tcW w:w="8787" w:type="dxa"/>
            <w:gridSpan w:val="4"/>
          </w:tcPr>
          <w:p w:rsidR="00B06C73" w:rsidRPr="00FE0CA6" w:rsidRDefault="00B06C73" w:rsidP="00B06C7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0CA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1" w:type="dxa"/>
            <w:gridSpan w:val="3"/>
          </w:tcPr>
          <w:p w:rsidR="00B06C73" w:rsidRPr="00FE0CA6" w:rsidRDefault="00B06C73" w:rsidP="00B06C7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0CA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2" w:type="dxa"/>
            <w:gridSpan w:val="2"/>
          </w:tcPr>
          <w:p w:rsidR="00B06C73" w:rsidRPr="00FE0CA6" w:rsidRDefault="00B06C73" w:rsidP="00B06C7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0CA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41" w:type="dxa"/>
            <w:gridSpan w:val="2"/>
          </w:tcPr>
          <w:p w:rsidR="00B06C73" w:rsidRPr="00FE0CA6" w:rsidRDefault="00B06C73" w:rsidP="00B06C7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0CA6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</w:tr>
      <w:tr w:rsidR="00B06C73" w:rsidRPr="00233291" w:rsidTr="00FE0CA6">
        <w:trPr>
          <w:gridBefore w:val="1"/>
          <w:wBefore w:w="465" w:type="dxa"/>
          <w:trHeight w:val="240"/>
        </w:trPr>
        <w:tc>
          <w:tcPr>
            <w:tcW w:w="8787" w:type="dxa"/>
            <w:gridSpan w:val="4"/>
          </w:tcPr>
          <w:p w:rsidR="00B06C73" w:rsidRPr="00FE0CA6" w:rsidRDefault="00B06C73" w:rsidP="00B06C7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0CA6">
              <w:rPr>
                <w:rFonts w:ascii="Times New Roman" w:eastAsia="Times New Roman" w:hAnsi="Times New Roman"/>
                <w:sz w:val="18"/>
                <w:szCs w:val="18"/>
              </w:rPr>
              <w:t>За счет источников финансирования дефицита бюджета Студеновского сельсовета Карасукского района</w:t>
            </w:r>
            <w:r w:rsidRPr="00FE0CA6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FE0CA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121" w:type="dxa"/>
            <w:gridSpan w:val="3"/>
          </w:tcPr>
          <w:p w:rsidR="00B06C73" w:rsidRPr="00FE0CA6" w:rsidRDefault="00B06C73" w:rsidP="00B06C7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0CA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62" w:type="dxa"/>
            <w:gridSpan w:val="2"/>
          </w:tcPr>
          <w:p w:rsidR="00B06C73" w:rsidRPr="00FE0CA6" w:rsidRDefault="00B06C73" w:rsidP="00B06C7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0CA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41" w:type="dxa"/>
            <w:gridSpan w:val="2"/>
          </w:tcPr>
          <w:p w:rsidR="00B06C73" w:rsidRPr="00FE0CA6" w:rsidRDefault="00B06C73" w:rsidP="00B06C73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E0CA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  <w:tr w:rsidR="00B06C73" w:rsidRPr="00AA2A07" w:rsidTr="00FE0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3"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AA2A07" w:rsidRDefault="00B06C73" w:rsidP="00B06C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2A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10</w:t>
            </w:r>
          </w:p>
        </w:tc>
      </w:tr>
      <w:tr w:rsidR="00B06C73" w:rsidRPr="00AA2A07" w:rsidTr="00FE0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3"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73" w:rsidRPr="00AA2A07" w:rsidRDefault="00B06C73" w:rsidP="00B06C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2A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20-ой сессии Совета депутатов Студеновского сельсовета Карасукского района  "О бюджете Студеновского сельсовета Карасукского района на 2023 год  и  плановый период 2024 и 2025 годов"</w:t>
            </w:r>
          </w:p>
        </w:tc>
      </w:tr>
      <w:tr w:rsidR="00B06C73" w:rsidRPr="00B06C73" w:rsidTr="00FE0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0"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73" w:rsidRPr="00B06C73" w:rsidRDefault="00B06C73" w:rsidP="00B06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 муниципальных  программ Студеновского сельсовета Карасукского района, предусмотренных к финансированию в 2023 году и плановом периоде</w:t>
            </w:r>
            <w:r w:rsidR="00AA2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0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и 2025 годов</w:t>
            </w:r>
          </w:p>
        </w:tc>
      </w:tr>
      <w:tr w:rsidR="00B06C73" w:rsidRPr="00B06C73" w:rsidTr="00FE0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8"/>
        </w:trPr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73" w:rsidRPr="00B06C73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C7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06C73" w:rsidRPr="00B06C73" w:rsidTr="00FE0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5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C73" w:rsidRPr="00AA2A07" w:rsidRDefault="00B06C73" w:rsidP="00B06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8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C73" w:rsidRPr="00AA2A07" w:rsidRDefault="00B06C73" w:rsidP="00B06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AA2A07" w:rsidRDefault="00B06C73" w:rsidP="00B06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C73" w:rsidRPr="00AA2A07" w:rsidRDefault="00B06C73" w:rsidP="00B06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AA2A07" w:rsidRDefault="00B06C73" w:rsidP="00B06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B06C73" w:rsidRPr="00B06C73" w:rsidTr="00FE0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0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C73" w:rsidRPr="00AA2A07" w:rsidRDefault="00B06C73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C73" w:rsidRPr="00AA2A07" w:rsidRDefault="00B06C73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73" w:rsidRPr="00AA2A07" w:rsidRDefault="00B06C73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6C73" w:rsidRPr="00AA2A07" w:rsidRDefault="00B06C73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73" w:rsidRPr="00AA2A07" w:rsidRDefault="00B06C73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6C73" w:rsidRPr="00B06C73" w:rsidTr="00FE0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C73" w:rsidRPr="00AA2A07" w:rsidRDefault="00B06C73" w:rsidP="00B06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C73" w:rsidRPr="00AA2A07" w:rsidRDefault="00B06C73" w:rsidP="00B06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73" w:rsidRPr="00AA2A07" w:rsidRDefault="00B06C73" w:rsidP="00B06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AA2A07" w:rsidRDefault="00B06C73" w:rsidP="00B06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AA2A07" w:rsidRDefault="00B06C73" w:rsidP="00B06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06C73" w:rsidRPr="00B06C73" w:rsidTr="00FE0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7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73" w:rsidRPr="00AA2A07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73" w:rsidRPr="00AA2A07" w:rsidRDefault="00B06C73" w:rsidP="00B06C7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МП« Повышен</w:t>
            </w:r>
            <w:r w:rsidR="00AA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ие уровня пожарной безопасности </w:t>
            </w:r>
            <w:r w:rsidRPr="00AA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территории Студеновского</w:t>
            </w:r>
            <w:r w:rsidR="00AA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Карасукского района </w:t>
            </w:r>
            <w:r w:rsidRPr="00AA2A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Новосибирской области на 2021-2023 гг.»</w:t>
            </w:r>
          </w:p>
        </w:tc>
        <w:tc>
          <w:tcPr>
            <w:tcW w:w="21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73" w:rsidRPr="00AA2A07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2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C73" w:rsidRPr="00AA2A07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73" w:rsidRPr="00AA2A07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C73" w:rsidRPr="00B06C73" w:rsidTr="00FE0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1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73" w:rsidRPr="00AA2A07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C73" w:rsidRPr="00AA2A07" w:rsidRDefault="00B06C73" w:rsidP="00B06C7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на территории Студеновского сельсовета Карасукского района Новосибирской области на 2021-2023 годы"</w:t>
            </w:r>
          </w:p>
        </w:tc>
        <w:tc>
          <w:tcPr>
            <w:tcW w:w="21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73" w:rsidRPr="00AA2A07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C73" w:rsidRPr="00AA2A07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73" w:rsidRPr="00AA2A07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C73" w:rsidRPr="00B06C73" w:rsidTr="00FE0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73" w:rsidRPr="00AA2A07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C73" w:rsidRPr="00AA2A07" w:rsidRDefault="00B06C73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  <w:r w:rsidRPr="00AA2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A2A07">
              <w:rPr>
                <w:rFonts w:ascii="Times New Roman" w:eastAsia="Times New Roman" w:hAnsi="Times New Roman" w:cs="Times New Roman"/>
                <w:sz w:val="20"/>
                <w:szCs w:val="20"/>
              </w:rPr>
              <w:t>"Энергосбережение и повышение энергетической эффективности в Студеновском сельсовете Карасукского района Новосибирской области на 2018-2022 годы"</w:t>
            </w:r>
          </w:p>
        </w:tc>
        <w:tc>
          <w:tcPr>
            <w:tcW w:w="21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73" w:rsidRPr="00AA2A07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2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C73" w:rsidRPr="00AA2A07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sz w:val="20"/>
                <w:szCs w:val="20"/>
              </w:rPr>
              <w:t>633 000,00</w:t>
            </w: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73" w:rsidRPr="00AA2A07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sz w:val="20"/>
                <w:szCs w:val="20"/>
              </w:rPr>
              <w:t>38 000,00</w:t>
            </w:r>
          </w:p>
        </w:tc>
      </w:tr>
      <w:tr w:rsidR="00B06C73" w:rsidRPr="00B06C73" w:rsidTr="00FE0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73" w:rsidRPr="00AA2A07" w:rsidRDefault="00B06C73" w:rsidP="00B06C73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A2A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6C73" w:rsidRPr="00AA2A07" w:rsidRDefault="00B06C73" w:rsidP="00B06C7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1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73" w:rsidRPr="00AA2A07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sz w:val="20"/>
                <w:szCs w:val="20"/>
              </w:rPr>
              <w:t>37 000,00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73" w:rsidRPr="00AA2A07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sz w:val="20"/>
                <w:szCs w:val="20"/>
              </w:rPr>
              <w:t>633 000,00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73" w:rsidRPr="00AA2A07" w:rsidRDefault="00B06C73" w:rsidP="00B06C7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A07">
              <w:rPr>
                <w:rFonts w:ascii="Times New Roman" w:eastAsia="Times New Roman" w:hAnsi="Times New Roman" w:cs="Times New Roman"/>
                <w:sz w:val="20"/>
                <w:szCs w:val="20"/>
              </w:rPr>
              <w:t>38 000,00</w:t>
            </w:r>
          </w:p>
        </w:tc>
      </w:tr>
    </w:tbl>
    <w:p w:rsidR="00AA2A07" w:rsidRDefault="00AA2A07" w:rsidP="0021336B">
      <w:pPr>
        <w:pStyle w:val="ConsPlusNormal"/>
        <w:tabs>
          <w:tab w:val="left" w:pos="1140"/>
        </w:tabs>
        <w:ind w:firstLine="0"/>
        <w:rPr>
          <w:sz w:val="28"/>
          <w:szCs w:val="28"/>
        </w:rPr>
        <w:sectPr w:rsidR="00AA2A07" w:rsidSect="00B06C73">
          <w:pgSz w:w="16838" w:h="11906" w:orient="landscape"/>
          <w:pgMar w:top="709" w:right="962" w:bottom="1276" w:left="227" w:header="709" w:footer="709" w:gutter="0"/>
          <w:cols w:space="708"/>
          <w:docGrid w:linePitch="360"/>
        </w:sectPr>
      </w:pPr>
    </w:p>
    <w:p w:rsidR="00AA2A07" w:rsidRPr="00FE0CA6" w:rsidRDefault="00AA2A07" w:rsidP="00AA2A07">
      <w:pPr>
        <w:pStyle w:val="41"/>
        <w:spacing w:line="240" w:lineRule="auto"/>
        <w:rPr>
          <w:sz w:val="22"/>
          <w:szCs w:val="22"/>
        </w:rPr>
      </w:pPr>
      <w:bookmarkStart w:id="3" w:name="_GoBack"/>
      <w:r w:rsidRPr="00FE0CA6">
        <w:rPr>
          <w:sz w:val="22"/>
          <w:szCs w:val="22"/>
        </w:rPr>
        <w:t>ПОЯСНИТЕЛЬНАЯ ЗАПИСКА</w:t>
      </w:r>
    </w:p>
    <w:p w:rsidR="00AA2A07" w:rsidRPr="00FE0CA6" w:rsidRDefault="00AA2A07" w:rsidP="00AA2A07">
      <w:pPr>
        <w:jc w:val="center"/>
        <w:rPr>
          <w:rFonts w:ascii="Times New Roman" w:hAnsi="Times New Roman" w:cs="Times New Roman"/>
          <w:b/>
          <w:bCs/>
          <w:i/>
        </w:rPr>
      </w:pPr>
      <w:r w:rsidRPr="00FE0CA6">
        <w:rPr>
          <w:rFonts w:ascii="Times New Roman" w:hAnsi="Times New Roman" w:cs="Times New Roman"/>
        </w:rPr>
        <w:t>к проекту решения Совета депутатов Студеновского сельсовета Карасукского района Новосибирской области  «О</w:t>
      </w:r>
      <w:r w:rsidRPr="00FE0CA6">
        <w:rPr>
          <w:rFonts w:ascii="Times New Roman" w:hAnsi="Times New Roman" w:cs="Times New Roman"/>
          <w:bCs/>
        </w:rPr>
        <w:t xml:space="preserve"> бюджете Студеновского</w:t>
      </w:r>
      <w:r w:rsidRPr="00FE0CA6">
        <w:rPr>
          <w:rFonts w:ascii="Times New Roman" w:hAnsi="Times New Roman" w:cs="Times New Roman"/>
        </w:rPr>
        <w:t xml:space="preserve"> сельсовета Карасукского района Новосибирской области </w:t>
      </w:r>
      <w:r w:rsidRPr="00FE0CA6">
        <w:rPr>
          <w:rFonts w:ascii="Times New Roman" w:hAnsi="Times New Roman" w:cs="Times New Roman"/>
          <w:bCs/>
        </w:rPr>
        <w:t>на 2023 год и плановый период  2024 и 2025 годов»</w:t>
      </w:r>
      <w:r w:rsidRPr="00FE0CA6">
        <w:rPr>
          <w:rFonts w:ascii="Times New Roman" w:hAnsi="Times New Roman" w:cs="Times New Roman"/>
          <w:b/>
          <w:bCs/>
          <w:i/>
        </w:rPr>
        <w:t xml:space="preserve"> </w:t>
      </w:r>
    </w:p>
    <w:p w:rsidR="00AA2A07" w:rsidRPr="00FE0CA6" w:rsidRDefault="00AA2A07" w:rsidP="00AA2A07">
      <w:pPr>
        <w:jc w:val="center"/>
        <w:rPr>
          <w:rFonts w:ascii="Times New Roman" w:hAnsi="Times New Roman" w:cs="Times New Roman"/>
          <w:b/>
          <w:bCs/>
          <w:i/>
        </w:rPr>
      </w:pPr>
    </w:p>
    <w:p w:rsidR="00AA2A07" w:rsidRPr="00FE0CA6" w:rsidRDefault="00AA2A07" w:rsidP="00AA2A07">
      <w:pPr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Проект бюджета Студеновского сельсовета Карасукского района Новосибирской области </w:t>
      </w:r>
      <w:r w:rsidRPr="00FE0CA6">
        <w:rPr>
          <w:rFonts w:ascii="Times New Roman" w:hAnsi="Times New Roman" w:cs="Times New Roman"/>
          <w:bCs/>
        </w:rPr>
        <w:t>на 2023 год и плановый период 2024 и 2025 годов сформирован на основе</w:t>
      </w:r>
      <w:r w:rsidRPr="00FE0CA6">
        <w:rPr>
          <w:rFonts w:ascii="Times New Roman" w:hAnsi="Times New Roman" w:cs="Times New Roman"/>
        </w:rPr>
        <w:t>:</w:t>
      </w:r>
    </w:p>
    <w:p w:rsidR="00AA2A07" w:rsidRPr="00FE0CA6" w:rsidRDefault="00AA2A07" w:rsidP="00AA2A0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  <w:bCs/>
        </w:rPr>
        <w:t xml:space="preserve">- основных направлений налоговой политики </w:t>
      </w:r>
      <w:r w:rsidRPr="00FE0CA6">
        <w:rPr>
          <w:rFonts w:ascii="Times New Roman" w:hAnsi="Times New Roman" w:cs="Times New Roman"/>
        </w:rPr>
        <w:t>Российской Федерации на 2023 год и на плановый период 2024 и 2025 годов;</w:t>
      </w:r>
    </w:p>
    <w:p w:rsidR="00AA2A07" w:rsidRPr="00FE0CA6" w:rsidRDefault="00AA2A07" w:rsidP="00AA2A0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- основных направлений бюджетной и налоговой политики Новосибирской области  на 2023 - 2025 годы;</w:t>
      </w:r>
    </w:p>
    <w:p w:rsidR="00AA2A07" w:rsidRPr="00FE0CA6" w:rsidRDefault="00AA2A07" w:rsidP="00AA2A0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- прогноза социально-экономического развития Студеновского сельсовета Карасукского района Новосибирской области на 2023 год и на плановый период 2024 и 2025 годов;</w:t>
      </w:r>
    </w:p>
    <w:p w:rsidR="00AA2A07" w:rsidRPr="00FE0CA6" w:rsidRDefault="00AA2A07" w:rsidP="00AA2A0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</w:rPr>
      </w:pPr>
      <w:r w:rsidRPr="00FE0CA6">
        <w:rPr>
          <w:rFonts w:ascii="Times New Roman" w:hAnsi="Times New Roman" w:cs="Times New Roman"/>
          <w:bCs/>
        </w:rPr>
        <w:t>- итогов исполнения бюджета Студеновского</w:t>
      </w:r>
      <w:r w:rsidRPr="00FE0CA6">
        <w:rPr>
          <w:rFonts w:ascii="Times New Roman" w:hAnsi="Times New Roman" w:cs="Times New Roman"/>
        </w:rPr>
        <w:t xml:space="preserve"> сельсовета Карасукского района Новосибирской области </w:t>
      </w:r>
      <w:r w:rsidRPr="00FE0CA6">
        <w:rPr>
          <w:rFonts w:ascii="Times New Roman" w:hAnsi="Times New Roman" w:cs="Times New Roman"/>
          <w:bCs/>
        </w:rPr>
        <w:t>за 2021 год и 9 месяцев 2022 года, а также ожидаемого исполнения за 2022 год;</w:t>
      </w:r>
    </w:p>
    <w:p w:rsidR="00AA2A07" w:rsidRPr="00FE0CA6" w:rsidRDefault="00AA2A07" w:rsidP="00AA2A07">
      <w:pPr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- прогнозных данных о поступлении доходов, представленных администраторами доходов бюджета Студеновского сельсовета Карасукского района Новосибирской области;</w:t>
      </w:r>
    </w:p>
    <w:p w:rsidR="00AA2A07" w:rsidRPr="00FE0CA6" w:rsidRDefault="00AA2A07" w:rsidP="00AA2A07">
      <w:pPr>
        <w:pStyle w:val="21"/>
        <w:numPr>
          <w:ilvl w:val="0"/>
          <w:numId w:val="26"/>
        </w:numPr>
        <w:tabs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установленных законодательством нормативов отчислений в  бюджет Студеновского сельсовета Карасукского района Новосибирской области и </w:t>
      </w:r>
      <w:r w:rsidRPr="00FE0CA6">
        <w:rPr>
          <w:rFonts w:ascii="Times New Roman" w:hAnsi="Times New Roman" w:cs="Times New Roman"/>
          <w:bCs/>
        </w:rPr>
        <w:t xml:space="preserve"> планируемых изменений федерального законодательства в соответствии с основными направлениями налоговой и бюджетной политики </w:t>
      </w:r>
      <w:r w:rsidRPr="00FE0CA6">
        <w:rPr>
          <w:rFonts w:ascii="Times New Roman" w:hAnsi="Times New Roman" w:cs="Times New Roman"/>
        </w:rPr>
        <w:t>Российской Федерации</w:t>
      </w:r>
      <w:r w:rsidRPr="00FE0CA6">
        <w:rPr>
          <w:rFonts w:ascii="Times New Roman" w:hAnsi="Times New Roman" w:cs="Times New Roman"/>
          <w:bCs/>
        </w:rPr>
        <w:t xml:space="preserve"> на 2023 год и плановый период 2024 и 2025 годов.</w:t>
      </w:r>
    </w:p>
    <w:p w:rsidR="00AA2A07" w:rsidRPr="00FE0CA6" w:rsidRDefault="00AA2A07" w:rsidP="00AA2A07">
      <w:pPr>
        <w:pStyle w:val="21"/>
        <w:tabs>
          <w:tab w:val="left" w:pos="1080"/>
        </w:tabs>
        <w:spacing w:line="276" w:lineRule="auto"/>
        <w:ind w:firstLine="1077"/>
        <w:rPr>
          <w:rFonts w:ascii="Times New Roman" w:hAnsi="Times New Roman" w:cs="Times New Roman"/>
          <w:bCs/>
        </w:rPr>
      </w:pPr>
      <w:r w:rsidRPr="00FE0CA6">
        <w:rPr>
          <w:rFonts w:ascii="Times New Roman" w:hAnsi="Times New Roman" w:cs="Times New Roman"/>
          <w:bCs/>
        </w:rPr>
        <w:t xml:space="preserve">Для обеспечения устойчивости бюджетной системы   бюджет </w:t>
      </w:r>
      <w:r w:rsidRPr="00FE0CA6">
        <w:rPr>
          <w:rFonts w:ascii="Times New Roman" w:hAnsi="Times New Roman" w:cs="Times New Roman"/>
        </w:rPr>
        <w:t xml:space="preserve">Студеновского сельсовета Карасукского района Новосибирской области </w:t>
      </w:r>
      <w:r w:rsidRPr="00FE0CA6">
        <w:rPr>
          <w:rFonts w:ascii="Times New Roman" w:hAnsi="Times New Roman" w:cs="Times New Roman"/>
          <w:bCs/>
        </w:rPr>
        <w:t>принимается на трехлетний период.</w:t>
      </w:r>
    </w:p>
    <w:p w:rsidR="00AA2A07" w:rsidRPr="00FE0CA6" w:rsidRDefault="00AA2A07" w:rsidP="00AA2A07">
      <w:pPr>
        <w:pStyle w:val="21"/>
        <w:spacing w:line="180" w:lineRule="atLeast"/>
        <w:rPr>
          <w:rFonts w:ascii="Times New Roman" w:hAnsi="Times New Roman" w:cs="Times New Roman"/>
          <w:u w:val="single"/>
        </w:rPr>
      </w:pPr>
      <w:r w:rsidRPr="00FE0CA6">
        <w:rPr>
          <w:rFonts w:ascii="Times New Roman" w:hAnsi="Times New Roman" w:cs="Times New Roman"/>
          <w:u w:val="single"/>
        </w:rPr>
        <w:t>Основные характеристики бюджета Студеновского сельсовета Карасукского района Новосибирской области на трехлетний период:</w:t>
      </w:r>
    </w:p>
    <w:p w:rsidR="00AA2A07" w:rsidRPr="00FE0CA6" w:rsidRDefault="00AA2A07" w:rsidP="00AA2A07">
      <w:pPr>
        <w:pStyle w:val="21"/>
        <w:spacing w:line="180" w:lineRule="atLeast"/>
        <w:rPr>
          <w:rFonts w:ascii="Times New Roman" w:hAnsi="Times New Roman" w:cs="Times New Roman"/>
          <w:b/>
          <w:u w:val="single"/>
        </w:rPr>
      </w:pPr>
      <w:r w:rsidRPr="00FE0CA6">
        <w:rPr>
          <w:rFonts w:ascii="Times New Roman" w:hAnsi="Times New Roman" w:cs="Times New Roman"/>
          <w:b/>
          <w:u w:val="single"/>
        </w:rPr>
        <w:t>на 2023 год:</w:t>
      </w:r>
    </w:p>
    <w:p w:rsidR="00AA2A07" w:rsidRPr="00FE0CA6" w:rsidRDefault="00AA2A07" w:rsidP="00AA2A07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2"/>
          <w:szCs w:val="22"/>
        </w:rPr>
      </w:pPr>
      <w:r w:rsidRPr="00FE0CA6">
        <w:rPr>
          <w:rFonts w:ascii="Times New Roman" w:hAnsi="Times New Roman" w:cs="Times New Roman"/>
          <w:sz w:val="22"/>
          <w:szCs w:val="22"/>
        </w:rPr>
        <w:t xml:space="preserve">прогнозируемый общий объем доходов местного бюджета в сумме </w:t>
      </w:r>
      <w:r w:rsidRPr="00FE0CA6">
        <w:rPr>
          <w:rFonts w:ascii="Times New Roman" w:hAnsi="Times New Roman" w:cs="Times New Roman"/>
          <w:sz w:val="22"/>
          <w:szCs w:val="22"/>
          <w:shd w:val="clear" w:color="auto" w:fill="FFFFFF"/>
        </w:rPr>
        <w:t>6 916 015,00  рублей, в том числе объем безвозмездных поступлений в сумме 5 377 315,00</w:t>
      </w:r>
      <w:r w:rsidRPr="00FE0CA6">
        <w:rPr>
          <w:rFonts w:ascii="Times New Roman" w:hAnsi="Times New Roman" w:cs="Times New Roman"/>
          <w:sz w:val="22"/>
          <w:szCs w:val="22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FE0CA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5 377 315,00</w:t>
      </w:r>
      <w:r w:rsidRPr="00FE0CA6">
        <w:rPr>
          <w:rFonts w:ascii="Times New Roman" w:hAnsi="Times New Roman" w:cs="Times New Roman"/>
          <w:sz w:val="22"/>
          <w:szCs w:val="22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FE0CA6">
        <w:rPr>
          <w:rFonts w:ascii="Times New Roman" w:hAnsi="Times New Roman" w:cs="Times New Roman"/>
          <w:sz w:val="22"/>
          <w:szCs w:val="22"/>
          <w:shd w:val="clear" w:color="auto" w:fill="FFFFFF"/>
        </w:rPr>
        <w:t>сумме 778 415,00</w:t>
      </w:r>
      <w:r w:rsidRPr="00FE0CA6">
        <w:rPr>
          <w:rFonts w:ascii="Times New Roman" w:hAnsi="Times New Roman" w:cs="Times New Roman"/>
          <w:sz w:val="22"/>
          <w:szCs w:val="22"/>
        </w:rPr>
        <w:t xml:space="preserve"> рублей;</w:t>
      </w:r>
    </w:p>
    <w:p w:rsidR="00AA2A07" w:rsidRPr="00FE0CA6" w:rsidRDefault="00AA2A07" w:rsidP="00AA2A07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общий объем расходов  бюджета Студеновского сельсовета в 2023 году в сумме </w:t>
      </w:r>
      <w:r w:rsidRPr="00FE0CA6">
        <w:rPr>
          <w:rFonts w:ascii="Times New Roman" w:hAnsi="Times New Roman" w:cs="Times New Roman"/>
          <w:shd w:val="clear" w:color="auto" w:fill="FFFFFF"/>
        </w:rPr>
        <w:t xml:space="preserve">6 916 015,00 </w:t>
      </w:r>
      <w:r w:rsidRPr="00FE0CA6">
        <w:rPr>
          <w:rFonts w:ascii="Times New Roman" w:hAnsi="Times New Roman" w:cs="Times New Roman"/>
        </w:rPr>
        <w:t>рублей;</w:t>
      </w:r>
    </w:p>
    <w:p w:rsidR="00AA2A07" w:rsidRPr="00FE0CA6" w:rsidRDefault="00AA2A07" w:rsidP="00AA2A07">
      <w:pPr>
        <w:tabs>
          <w:tab w:val="left" w:pos="709"/>
        </w:tabs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        объем дефицита бюджета Студеновского сельсовета  на 2023 год  в сумме 0 рублей</w:t>
      </w:r>
    </w:p>
    <w:p w:rsidR="00AA2A07" w:rsidRPr="00FE0CA6" w:rsidRDefault="00AA2A07" w:rsidP="00AA2A07">
      <w:pPr>
        <w:tabs>
          <w:tab w:val="left" w:pos="709"/>
        </w:tabs>
        <w:rPr>
          <w:rFonts w:ascii="Times New Roman" w:hAnsi="Times New Roman" w:cs="Times New Roman"/>
          <w:b/>
          <w:u w:val="single"/>
        </w:rPr>
      </w:pPr>
      <w:r w:rsidRPr="00FE0CA6">
        <w:rPr>
          <w:rFonts w:ascii="Times New Roman" w:hAnsi="Times New Roman" w:cs="Times New Roman"/>
          <w:b/>
          <w:u w:val="single"/>
        </w:rPr>
        <w:t xml:space="preserve"> На 2024 год </w:t>
      </w:r>
    </w:p>
    <w:p w:rsidR="00AA2A07" w:rsidRPr="00FE0CA6" w:rsidRDefault="00AA2A07" w:rsidP="00AA2A07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прогнозируемый общий объем доходов местного бюджета на 2024 год в </w:t>
      </w:r>
      <w:r w:rsidRPr="00FE0CA6">
        <w:rPr>
          <w:rFonts w:ascii="Times New Roman" w:hAnsi="Times New Roman" w:cs="Times New Roman"/>
          <w:shd w:val="clear" w:color="auto" w:fill="FFFFFF"/>
        </w:rPr>
        <w:t>сумме 5 006 088,00 рублей</w:t>
      </w:r>
      <w:r w:rsidRPr="00FE0CA6">
        <w:rPr>
          <w:rFonts w:ascii="Times New Roman" w:hAnsi="Times New Roman" w:cs="Times New Roman"/>
        </w:rPr>
        <w:t xml:space="preserve">, в том числе объем безвозмездных поступлений в сумме </w:t>
      </w:r>
      <w:r w:rsidRPr="00FE0CA6">
        <w:rPr>
          <w:rFonts w:ascii="Times New Roman" w:hAnsi="Times New Roman" w:cs="Times New Roman"/>
          <w:shd w:val="clear" w:color="auto" w:fill="FFFFFF"/>
        </w:rPr>
        <w:t>3 465 688,00 рублей</w:t>
      </w:r>
      <w:r w:rsidRPr="00FE0CA6">
        <w:rPr>
          <w:rFonts w:ascii="Times New Roman" w:hAnsi="Times New Roman" w:cs="Times New Roman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Pr="00FE0CA6">
        <w:rPr>
          <w:rFonts w:ascii="Times New Roman" w:hAnsi="Times New Roman" w:cs="Times New Roman"/>
          <w:shd w:val="clear" w:color="auto" w:fill="FFFFFF"/>
        </w:rPr>
        <w:t>3 465 688,00 рублей, в том числе объем субсидий, субвенций и иных межбюджетных трансфертов, имеющих целевое назначение, в сумме           144 888,00  рублей</w:t>
      </w:r>
      <w:r w:rsidRPr="00FE0CA6">
        <w:rPr>
          <w:rFonts w:ascii="Times New Roman" w:hAnsi="Times New Roman" w:cs="Times New Roman"/>
        </w:rPr>
        <w:t>;</w:t>
      </w:r>
    </w:p>
    <w:p w:rsidR="00AA2A07" w:rsidRPr="00FE0CA6" w:rsidRDefault="00AA2A07" w:rsidP="00AA2A07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общий объем расходов  бюджета Студеновского сельсовета на 2024 год в сумме  </w:t>
      </w:r>
      <w:r w:rsidRPr="00FE0CA6">
        <w:rPr>
          <w:rFonts w:ascii="Times New Roman" w:hAnsi="Times New Roman" w:cs="Times New Roman"/>
          <w:shd w:val="clear" w:color="auto" w:fill="FFFFFF"/>
        </w:rPr>
        <w:t>5 006 088,00</w:t>
      </w:r>
      <w:r w:rsidRPr="00FE0CA6">
        <w:rPr>
          <w:rFonts w:ascii="Times New Roman" w:hAnsi="Times New Roman" w:cs="Times New Roman"/>
        </w:rPr>
        <w:t xml:space="preserve"> рублей., в том числе условно утвержденные расходы в сумме        </w:t>
      </w:r>
      <w:r w:rsidRPr="00FE0CA6">
        <w:rPr>
          <w:rFonts w:ascii="Times New Roman" w:hAnsi="Times New Roman" w:cs="Times New Roman"/>
          <w:shd w:val="clear" w:color="auto" w:fill="FFFFFF"/>
        </w:rPr>
        <w:t xml:space="preserve">250 305,00 </w:t>
      </w:r>
      <w:r w:rsidRPr="00FE0CA6">
        <w:rPr>
          <w:rFonts w:ascii="Times New Roman" w:hAnsi="Times New Roman" w:cs="Times New Roman"/>
        </w:rPr>
        <w:t>рублей.</w:t>
      </w:r>
    </w:p>
    <w:p w:rsidR="00AA2A07" w:rsidRPr="00FE0CA6" w:rsidRDefault="00AA2A07" w:rsidP="00AA2A07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объем дефицита бюджета Студеновского сельсовета  на 2024 год  в сумме 0 рублей.</w:t>
      </w:r>
    </w:p>
    <w:p w:rsidR="00AA2A07" w:rsidRPr="00FE0CA6" w:rsidRDefault="00AA2A07" w:rsidP="00AA2A07">
      <w:pPr>
        <w:tabs>
          <w:tab w:val="left" w:pos="709"/>
        </w:tabs>
        <w:ind w:firstLine="709"/>
        <w:rPr>
          <w:rFonts w:ascii="Times New Roman" w:hAnsi="Times New Roman" w:cs="Times New Roman"/>
          <w:b/>
          <w:u w:val="single"/>
        </w:rPr>
      </w:pPr>
      <w:r w:rsidRPr="00FE0CA6">
        <w:rPr>
          <w:rFonts w:ascii="Times New Roman" w:hAnsi="Times New Roman" w:cs="Times New Roman"/>
          <w:b/>
          <w:u w:val="single"/>
        </w:rPr>
        <w:t>На 2025 год</w:t>
      </w:r>
    </w:p>
    <w:p w:rsidR="00AA2A07" w:rsidRPr="00FE0CA6" w:rsidRDefault="00AA2A07" w:rsidP="00AA2A07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прогнозируемый общий объем доходов бюджета Студеновского сельсовета на 2024  год в сумме   </w:t>
      </w:r>
      <w:r w:rsidRPr="00FE0CA6">
        <w:rPr>
          <w:rFonts w:ascii="Times New Roman" w:hAnsi="Times New Roman" w:cs="Times New Roman"/>
          <w:shd w:val="clear" w:color="auto" w:fill="FFFFFF"/>
        </w:rPr>
        <w:t>5 319 843,00  рублей, в том числе объем безвозмездных поступлений в сумме 3 708 643,00</w:t>
      </w:r>
      <w:r w:rsidRPr="00FE0CA6">
        <w:rPr>
          <w:rFonts w:ascii="Times New Roman" w:hAnsi="Times New Roman" w:cs="Times New Roman"/>
        </w:rPr>
        <w:t xml:space="preserve"> рублей, из них объем межбюджетных трансфертов, </w:t>
      </w:r>
      <w:r w:rsidRPr="00FE0CA6">
        <w:rPr>
          <w:rFonts w:ascii="Times New Roman" w:hAnsi="Times New Roman" w:cs="Times New Roman"/>
          <w:shd w:val="clear" w:color="auto" w:fill="FFFFFF"/>
        </w:rPr>
        <w:t>получаемых из других бюджетов бюджетной системы Российской Федерации, в сумме 3 708 643,00</w:t>
      </w:r>
      <w:r w:rsidRPr="00FE0CA6">
        <w:rPr>
          <w:rFonts w:ascii="Times New Roman" w:hAnsi="Times New Roman" w:cs="Times New Roman"/>
        </w:rPr>
        <w:t xml:space="preserve"> </w:t>
      </w:r>
      <w:r w:rsidRPr="00FE0CA6">
        <w:rPr>
          <w:rFonts w:ascii="Times New Roman" w:hAnsi="Times New Roman" w:cs="Times New Roman"/>
          <w:shd w:val="clear" w:color="auto" w:fill="FFFFFF"/>
        </w:rPr>
        <w:t xml:space="preserve">рублей, в том числе объем субсидий, субвенций и иных межбюджетных трансфертов, имеющих целевое назначение, в сумме 150 543,00 </w:t>
      </w:r>
      <w:r w:rsidRPr="00FE0CA6">
        <w:rPr>
          <w:rFonts w:ascii="Times New Roman" w:hAnsi="Times New Roman" w:cs="Times New Roman"/>
        </w:rPr>
        <w:t>рублей;</w:t>
      </w:r>
    </w:p>
    <w:p w:rsidR="00AA2A07" w:rsidRPr="00FE0CA6" w:rsidRDefault="00AA2A07" w:rsidP="00AA2A07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общий объем расходов  бюджета Студеновского сельсовета на 2025 год в сумме  </w:t>
      </w:r>
      <w:r w:rsidRPr="00FE0CA6">
        <w:rPr>
          <w:rFonts w:ascii="Times New Roman" w:hAnsi="Times New Roman" w:cs="Times New Roman"/>
          <w:shd w:val="clear" w:color="auto" w:fill="FFFFFF"/>
        </w:rPr>
        <w:t>5 319 843,00 р</w:t>
      </w:r>
      <w:r w:rsidRPr="00FE0CA6">
        <w:rPr>
          <w:rFonts w:ascii="Times New Roman" w:hAnsi="Times New Roman" w:cs="Times New Roman"/>
        </w:rPr>
        <w:t xml:space="preserve">ублей., в том числе условно утвержденные расходы в сумме </w:t>
      </w:r>
      <w:r w:rsidRPr="00FE0CA6">
        <w:rPr>
          <w:rFonts w:ascii="Times New Roman" w:hAnsi="Times New Roman" w:cs="Times New Roman"/>
          <w:shd w:val="clear" w:color="auto" w:fill="FFFFFF"/>
        </w:rPr>
        <w:t xml:space="preserve">266 992,00 </w:t>
      </w:r>
      <w:r w:rsidRPr="00FE0CA6">
        <w:rPr>
          <w:rFonts w:ascii="Times New Roman" w:hAnsi="Times New Roman" w:cs="Times New Roman"/>
        </w:rPr>
        <w:t>рублей.</w:t>
      </w:r>
    </w:p>
    <w:p w:rsidR="00AA2A07" w:rsidRPr="00FE0CA6" w:rsidRDefault="00AA2A07" w:rsidP="00AA2A07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объем дефицита бюджета Студеновского сельсовета  на 2025 год  в сумме 0 рублей.</w:t>
      </w:r>
    </w:p>
    <w:p w:rsidR="00AA2A07" w:rsidRPr="00FE0CA6" w:rsidRDefault="00AA2A07" w:rsidP="00AA2A07">
      <w:pPr>
        <w:tabs>
          <w:tab w:val="left" w:pos="1080"/>
        </w:tabs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Политика в области муниципального долга в 2023 – 2025 годах направлена на обеспечение сбалансированности бюджета Студеновского сельсовета.</w:t>
      </w:r>
    </w:p>
    <w:p w:rsidR="00AA2A07" w:rsidRPr="00FE0CA6" w:rsidRDefault="00AA2A07" w:rsidP="00AA2A07">
      <w:pPr>
        <w:pStyle w:val="ConsPlusNormal"/>
        <w:tabs>
          <w:tab w:val="num" w:pos="1134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FE0CA6">
        <w:rPr>
          <w:rFonts w:ascii="Times New Roman" w:hAnsi="Times New Roman" w:cs="Times New Roman"/>
          <w:sz w:val="22"/>
          <w:szCs w:val="22"/>
        </w:rPr>
        <w:t>Верхний предел муниципального долга на 1 января 2024 года не должен превышать 0 рублей.</w:t>
      </w:r>
    </w:p>
    <w:p w:rsidR="00AA2A07" w:rsidRPr="00FE0CA6" w:rsidRDefault="00AA2A07" w:rsidP="00AA2A07">
      <w:pPr>
        <w:pStyle w:val="ConsPlusNormal"/>
        <w:tabs>
          <w:tab w:val="num" w:pos="1134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FE0CA6">
        <w:rPr>
          <w:rFonts w:ascii="Times New Roman" w:hAnsi="Times New Roman" w:cs="Times New Roman"/>
          <w:sz w:val="22"/>
          <w:szCs w:val="22"/>
        </w:rPr>
        <w:t>Предоставление муниципальных гарантий на 2023 год и плановый период не планируется.</w:t>
      </w:r>
    </w:p>
    <w:p w:rsidR="00AA2A07" w:rsidRPr="00FE0CA6" w:rsidRDefault="00AA2A07" w:rsidP="00AA2A07">
      <w:pPr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         Бюджетные кредиты из бюджета Студеновского сельсовета Карасукского района Новосибирской области в 2023-2025 годах  предоставляться не будут. </w:t>
      </w:r>
    </w:p>
    <w:p w:rsidR="00AA2A07" w:rsidRPr="00FE0CA6" w:rsidRDefault="00AA2A07" w:rsidP="00AA2A07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FE0CA6">
        <w:rPr>
          <w:rFonts w:ascii="Times New Roman" w:hAnsi="Times New Roman" w:cs="Times New Roman"/>
          <w:b/>
        </w:rPr>
        <w:t>ДОХОДЫ</w:t>
      </w:r>
    </w:p>
    <w:p w:rsidR="00AA2A07" w:rsidRPr="00FE0CA6" w:rsidRDefault="00AA2A07" w:rsidP="00AA2A07">
      <w:pPr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Формирование доходов бюджета Студеновского сельсовета Карасукского района Новосибирской области на 2023 год и на плановый период 2024 -2025 годов осуществлялось на основании основных параметров прогноза социально-экономического развития Студеновского сельсовета Карасукского района Новосибирской области с учетом налогового законодательства, действующего на момент составления проекта, а также с учетом прогнозных показателей поступлений по закрепленным доходным источникам, представленных администраторами доходов местного бюджета, отчета об исполнении бюджета Студеновского сельсовета за 2021 год, за 9 месяцев 2022 года. </w:t>
      </w:r>
    </w:p>
    <w:p w:rsidR="00AA2A07" w:rsidRPr="00FE0CA6" w:rsidRDefault="00AA2A07" w:rsidP="00AA2A07">
      <w:pPr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Доходы бюджета Студеновского сельсовета Карасукского района Новосибирской области (без учета безвозмездных поступлений) в  2023 году –        1538,7  тыс. рублей,   в 2024  году – 1540,4 тыс. рублей, в 2025 году – 1611,2 тыс. рублей. </w:t>
      </w:r>
    </w:p>
    <w:p w:rsidR="00AA2A07" w:rsidRPr="00FE0CA6" w:rsidRDefault="00AA2A07" w:rsidP="00AA2A07">
      <w:pPr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Темп снижения собственных доходов в 2023 году по сравнению с ожидаемым исполнением 2022  года составит  89,6 %,  в 2024 году темп роста по сравнению с 2023 годом – 100,11%,    в 2025 году по сравнению с 2024  годом – 104,59 %.  </w:t>
      </w:r>
    </w:p>
    <w:p w:rsidR="00AA2A07" w:rsidRPr="00FE0CA6" w:rsidRDefault="00AA2A07" w:rsidP="00AA2A07">
      <w:pPr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Увеличение или уменьшение размера собственных доходов обусловлено изменениями, вносимыми в Налоговый и Бюджетный кодекс РФ,  состоянием   налогооблагаемой базы. </w:t>
      </w:r>
    </w:p>
    <w:p w:rsidR="00AA2A07" w:rsidRPr="00FE0CA6" w:rsidRDefault="00AA2A07" w:rsidP="00AA2A07">
      <w:pPr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В структуре собственных доходов  бюджета Студеновского сельсовета основными источниками, формирующими доходную часть бюджета муниципального  образования является налог на доходы физических лиц с удельным весом в 2023 году – 44,11 %, в 2024 году – 45,35 %, в 2025 году –  46,33 %;    единый сельскохозяйственный налог, удельный вес которого составляет в 2023 году –  4,77 %,  в 2024 году – 4,68 %,  в 2025 году – 4,61  %;  земельный налог, удельный вес которого  составляет  в 2023 году – 48,29 %, в 2023   году –   46,99 %, в 2025 году – 45,94 %;  налог на имущество физических лиц  с удельным весом в 2023г. -  2,83%.</w:t>
      </w:r>
    </w:p>
    <w:p w:rsidR="00AA2A07" w:rsidRPr="00FE0CA6" w:rsidRDefault="00AA2A07" w:rsidP="00FE0CA6">
      <w:pPr>
        <w:pStyle w:val="af0"/>
        <w:tabs>
          <w:tab w:val="left" w:pos="1134"/>
        </w:tabs>
        <w:spacing w:after="0"/>
        <w:ind w:firstLine="53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E0CA6">
        <w:rPr>
          <w:rFonts w:ascii="Times New Roman" w:hAnsi="Times New Roman" w:cs="Times New Roman"/>
          <w:b/>
          <w:sz w:val="22"/>
          <w:szCs w:val="22"/>
        </w:rPr>
        <w:t>Доходы бюджета Студеновского сельсовета Карасукского района Новосибирской области</w:t>
      </w:r>
    </w:p>
    <w:p w:rsidR="00AA2A07" w:rsidRPr="00FE0CA6" w:rsidRDefault="00AA2A07" w:rsidP="00AA2A07">
      <w:pPr>
        <w:pStyle w:val="af0"/>
        <w:tabs>
          <w:tab w:val="left" w:pos="1134"/>
        </w:tabs>
        <w:ind w:firstLine="53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E0CA6">
        <w:rPr>
          <w:rFonts w:ascii="Times New Roman" w:hAnsi="Times New Roman" w:cs="Times New Roman"/>
          <w:b/>
          <w:sz w:val="22"/>
          <w:szCs w:val="22"/>
        </w:rPr>
        <w:t>на 2023 год и на плановый период 2024 и 2025 годов</w:t>
      </w:r>
    </w:p>
    <w:p w:rsidR="00AA2A07" w:rsidRPr="00FE0CA6" w:rsidRDefault="00AA2A07" w:rsidP="00FE0CA6">
      <w:pPr>
        <w:pStyle w:val="a9"/>
        <w:jc w:val="right"/>
        <w:rPr>
          <w:bCs/>
          <w:sz w:val="20"/>
        </w:rPr>
      </w:pPr>
      <w:r w:rsidRPr="00FE0CA6">
        <w:rPr>
          <w:sz w:val="20"/>
        </w:rPr>
        <w:t>(тыс. рублей)</w:t>
      </w:r>
    </w:p>
    <w:tbl>
      <w:tblPr>
        <w:tblW w:w="9887" w:type="dxa"/>
        <w:tblInd w:w="93" w:type="dxa"/>
        <w:tblLook w:val="04A0"/>
      </w:tblPr>
      <w:tblGrid>
        <w:gridCol w:w="4126"/>
        <w:gridCol w:w="1501"/>
        <w:gridCol w:w="1476"/>
        <w:gridCol w:w="1446"/>
        <w:gridCol w:w="1338"/>
      </w:tblGrid>
      <w:tr w:rsidR="00AA2A07" w:rsidRPr="00FE0CA6" w:rsidTr="00CE0F40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AA2A07" w:rsidRPr="00FE0CA6" w:rsidTr="00CE0F40">
        <w:trPr>
          <w:trHeight w:val="24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План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План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План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План</w:t>
            </w:r>
          </w:p>
        </w:tc>
      </w:tr>
      <w:tr w:rsidR="00AA2A07" w:rsidRPr="00FE0CA6" w:rsidTr="00CE0F40">
        <w:trPr>
          <w:trHeight w:val="240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2022 год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2023 год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2024 год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2025 год</w:t>
            </w:r>
          </w:p>
        </w:tc>
      </w:tr>
      <w:tr w:rsidR="00AA2A07" w:rsidRPr="00FE0CA6" w:rsidTr="00FE0CA6">
        <w:trPr>
          <w:trHeight w:val="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Наименование доходов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</w:p>
        </w:tc>
      </w:tr>
      <w:tr w:rsidR="00AA2A07" w:rsidRPr="00FE0CA6" w:rsidTr="00CE0F40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</w:tr>
      <w:tr w:rsidR="00AA2A07" w:rsidRPr="00FE0CA6" w:rsidTr="00FE0CA6">
        <w:trPr>
          <w:trHeight w:val="6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 Налоговые доходы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1699,30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1466,7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1540,4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1611,2</w:t>
            </w:r>
          </w:p>
        </w:tc>
      </w:tr>
      <w:tr w:rsidR="00AA2A07" w:rsidRPr="00FE0CA6" w:rsidTr="00FE0CA6">
        <w:trPr>
          <w:trHeight w:val="149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Налоги на прибыль ( доход)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670,30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646,9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698,7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746,5</w:t>
            </w:r>
          </w:p>
        </w:tc>
      </w:tr>
      <w:tr w:rsidR="00AA2A07" w:rsidRPr="00FE0CA6" w:rsidTr="00FE0CA6">
        <w:trPr>
          <w:trHeight w:val="108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 xml:space="preserve"> Налог на доходы физ.лиц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670,30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646,9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698,7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746,5</w:t>
            </w:r>
          </w:p>
        </w:tc>
      </w:tr>
      <w:tr w:rsidR="00AA2A07" w:rsidRPr="00FE0CA6" w:rsidTr="00FE0CA6">
        <w:trPr>
          <w:trHeight w:val="20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(Работы,услуги), Реализуемые на территории РФ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2A07" w:rsidRPr="00FE0CA6" w:rsidTr="00FE0CA6">
        <w:trPr>
          <w:trHeight w:val="293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товарам(продукции)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2A07" w:rsidRPr="00FE0CA6" w:rsidTr="00FE0CA6">
        <w:trPr>
          <w:trHeight w:val="88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Налоги на совокупный доход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321,50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2A07" w:rsidRPr="00FE0CA6" w:rsidTr="00FE0CA6">
        <w:trPr>
          <w:trHeight w:val="164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>Единый сельхозналог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321,50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72,1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74,2</w:t>
            </w:r>
          </w:p>
        </w:tc>
      </w:tr>
      <w:tr w:rsidR="00AA2A07" w:rsidRPr="00FE0CA6" w:rsidTr="00CE0F4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707,50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2A07" w:rsidRPr="00FE0CA6" w:rsidTr="00FE0CA6">
        <w:trPr>
          <w:trHeight w:val="7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 xml:space="preserve"> Налог на имущ. физ.лиц  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41,5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50,3</w:t>
            </w:r>
          </w:p>
        </w:tc>
      </w:tr>
      <w:tr w:rsidR="00AA2A07" w:rsidRPr="00FE0CA6" w:rsidTr="00FE0CA6">
        <w:trPr>
          <w:trHeight w:val="11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налог    всего: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647,00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723,9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740,2</w:t>
            </w:r>
          </w:p>
        </w:tc>
      </w:tr>
      <w:tr w:rsidR="00AA2A07" w:rsidRPr="00FE0CA6" w:rsidTr="00FE0CA6">
        <w:trPr>
          <w:trHeight w:val="162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>Прочие налоговые доходы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A2A07" w:rsidRPr="00FE0CA6" w:rsidTr="00CE0F4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Неналоговые доходы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18,0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0</w:t>
            </w:r>
          </w:p>
        </w:tc>
      </w:tr>
      <w:tr w:rsidR="00AA2A07" w:rsidRPr="00FE0CA6" w:rsidTr="00CE0F40">
        <w:trPr>
          <w:trHeight w:val="300"/>
        </w:trPr>
        <w:tc>
          <w:tcPr>
            <w:tcW w:w="412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2A07" w:rsidRPr="00FE0CA6" w:rsidTr="00CE0F40">
        <w:trPr>
          <w:trHeight w:val="300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2A07" w:rsidRPr="00FE0CA6" w:rsidTr="00FE0CA6">
        <w:trPr>
          <w:trHeight w:val="230"/>
        </w:trPr>
        <w:tc>
          <w:tcPr>
            <w:tcW w:w="41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2A07" w:rsidRPr="00FE0CA6" w:rsidTr="00FE0CA6">
        <w:trPr>
          <w:trHeight w:val="7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>Плата за негатив.воздейст.на окр./ср.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2A07" w:rsidRPr="00FE0CA6" w:rsidTr="00FE0CA6">
        <w:trPr>
          <w:trHeight w:val="18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>Доходы от оказания услуг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2A07" w:rsidRPr="00FE0CA6" w:rsidTr="00FE0CA6">
        <w:trPr>
          <w:trHeight w:val="83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 xml:space="preserve">Продажа имущества 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2A07" w:rsidRPr="00FE0CA6" w:rsidTr="00FE0CA6">
        <w:trPr>
          <w:trHeight w:val="11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 xml:space="preserve">Продажа земли 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2A07" w:rsidRPr="00FE0CA6" w:rsidTr="00FE0CA6">
        <w:trPr>
          <w:trHeight w:val="162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поступления 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2A07" w:rsidRPr="00FE0CA6" w:rsidTr="00FE0CA6">
        <w:trPr>
          <w:trHeight w:val="7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 xml:space="preserve"> Прочие неналоговые сборы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2A07" w:rsidRPr="00FE0CA6" w:rsidTr="00FE0CA6">
        <w:trPr>
          <w:trHeight w:val="166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0C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ИТОГО  ДОХОДОВ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1717,3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1538,7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1540,4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1611,2</w:t>
            </w:r>
          </w:p>
        </w:tc>
      </w:tr>
      <w:tr w:rsidR="00AA2A07" w:rsidRPr="00FE0CA6" w:rsidTr="00FE0CA6">
        <w:trPr>
          <w:trHeight w:val="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>Дотации  из фонда поддержки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4055,50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4598,9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3320,8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3558,1</w:t>
            </w:r>
          </w:p>
        </w:tc>
      </w:tr>
      <w:tr w:rsidR="00AA2A07" w:rsidRPr="00FE0CA6" w:rsidTr="00FE0CA6">
        <w:trPr>
          <w:trHeight w:val="77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113,8069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138,415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144,888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150,543</w:t>
            </w:r>
          </w:p>
        </w:tc>
      </w:tr>
      <w:tr w:rsidR="00AA2A07" w:rsidRPr="00FE0CA6" w:rsidTr="00FE0CA6">
        <w:trPr>
          <w:trHeight w:val="1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2A07" w:rsidRPr="00FE0CA6" w:rsidTr="00FE0CA6">
        <w:trPr>
          <w:trHeight w:val="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>Прочие  безвозмездные поступления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2A07" w:rsidRPr="00FE0CA6" w:rsidTr="00FE0CA6">
        <w:trPr>
          <w:trHeight w:val="41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sz w:val="20"/>
                <w:szCs w:val="20"/>
              </w:rPr>
              <w:t> Прочие субсидии бюджетам сельских поселений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157,00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640,0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2A07" w:rsidRPr="00FE0CA6" w:rsidTr="00CE0F4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0C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ВСЕГО  ДОХОДОВ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6043,6069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6 916,015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5006,088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5319,843</w:t>
            </w:r>
          </w:p>
        </w:tc>
      </w:tr>
      <w:tr w:rsidR="00AA2A07" w:rsidRPr="00FE0CA6" w:rsidTr="00CE0F4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0C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ИТОГО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6043,6069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6916,015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5006,088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FE0CA6" w:rsidRDefault="00AA2A07" w:rsidP="00FE0CA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5319,843</w:t>
            </w:r>
          </w:p>
        </w:tc>
      </w:tr>
    </w:tbl>
    <w:p w:rsidR="00AA2A07" w:rsidRPr="00FE0CA6" w:rsidRDefault="00AA2A07" w:rsidP="00AA2A07">
      <w:pPr>
        <w:pStyle w:val="210"/>
        <w:jc w:val="center"/>
        <w:rPr>
          <w:b/>
          <w:sz w:val="20"/>
        </w:rPr>
      </w:pPr>
      <w:r w:rsidRPr="00FE0CA6">
        <w:rPr>
          <w:b/>
          <w:sz w:val="20"/>
        </w:rPr>
        <w:t>РАСХОДЫ</w:t>
      </w:r>
    </w:p>
    <w:p w:rsidR="00AA2A07" w:rsidRPr="00FE0CA6" w:rsidRDefault="00AA2A07" w:rsidP="00AA2A07">
      <w:pPr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Прогнозируемый общий объем расходов бюджета  Студеновского сельсовета Карасукского района Новосибирской области определен:</w:t>
      </w:r>
    </w:p>
    <w:p w:rsidR="00AA2A07" w:rsidRPr="00FE0CA6" w:rsidRDefault="00AA2A07" w:rsidP="00AA2A07">
      <w:pPr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на 2022 год  - в сумме  6 916 015,00  рублей;</w:t>
      </w:r>
    </w:p>
    <w:p w:rsidR="00AA2A07" w:rsidRPr="00FE0CA6" w:rsidRDefault="00AA2A07" w:rsidP="00AA2A07">
      <w:pPr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на 2023 год – в сумме  5 006 088,00 рублей;</w:t>
      </w:r>
    </w:p>
    <w:p w:rsidR="00AA2A07" w:rsidRPr="00FE0CA6" w:rsidRDefault="00AA2A07" w:rsidP="00AA2A07">
      <w:pPr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на 2024 год – в сумме  5 319 843,00 рублей.</w:t>
      </w:r>
    </w:p>
    <w:p w:rsidR="00AA2A07" w:rsidRPr="00FE0CA6" w:rsidRDefault="00AA2A07" w:rsidP="00AA2A07">
      <w:pPr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в ведомственной структуре  на 2023 год и плановый период 2024 – 2025 годов приведен  в приложении 4 к проекту решения о бюджете. </w:t>
      </w:r>
    </w:p>
    <w:bookmarkEnd w:id="3"/>
    <w:p w:rsidR="00AA2A07" w:rsidRPr="00FE0CA6" w:rsidRDefault="00AA2A07" w:rsidP="00FE0CA6">
      <w:pPr>
        <w:jc w:val="center"/>
        <w:rPr>
          <w:rFonts w:ascii="Times New Roman" w:hAnsi="Times New Roman" w:cs="Times New Roman"/>
          <w:b/>
        </w:rPr>
      </w:pPr>
      <w:r w:rsidRPr="00FE0CA6">
        <w:rPr>
          <w:rFonts w:ascii="Times New Roman" w:hAnsi="Times New Roman" w:cs="Times New Roman"/>
          <w:b/>
        </w:rPr>
        <w:t>Структура расходной части  бюджета Студеновского сельсовета Карасукского района Новосибирской области</w:t>
      </w:r>
      <w:r w:rsidR="00FE0CA6">
        <w:rPr>
          <w:rFonts w:ascii="Times New Roman" w:hAnsi="Times New Roman" w:cs="Times New Roman"/>
          <w:b/>
        </w:rPr>
        <w:t xml:space="preserve"> </w:t>
      </w:r>
      <w:r w:rsidRPr="00FE0CA6">
        <w:rPr>
          <w:rFonts w:ascii="Times New Roman" w:hAnsi="Times New Roman" w:cs="Times New Roman"/>
          <w:b/>
        </w:rPr>
        <w:t xml:space="preserve">на 2023 год и плановый период 2024-2025 годов  (проект) </w:t>
      </w:r>
    </w:p>
    <w:p w:rsidR="00AA2A07" w:rsidRPr="00FE0CA6" w:rsidRDefault="00AA2A07" w:rsidP="00AA2A07">
      <w:pPr>
        <w:pStyle w:val="a9"/>
        <w:jc w:val="right"/>
        <w:rPr>
          <w:bCs/>
          <w:sz w:val="22"/>
          <w:szCs w:val="22"/>
        </w:rPr>
      </w:pPr>
      <w:r w:rsidRPr="00FE0CA6">
        <w:rPr>
          <w:sz w:val="22"/>
          <w:szCs w:val="22"/>
        </w:rPr>
        <w:t>(тыс. рублей)</w:t>
      </w:r>
    </w:p>
    <w:tbl>
      <w:tblPr>
        <w:tblW w:w="10296" w:type="dxa"/>
        <w:tblInd w:w="91" w:type="dxa"/>
        <w:tblLook w:val="04A0"/>
      </w:tblPr>
      <w:tblGrid>
        <w:gridCol w:w="920"/>
        <w:gridCol w:w="4720"/>
        <w:gridCol w:w="1236"/>
        <w:gridCol w:w="1140"/>
        <w:gridCol w:w="1140"/>
        <w:gridCol w:w="1140"/>
      </w:tblGrid>
      <w:tr w:rsidR="00AA2A07" w:rsidRPr="00AA2A07" w:rsidTr="00CE0F40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на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на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на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 на </w:t>
            </w:r>
          </w:p>
        </w:tc>
      </w:tr>
      <w:tr w:rsidR="00AA2A07" w:rsidRPr="00AA2A07" w:rsidTr="00CE0F40">
        <w:trPr>
          <w:trHeight w:val="24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AA2A07" w:rsidRPr="00AA2A07" w:rsidTr="00CE0F40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A2A07" w:rsidRPr="00AA2A07" w:rsidTr="00CE0F40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.0100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4479,224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4660,39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3882,295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4173,708</w:t>
            </w:r>
          </w:p>
        </w:tc>
      </w:tr>
      <w:tr w:rsidR="00AA2A07" w:rsidRPr="00AA2A07" w:rsidTr="00CE0F4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 xml:space="preserve">     - содержание главы 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769,114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922,551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922,551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922,551</w:t>
            </w:r>
          </w:p>
        </w:tc>
      </w:tr>
      <w:tr w:rsidR="00AA2A07" w:rsidRPr="00AA2A07" w:rsidTr="00CE0F4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- расходы на содержание администрации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3630,11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3677,839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2914,744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3206,157</w:t>
            </w:r>
          </w:p>
        </w:tc>
      </w:tr>
      <w:tr w:rsidR="00AA2A07" w:rsidRPr="00AA2A07" w:rsidTr="00CE0F40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FE0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00"/>
            <w:noWrap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A07" w:rsidRPr="00AA2A07" w:rsidTr="00FE0CA6">
        <w:trPr>
          <w:trHeight w:val="80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2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- Прочие межбюджетные трансферты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AA2A07" w:rsidRPr="00AA2A07" w:rsidTr="00CE0F4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- прочие общегосударственные вопросы  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2A07" w:rsidRPr="00AA2A07" w:rsidTr="00CE0F4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- резервный фонд 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A2A07" w:rsidRPr="00AA2A07" w:rsidTr="00CE0F40">
        <w:trPr>
          <w:trHeight w:val="2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0107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Обеспечение проведения выборов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2A07" w:rsidRPr="00AA2A07" w:rsidTr="00CE0F40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.0200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оборона (военкомат)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113,81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138,415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144,888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150,543</w:t>
            </w:r>
          </w:p>
        </w:tc>
      </w:tr>
      <w:tr w:rsidR="00AA2A07" w:rsidRPr="00AA2A07" w:rsidTr="00CE0F40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.0300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330,2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137,2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</w:tr>
      <w:tr w:rsidR="00AA2A07" w:rsidRPr="00AA2A07" w:rsidTr="00CE0F40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Водное хозяйство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2A07" w:rsidRPr="00AA2A07" w:rsidTr="00CE0F40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2A07" w:rsidRPr="00AA2A07" w:rsidTr="00CE0F40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0409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A2A07" w:rsidRPr="00AA2A07" w:rsidTr="00CE0F40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.0500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707,71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1261,41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A2A07" w:rsidRPr="00AA2A07" w:rsidTr="00CE0F4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.0501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2A07" w:rsidRPr="00AA2A07" w:rsidTr="00CE0F4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.0502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2A07" w:rsidRPr="00AA2A07" w:rsidTr="00CE0F4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.0503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707,71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1261,41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A2A07" w:rsidRPr="00AA2A07" w:rsidTr="00CE0F4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.0505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 ЖКХ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2A07" w:rsidRPr="00AA2A07" w:rsidTr="00CE0F4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2A07" w:rsidRPr="00AA2A07" w:rsidTr="00CE0F40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.0600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2A07" w:rsidRPr="00AA2A07" w:rsidTr="00CE0F40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.0707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2A07" w:rsidRPr="00AA2A07" w:rsidTr="00CE0F40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.0800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Культура и искусство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92,38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AA2A07" w:rsidRPr="00AA2A07" w:rsidTr="00CE0F40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.1000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576,10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576,10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576,10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576,1</w:t>
            </w:r>
          </w:p>
        </w:tc>
      </w:tr>
      <w:tr w:rsidR="00AA2A07" w:rsidRPr="00AA2A07" w:rsidTr="00CE0F4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.1001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Пенсионное  обеспечение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576,1</w:t>
            </w:r>
          </w:p>
        </w:tc>
      </w:tr>
      <w:tr w:rsidR="00AA2A07" w:rsidRPr="00AA2A07" w:rsidTr="00CE0F40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.1003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2A07" w:rsidRPr="00AA2A07" w:rsidTr="00CE0F40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177,19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42,5</w:t>
            </w:r>
          </w:p>
        </w:tc>
      </w:tr>
      <w:tr w:rsidR="00AA2A07" w:rsidRPr="00AA2A07" w:rsidTr="00CE0F40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2A07" w:rsidRPr="00AA2A07" w:rsidTr="00CE0F40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2A07" w:rsidRPr="00AA2A07" w:rsidTr="00CE0F40">
        <w:trPr>
          <w:trHeight w:val="2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A2A07" w:rsidRPr="00AA2A07" w:rsidTr="00CE0F40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Условно утвержденные расходы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250,305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  <w:t>266,992</w:t>
            </w:r>
          </w:p>
        </w:tc>
      </w:tr>
      <w:tr w:rsidR="00AA2A07" w:rsidRPr="00AA2A07" w:rsidTr="00CE0F40">
        <w:trPr>
          <w:trHeight w:val="30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A07" w:rsidRPr="00CE0F40" w:rsidRDefault="00AA2A07" w:rsidP="00CE0F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A2A07" w:rsidRPr="00FE0CA6" w:rsidRDefault="00AA2A07" w:rsidP="00CE0F4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</w:t>
            </w:r>
            <w:r w:rsidRPr="00FE0CA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  РАСХОДОВ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6476,6069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6916,015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5006,088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2A07" w:rsidRPr="00CE0F40" w:rsidRDefault="00AA2A07" w:rsidP="00CE0F4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E0F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5319,843</w:t>
            </w:r>
          </w:p>
        </w:tc>
      </w:tr>
    </w:tbl>
    <w:p w:rsidR="00AA2A07" w:rsidRPr="00AA2A07" w:rsidRDefault="00AA2A07" w:rsidP="00FE0CA6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</w:p>
    <w:p w:rsidR="00AA2A07" w:rsidRPr="00FE0CA6" w:rsidRDefault="00AA2A07" w:rsidP="00AA2A07">
      <w:pPr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    В расходной части бюджета Студеновского сельсовета Карасукского района Новосибирской области на 2023 год и плановый период 2024 и 2025 годов  более 75,12 % бюджетных средств планируется направить на общегосударственные расходы, 8,85 %  жилищно-коммунальное хозяйство, 1,6% - культура и искусство.</w:t>
      </w:r>
    </w:p>
    <w:p w:rsidR="00AA2A07" w:rsidRPr="00FE0CA6" w:rsidRDefault="00AA2A07" w:rsidP="00AA2A07">
      <w:pPr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         </w:t>
      </w:r>
    </w:p>
    <w:p w:rsidR="00AA2A07" w:rsidRPr="00FE0CA6" w:rsidRDefault="00AA2A07" w:rsidP="00AA2A07">
      <w:pPr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Глава Студеновского сельсовета </w:t>
      </w:r>
    </w:p>
    <w:p w:rsidR="00AA2A07" w:rsidRPr="00FE0CA6" w:rsidRDefault="00AA2A07" w:rsidP="00AA2A07">
      <w:pPr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Карасукского района </w:t>
      </w:r>
    </w:p>
    <w:p w:rsidR="00AA2A07" w:rsidRPr="00FE0CA6" w:rsidRDefault="00AA2A07" w:rsidP="00AA2A07">
      <w:pPr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Новосибирской области                                                                      </w:t>
      </w:r>
      <w:r w:rsidR="00FE0CA6">
        <w:rPr>
          <w:rFonts w:ascii="Times New Roman" w:hAnsi="Times New Roman" w:cs="Times New Roman"/>
        </w:rPr>
        <w:t xml:space="preserve">                      </w:t>
      </w:r>
      <w:r w:rsidRPr="00FE0CA6">
        <w:rPr>
          <w:rFonts w:ascii="Times New Roman" w:hAnsi="Times New Roman" w:cs="Times New Roman"/>
        </w:rPr>
        <w:t xml:space="preserve">   Т.В. Полякова</w:t>
      </w:r>
    </w:p>
    <w:p w:rsidR="00D978AA" w:rsidRPr="00D978AA" w:rsidRDefault="00D978AA" w:rsidP="00D97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8A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0F40" w:rsidRPr="00CE0F40" w:rsidRDefault="00CE0F40" w:rsidP="00CE0F40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0F40">
        <w:rPr>
          <w:rFonts w:ascii="Times New Roman" w:hAnsi="Times New Roman" w:cs="Times New Roman"/>
          <w:b/>
          <w:sz w:val="20"/>
          <w:szCs w:val="20"/>
        </w:rPr>
        <w:t>СОВЕТ ДЕПУТАТОВ</w:t>
      </w:r>
    </w:p>
    <w:p w:rsidR="00CE0F40" w:rsidRPr="00CE0F40" w:rsidRDefault="00CE0F40" w:rsidP="00CE0F4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F40">
        <w:rPr>
          <w:rFonts w:ascii="Times New Roman" w:hAnsi="Times New Roman" w:cs="Times New Roman"/>
          <w:b/>
          <w:sz w:val="20"/>
          <w:szCs w:val="20"/>
        </w:rPr>
        <w:t>СТУДЕНОВСКОГО СЕЛЬСОВЕТА</w:t>
      </w:r>
    </w:p>
    <w:p w:rsidR="00CE0F40" w:rsidRPr="00CE0F40" w:rsidRDefault="00CE0F40" w:rsidP="00CE0F4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F40">
        <w:rPr>
          <w:rFonts w:ascii="Times New Roman" w:hAnsi="Times New Roman" w:cs="Times New Roman"/>
          <w:b/>
          <w:sz w:val="20"/>
          <w:szCs w:val="20"/>
        </w:rPr>
        <w:t>КАРАСУКСКОГО РАЙОНА НОВОСИБИРСКОЙ ОБЛАСТИ</w:t>
      </w:r>
    </w:p>
    <w:p w:rsidR="00CE0F40" w:rsidRPr="00CE0F40" w:rsidRDefault="00CE0F40" w:rsidP="00CE0F4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F40">
        <w:rPr>
          <w:rFonts w:ascii="Times New Roman" w:hAnsi="Times New Roman" w:cs="Times New Roman"/>
          <w:b/>
          <w:sz w:val="20"/>
          <w:szCs w:val="20"/>
        </w:rPr>
        <w:t>ШЕСТОГО СОЗЫВА</w:t>
      </w:r>
    </w:p>
    <w:p w:rsidR="00CE0F40" w:rsidRPr="00CE0F40" w:rsidRDefault="00CE0F40" w:rsidP="00CE0F40">
      <w:pPr>
        <w:tabs>
          <w:tab w:val="left" w:pos="651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F40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CE0F40" w:rsidRPr="00CE0F40" w:rsidRDefault="00CE0F40" w:rsidP="00CE0F40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F40">
        <w:rPr>
          <w:rFonts w:ascii="Times New Roman" w:hAnsi="Times New Roman" w:cs="Times New Roman"/>
          <w:sz w:val="24"/>
          <w:szCs w:val="24"/>
        </w:rPr>
        <w:t>(двадцатой сессии)</w:t>
      </w:r>
    </w:p>
    <w:p w:rsidR="00CE0F40" w:rsidRPr="00FE0CA6" w:rsidRDefault="00CE0F40" w:rsidP="00CE0F40">
      <w:pPr>
        <w:jc w:val="center"/>
        <w:rPr>
          <w:rFonts w:ascii="Times New Roman" w:hAnsi="Times New Roman" w:cs="Times New Roman"/>
          <w:b/>
        </w:rPr>
      </w:pPr>
      <w:r w:rsidRPr="00FE0CA6">
        <w:rPr>
          <w:rFonts w:ascii="Times New Roman" w:hAnsi="Times New Roman" w:cs="Times New Roman"/>
          <w:b/>
        </w:rPr>
        <w:t>26.12.2022                                   с. Студеное                                      № 96</w:t>
      </w:r>
    </w:p>
    <w:p w:rsidR="00CE0F40" w:rsidRPr="00FE0CA6" w:rsidRDefault="00CE0F40" w:rsidP="00CE0F40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  <w:r w:rsidRPr="00FE0CA6">
        <w:rPr>
          <w:rFonts w:ascii="Times New Roman" w:hAnsi="Times New Roman" w:cs="Times New Roman"/>
          <w:b/>
          <w:bCs/>
        </w:rPr>
        <w:t xml:space="preserve">Об утверждении Порядка сообщения лицами, замещающими муниципальные должности Студеновского сельсовета Карасукского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 </w:t>
      </w:r>
    </w:p>
    <w:p w:rsidR="00CE0F40" w:rsidRPr="00FE0CA6" w:rsidRDefault="00CE0F40" w:rsidP="00CE0F40">
      <w:pPr>
        <w:tabs>
          <w:tab w:val="left" w:pos="709"/>
        </w:tabs>
        <w:ind w:firstLine="720"/>
        <w:contextualSpacing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  <w:color w:val="000000"/>
        </w:rPr>
        <w:t xml:space="preserve">В соответствии с Федеральным законом от 25.12.2008 № 273-ФЗ «О противодействии коррупции», </w:t>
      </w:r>
      <w:r w:rsidRPr="00FE0CA6">
        <w:rPr>
          <w:rFonts w:ascii="Times New Roman" w:hAnsi="Times New Roman" w:cs="Times New Roman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FE0CA6">
        <w:rPr>
          <w:rFonts w:ascii="Times New Roman" w:hAnsi="Times New Roman" w:cs="Times New Roman"/>
          <w:color w:val="000000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FE0CA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FE0CA6">
        <w:rPr>
          <w:rFonts w:ascii="Times New Roman" w:hAnsi="Times New Roman" w:cs="Times New Roman"/>
        </w:rPr>
        <w:t xml:space="preserve">Совет депутатов Студеновского сельсовета Карасукского района Новосибирской области, </w:t>
      </w:r>
      <w:r w:rsidRPr="00FE0CA6">
        <w:rPr>
          <w:rFonts w:ascii="Times New Roman" w:hAnsi="Times New Roman" w:cs="Times New Roman"/>
          <w:b/>
        </w:rPr>
        <w:t>Р Е Ш И Л:</w:t>
      </w:r>
    </w:p>
    <w:p w:rsidR="00CE0F40" w:rsidRPr="00FE0CA6" w:rsidRDefault="00CE0F40" w:rsidP="00CE0F40">
      <w:pPr>
        <w:shd w:val="clear" w:color="auto" w:fill="FFFFFF"/>
        <w:ind w:firstLine="720"/>
        <w:rPr>
          <w:rFonts w:ascii="Times New Roman" w:hAnsi="Times New Roman" w:cs="Times New Roman"/>
          <w:color w:val="000000"/>
        </w:rPr>
      </w:pPr>
      <w:r w:rsidRPr="00FE0CA6">
        <w:rPr>
          <w:rFonts w:ascii="Times New Roman" w:hAnsi="Times New Roman" w:cs="Times New Roman"/>
          <w:color w:val="000000"/>
        </w:rPr>
        <w:t xml:space="preserve">1. Утвердить прилагаемый Порядок сообщения лицами, замещающими муниципальные должности </w:t>
      </w:r>
      <w:r w:rsidRPr="00FE0CA6">
        <w:rPr>
          <w:rFonts w:ascii="Times New Roman" w:hAnsi="Times New Roman" w:cs="Times New Roman"/>
        </w:rPr>
        <w:t xml:space="preserve">Студеновского сельсовета </w:t>
      </w:r>
      <w:r w:rsidRPr="00FE0CA6">
        <w:rPr>
          <w:rFonts w:ascii="Times New Roman" w:eastAsia="Calibri" w:hAnsi="Times New Roman" w:cs="Times New Roman"/>
          <w:bCs/>
        </w:rPr>
        <w:t>Карасукского района Новосибирской области</w:t>
      </w:r>
      <w:r w:rsidRPr="00FE0CA6">
        <w:rPr>
          <w:rFonts w:ascii="Times New Roman" w:hAnsi="Times New Roman" w:cs="Times New Roman"/>
          <w:i/>
          <w:color w:val="000000"/>
        </w:rPr>
        <w:t>,</w:t>
      </w:r>
      <w:r w:rsidRPr="00FE0CA6">
        <w:rPr>
          <w:rFonts w:ascii="Times New Roman" w:hAnsi="Times New Roman" w:cs="Times New Roman"/>
          <w:color w:val="000000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CE0F40" w:rsidRPr="00FE0CA6" w:rsidRDefault="00CE0F40" w:rsidP="00CE0F40">
      <w:pPr>
        <w:shd w:val="clear" w:color="auto" w:fill="FFFFFF"/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  <w:color w:val="000000"/>
        </w:rPr>
        <w:t xml:space="preserve">2. </w:t>
      </w:r>
      <w:r w:rsidRPr="00FE0CA6">
        <w:rPr>
          <w:rFonts w:ascii="Times New Roman" w:hAnsi="Times New Roman" w:cs="Times New Roman"/>
        </w:rPr>
        <w:t>Признать утратившими силу:</w:t>
      </w:r>
    </w:p>
    <w:p w:rsidR="00CE0F40" w:rsidRPr="00FE0CA6" w:rsidRDefault="00CE0F40" w:rsidP="00CE0F40">
      <w:pPr>
        <w:shd w:val="clear" w:color="auto" w:fill="FFFFFF"/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- решение одиннадцатой сессии Совета депутатов Студеновского сельсовета Карасукского района Новосибирской области второго созыва от 28.12.2016 № 47 «</w:t>
      </w:r>
      <w:r w:rsidRPr="00FE0CA6">
        <w:rPr>
          <w:rFonts w:ascii="Times New Roman" w:hAnsi="Times New Roman" w:cs="Times New Roman"/>
          <w:bCs/>
        </w:rPr>
        <w:t xml:space="preserve">Об утверждении </w:t>
      </w:r>
      <w:r w:rsidRPr="00FE0CA6">
        <w:rPr>
          <w:rFonts w:ascii="Times New Roman" w:hAnsi="Times New Roman" w:cs="Times New Roman"/>
        </w:rPr>
        <w:t>Порядка уведомления лицами, замещающими муниципальные должности Студеновского сельсовета Карасукского района Новосибирской области,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интересов»;</w:t>
      </w:r>
    </w:p>
    <w:p w:rsidR="00CE0F40" w:rsidRPr="00FE0CA6" w:rsidRDefault="00CE0F40" w:rsidP="00CE0F40">
      <w:pPr>
        <w:shd w:val="clear" w:color="auto" w:fill="FFFFFF"/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- решение одиннадцатой сессии Совета депутатов Студеновского сельсовета Карасукского района Новосибирской области четвертого созыва от 29.11.2021      №60 «О внесении изменений в решение одиннадцатой сессии Совета депутатов Студеновского сельсовета Карасукского района Новосибирской области пятого созыва от 28.12.2016 №47 «</w:t>
      </w:r>
      <w:r w:rsidRPr="00FE0CA6">
        <w:rPr>
          <w:rFonts w:ascii="Times New Roman" w:hAnsi="Times New Roman" w:cs="Times New Roman"/>
          <w:bCs/>
        </w:rPr>
        <w:t xml:space="preserve">Об утверждении </w:t>
      </w:r>
      <w:r w:rsidRPr="00FE0CA6">
        <w:rPr>
          <w:rFonts w:ascii="Times New Roman" w:hAnsi="Times New Roman" w:cs="Times New Roman"/>
        </w:rPr>
        <w:t>Порядка уведомления лицами, замещающими муниципальные должности Студеновского сельсовета Карасукского района Новосибирской области,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интересов».</w:t>
      </w:r>
    </w:p>
    <w:p w:rsidR="00CE0F40" w:rsidRPr="00FE0CA6" w:rsidRDefault="00CE0F40" w:rsidP="00CE0F4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2"/>
          <w:szCs w:val="22"/>
        </w:rPr>
      </w:pPr>
      <w:r w:rsidRPr="00FE0CA6">
        <w:rPr>
          <w:color w:val="000000"/>
          <w:sz w:val="22"/>
          <w:szCs w:val="22"/>
        </w:rPr>
        <w:t xml:space="preserve">3. </w:t>
      </w:r>
      <w:r w:rsidRPr="00FE0CA6">
        <w:rPr>
          <w:sz w:val="22"/>
          <w:szCs w:val="22"/>
        </w:rPr>
        <w:t xml:space="preserve">Опубликовать настоящее решение в газете «Вестник Студеновского сельсовета» Карасукского района Новосибирской области </w:t>
      </w:r>
      <w:r w:rsidRPr="00FE0CA6">
        <w:rPr>
          <w:rFonts w:eastAsia="Calibri"/>
          <w:bCs/>
          <w:sz w:val="22"/>
          <w:szCs w:val="22"/>
        </w:rPr>
        <w:t xml:space="preserve">и разместить на официальном сайте администрации </w:t>
      </w:r>
      <w:r w:rsidRPr="00FE0CA6">
        <w:rPr>
          <w:sz w:val="22"/>
          <w:szCs w:val="22"/>
        </w:rPr>
        <w:t>Студеновского сельсовета</w:t>
      </w:r>
      <w:r w:rsidRPr="00FE0CA6">
        <w:rPr>
          <w:rFonts w:eastAsia="Calibri"/>
          <w:bCs/>
          <w:sz w:val="22"/>
          <w:szCs w:val="22"/>
        </w:rPr>
        <w:t xml:space="preserve"> Карасукского района Новосибирской области в информационно-телекоммуникационной сети «Интернет»</w:t>
      </w:r>
      <w:r w:rsidRPr="00FE0CA6">
        <w:rPr>
          <w:i/>
          <w:sz w:val="22"/>
          <w:szCs w:val="22"/>
        </w:rPr>
        <w:t>.</w:t>
      </w:r>
    </w:p>
    <w:p w:rsidR="00CE0F40" w:rsidRPr="00FE0CA6" w:rsidRDefault="00CE0F40" w:rsidP="00CE0F40">
      <w:pPr>
        <w:shd w:val="clear" w:color="auto" w:fill="FFFFFF"/>
        <w:ind w:firstLine="720"/>
        <w:rPr>
          <w:rFonts w:ascii="Times New Roman" w:hAnsi="Times New Roman" w:cs="Times New Roman"/>
          <w:color w:val="FF0000"/>
        </w:rPr>
      </w:pPr>
      <w:r w:rsidRPr="00FE0CA6">
        <w:rPr>
          <w:rFonts w:ascii="Times New Roman" w:hAnsi="Times New Roman" w:cs="Times New Roman"/>
          <w:color w:val="000000"/>
        </w:rPr>
        <w:t xml:space="preserve">4. </w:t>
      </w:r>
      <w:r w:rsidRPr="00FE0CA6">
        <w:rPr>
          <w:rFonts w:ascii="Times New Roman" w:hAnsi="Times New Roman" w:cs="Times New Roman"/>
          <w:bCs/>
        </w:rPr>
        <w:t xml:space="preserve">Контроль за исполнением настоящего решения возложить на </w:t>
      </w:r>
      <w:r w:rsidRPr="00FE0CA6">
        <w:rPr>
          <w:rFonts w:ascii="Times New Roman" w:eastAsia="Calibri" w:hAnsi="Times New Roman" w:cs="Times New Roman"/>
        </w:rPr>
        <w:t xml:space="preserve">комиссию </w:t>
      </w:r>
      <w:r w:rsidRPr="00FE0CA6">
        <w:rPr>
          <w:rFonts w:ascii="Times New Roman" w:eastAsia="Calibri" w:hAnsi="Times New Roman" w:cs="Times New Roman"/>
          <w:bCs/>
        </w:rPr>
        <w:t xml:space="preserve">Студеновского сельсовета Карасукского района Новосибирской области </w:t>
      </w:r>
      <w:r w:rsidRPr="00FE0CA6">
        <w:rPr>
          <w:rFonts w:ascii="Times New Roman" w:eastAsia="Calibri" w:hAnsi="Times New Roman" w:cs="Times New Roman"/>
        </w:rPr>
        <w:t xml:space="preserve">по соблюдению </w:t>
      </w:r>
      <w:r w:rsidRPr="00FE0CA6">
        <w:rPr>
          <w:rFonts w:ascii="Times New Roman" w:eastAsia="Calibri" w:hAnsi="Times New Roman" w:cs="Times New Roman"/>
          <w:bCs/>
        </w:rPr>
        <w:t>лицами, замещающими муниципальные должности Студеновского сельсовета Карасукского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  <w:r w:rsidRPr="00FE0CA6">
        <w:rPr>
          <w:rFonts w:ascii="Times New Roman" w:hAnsi="Times New Roman" w:cs="Times New Roman"/>
        </w:rPr>
        <w:br/>
      </w:r>
    </w:p>
    <w:tbl>
      <w:tblPr>
        <w:tblW w:w="0" w:type="auto"/>
        <w:tblLook w:val="00A0"/>
      </w:tblPr>
      <w:tblGrid>
        <w:gridCol w:w="5155"/>
        <w:gridCol w:w="4699"/>
      </w:tblGrid>
      <w:tr w:rsidR="00CE0F40" w:rsidRPr="00FE0CA6" w:rsidTr="00CE0F40">
        <w:trPr>
          <w:trHeight w:val="851"/>
        </w:trPr>
        <w:tc>
          <w:tcPr>
            <w:tcW w:w="5328" w:type="dxa"/>
          </w:tcPr>
          <w:p w:rsidR="00CE0F40" w:rsidRPr="00FE0CA6" w:rsidRDefault="00CE0F40" w:rsidP="00CE0F40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0CA6">
              <w:rPr>
                <w:rFonts w:ascii="Times New Roman" w:hAnsi="Times New Roman" w:cs="Times New Roman"/>
                <w:color w:val="000000"/>
              </w:rPr>
              <w:t>Председатель Совета депутатов</w:t>
            </w:r>
          </w:p>
          <w:p w:rsidR="00CE0F40" w:rsidRPr="00FE0CA6" w:rsidRDefault="00CE0F40" w:rsidP="00CE0F40">
            <w:pPr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Студеновского сельсовета</w:t>
            </w:r>
          </w:p>
          <w:p w:rsidR="00CE0F40" w:rsidRPr="00FE0CA6" w:rsidRDefault="00CE0F40" w:rsidP="00CE0F40">
            <w:pPr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 xml:space="preserve">Карасукского района </w:t>
            </w:r>
          </w:p>
          <w:p w:rsidR="00CE0F40" w:rsidRPr="00FE0CA6" w:rsidRDefault="00CE0F40" w:rsidP="00CE0F40">
            <w:pPr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CE0F40" w:rsidRPr="00FE0CA6" w:rsidRDefault="00CE0F40" w:rsidP="00CE0F40">
            <w:pPr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_______________ А.А.Дель</w:t>
            </w:r>
          </w:p>
        </w:tc>
        <w:tc>
          <w:tcPr>
            <w:tcW w:w="4786" w:type="dxa"/>
          </w:tcPr>
          <w:p w:rsidR="00CE0F40" w:rsidRPr="00FE0CA6" w:rsidRDefault="00CE0F40" w:rsidP="00CE0F40">
            <w:pPr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 xml:space="preserve"> Глава Студеновского сельсовета</w:t>
            </w:r>
          </w:p>
          <w:p w:rsidR="00CE0F40" w:rsidRPr="00FE0CA6" w:rsidRDefault="00CE0F40" w:rsidP="00CE0F40">
            <w:pPr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 xml:space="preserve"> Карасукского района </w:t>
            </w:r>
          </w:p>
          <w:p w:rsidR="00CE0F40" w:rsidRPr="00FE0CA6" w:rsidRDefault="00CE0F40" w:rsidP="00CE0F40">
            <w:pPr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  <w:p w:rsidR="00CE0F40" w:rsidRPr="00FE0CA6" w:rsidRDefault="00CE0F40" w:rsidP="00CE0F40">
            <w:pPr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CE0F40">
            <w:pPr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______________Т.В.Полякова</w:t>
            </w:r>
          </w:p>
        </w:tc>
      </w:tr>
    </w:tbl>
    <w:p w:rsidR="00CE0F40" w:rsidRPr="00FE0CA6" w:rsidRDefault="00CE0F40" w:rsidP="00CE0F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CE0F40" w:rsidRPr="00FE0CA6" w:rsidRDefault="00CE0F40" w:rsidP="00CE0F40">
      <w:pPr>
        <w:jc w:val="right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Утвержден</w:t>
      </w:r>
    </w:p>
    <w:p w:rsidR="00CE0F40" w:rsidRPr="00FE0CA6" w:rsidRDefault="00CE0F40" w:rsidP="00CE0F40">
      <w:pPr>
        <w:jc w:val="right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Решением 20 сессии  </w:t>
      </w:r>
    </w:p>
    <w:p w:rsidR="00CE0F40" w:rsidRPr="00FE0CA6" w:rsidRDefault="00CE0F40" w:rsidP="00CE0F40">
      <w:pPr>
        <w:jc w:val="right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Совета депутатов </w:t>
      </w:r>
    </w:p>
    <w:p w:rsidR="00CE0F40" w:rsidRPr="00FE0CA6" w:rsidRDefault="00CE0F40" w:rsidP="00CE0F40">
      <w:pPr>
        <w:jc w:val="right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Студеновского сельсовета   </w:t>
      </w:r>
    </w:p>
    <w:p w:rsidR="00CE0F40" w:rsidRPr="00FE0CA6" w:rsidRDefault="00CE0F40" w:rsidP="00CE0F40">
      <w:pPr>
        <w:jc w:val="right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Карасукского района</w:t>
      </w:r>
    </w:p>
    <w:p w:rsidR="00CE0F40" w:rsidRPr="00FE0CA6" w:rsidRDefault="00CE0F40" w:rsidP="00CE0F40">
      <w:pPr>
        <w:jc w:val="right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Новосибирской  области </w:t>
      </w:r>
    </w:p>
    <w:p w:rsidR="00CE0F40" w:rsidRPr="00FE0CA6" w:rsidRDefault="00CE0F40" w:rsidP="00CE0F40">
      <w:pPr>
        <w:widowControl w:val="0"/>
        <w:autoSpaceDE w:val="0"/>
        <w:autoSpaceDN w:val="0"/>
        <w:adjustRightInd w:val="0"/>
        <w:ind w:firstLine="5954"/>
        <w:jc w:val="right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              от  26.12.2022   № 96</w:t>
      </w:r>
    </w:p>
    <w:p w:rsidR="00CE0F40" w:rsidRPr="00FE0CA6" w:rsidRDefault="00CE0F40" w:rsidP="00CE0F40">
      <w:pPr>
        <w:jc w:val="center"/>
        <w:rPr>
          <w:rFonts w:ascii="Times New Roman" w:hAnsi="Times New Roman" w:cs="Times New Roman"/>
          <w:b/>
        </w:rPr>
      </w:pPr>
      <w:r w:rsidRPr="00FE0CA6">
        <w:rPr>
          <w:rFonts w:ascii="Times New Roman" w:hAnsi="Times New Roman" w:cs="Times New Roman"/>
          <w:b/>
        </w:rPr>
        <w:t>ПОРЯДОК</w:t>
      </w:r>
    </w:p>
    <w:p w:rsidR="00CE0F40" w:rsidRPr="00FE0CA6" w:rsidRDefault="00CE0F40" w:rsidP="00CE0F40">
      <w:pPr>
        <w:jc w:val="center"/>
        <w:rPr>
          <w:rFonts w:ascii="Times New Roman" w:hAnsi="Times New Roman" w:cs="Times New Roman"/>
          <w:b/>
        </w:rPr>
      </w:pPr>
      <w:r w:rsidRPr="00FE0CA6">
        <w:rPr>
          <w:rFonts w:ascii="Times New Roman" w:hAnsi="Times New Roman" w:cs="Times New Roman"/>
          <w:b/>
        </w:rPr>
        <w:t xml:space="preserve">сообщения лицами, замещающими муниципальные должности </w:t>
      </w:r>
    </w:p>
    <w:p w:rsidR="00CE0F40" w:rsidRPr="00FE0CA6" w:rsidRDefault="00CE0F40" w:rsidP="00CE0F40">
      <w:pPr>
        <w:jc w:val="center"/>
        <w:rPr>
          <w:rFonts w:ascii="Times New Roman" w:hAnsi="Times New Roman" w:cs="Times New Roman"/>
          <w:b/>
          <w:i/>
        </w:rPr>
      </w:pPr>
      <w:r w:rsidRPr="00FE0CA6">
        <w:rPr>
          <w:rFonts w:ascii="Times New Roman" w:hAnsi="Times New Roman" w:cs="Times New Roman"/>
          <w:b/>
        </w:rPr>
        <w:t>Студеновского сельсовета</w:t>
      </w:r>
      <w:r w:rsidRPr="00FE0CA6">
        <w:rPr>
          <w:rFonts w:ascii="Times New Roman" w:eastAsia="Calibri" w:hAnsi="Times New Roman" w:cs="Times New Roman"/>
          <w:bCs/>
        </w:rPr>
        <w:t xml:space="preserve"> </w:t>
      </w:r>
      <w:r w:rsidRPr="00FE0CA6">
        <w:rPr>
          <w:rFonts w:ascii="Times New Roman" w:eastAsia="Calibri" w:hAnsi="Times New Roman" w:cs="Times New Roman"/>
          <w:b/>
          <w:bCs/>
        </w:rPr>
        <w:t>Карасукского района Новосибирской области</w:t>
      </w:r>
      <w:r w:rsidRPr="00FE0CA6">
        <w:rPr>
          <w:rFonts w:ascii="Times New Roman" w:hAnsi="Times New Roman" w:cs="Times New Roman"/>
          <w:b/>
          <w:i/>
        </w:rPr>
        <w:t>,</w:t>
      </w:r>
    </w:p>
    <w:p w:rsidR="00CE0F40" w:rsidRPr="00FE0CA6" w:rsidRDefault="00CE0F40" w:rsidP="00CE0F40">
      <w:pPr>
        <w:jc w:val="center"/>
        <w:rPr>
          <w:rFonts w:ascii="Times New Roman" w:hAnsi="Times New Roman" w:cs="Times New Roman"/>
          <w:b/>
        </w:rPr>
      </w:pPr>
      <w:r w:rsidRPr="00FE0CA6">
        <w:rPr>
          <w:rFonts w:ascii="Times New Roman" w:hAnsi="Times New Roman" w:cs="Times New Roman"/>
          <w:b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CE0F40" w:rsidRPr="00FE0CA6" w:rsidRDefault="00CE0F40" w:rsidP="00CE0F40">
      <w:pPr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1. Настоящим Порядком определяется процедура сообщения лицами, замещающими муниципальные должности Студеновского сельсовета</w:t>
      </w:r>
      <w:r w:rsidRPr="00FE0CA6">
        <w:rPr>
          <w:rFonts w:ascii="Times New Roman" w:eastAsia="Calibri" w:hAnsi="Times New Roman" w:cs="Times New Roman"/>
          <w:bCs/>
        </w:rPr>
        <w:t xml:space="preserve"> </w:t>
      </w:r>
      <w:r w:rsidRPr="00FE0CA6">
        <w:rPr>
          <w:rFonts w:ascii="Times New Roman" w:hAnsi="Times New Roman" w:cs="Times New Roman"/>
        </w:rPr>
        <w:t>Карасукского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CE0F40" w:rsidRPr="00FE0CA6" w:rsidRDefault="00CE0F40" w:rsidP="00CE0F40">
      <w:pPr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2. 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</w:t>
      </w:r>
      <w:r w:rsidRPr="00FE0CA6">
        <w:rPr>
          <w:rFonts w:ascii="Times New Roman" w:eastAsia="Calibri" w:hAnsi="Times New Roman" w:cs="Times New Roman"/>
          <w:bCs/>
        </w:rPr>
        <w:t xml:space="preserve">Студеновского сельсовета Карасукского района Новосибирской области </w:t>
      </w:r>
      <w:r w:rsidRPr="00FE0CA6">
        <w:rPr>
          <w:rFonts w:ascii="Times New Roman" w:eastAsia="Calibri" w:hAnsi="Times New Roman" w:cs="Times New Roman"/>
        </w:rPr>
        <w:t xml:space="preserve">по соблюдению </w:t>
      </w:r>
      <w:r w:rsidRPr="00FE0CA6">
        <w:rPr>
          <w:rFonts w:ascii="Times New Roman" w:eastAsia="Calibri" w:hAnsi="Times New Roman" w:cs="Times New Roman"/>
          <w:bCs/>
        </w:rPr>
        <w:t>лицами, замещающими муниципальные должности Студеновского сельсовета Карасукского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</w:t>
      </w:r>
      <w:r w:rsidRPr="00FE0CA6">
        <w:rPr>
          <w:rFonts w:ascii="Times New Roman" w:hAnsi="Times New Roman" w:cs="Times New Roman"/>
        </w:rPr>
        <w:t xml:space="preserve"> (далее – комиссия).</w:t>
      </w:r>
    </w:p>
    <w:p w:rsidR="00CE0F40" w:rsidRPr="00FE0CA6" w:rsidRDefault="00CE0F40" w:rsidP="00CE0F40">
      <w:pPr>
        <w:autoSpaceDE w:val="0"/>
        <w:autoSpaceDN w:val="0"/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CE0F40" w:rsidRPr="00FE0CA6" w:rsidRDefault="00CE0F40" w:rsidP="00CE0F40">
      <w:pPr>
        <w:widowControl w:val="0"/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Уведомление составляется по форме согласно приложению к настоящему Порядку.</w:t>
      </w:r>
    </w:p>
    <w:p w:rsidR="00CE0F40" w:rsidRPr="00FE0CA6" w:rsidRDefault="00CE0F40" w:rsidP="00CE0F40">
      <w:pPr>
        <w:widowControl w:val="0"/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CE0F40" w:rsidRPr="00FE0CA6" w:rsidRDefault="00CE0F40" w:rsidP="00CE0F40">
      <w:pPr>
        <w:widowControl w:val="0"/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4. В поступившем в комиссию уведомлении ставится отметка о регистрации (учете) не позднее рабочего дня, следующего за днем его поступления, после чего уведомление передается председателю комиссии.</w:t>
      </w:r>
    </w:p>
    <w:p w:rsidR="00CE0F40" w:rsidRPr="00FE0CA6" w:rsidRDefault="00CE0F40" w:rsidP="00CE0F40">
      <w:pPr>
        <w:widowControl w:val="0"/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ответственному должностному лицу администрации Студеновского сельсовета Карасукского района Новосибирской области (далее – должностное лицо).</w:t>
      </w:r>
    </w:p>
    <w:p w:rsidR="00CE0F40" w:rsidRPr="00FE0CA6" w:rsidRDefault="00CE0F40" w:rsidP="00CE0F40">
      <w:pPr>
        <w:widowControl w:val="0"/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6. В ходе предварительного рассмотрения уведомления должностное лицо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CE0F40" w:rsidRPr="00FE0CA6" w:rsidRDefault="00CE0F40" w:rsidP="00CE0F40">
      <w:pPr>
        <w:widowControl w:val="0"/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Вопрос о необходимости направления указанных запросов решается должностным лицом  в течение двух рабочих дней после получения уведомления.</w:t>
      </w:r>
    </w:p>
    <w:p w:rsidR="00CE0F40" w:rsidRPr="00FE0CA6" w:rsidRDefault="00CE0F40" w:rsidP="00CE0F40">
      <w:pPr>
        <w:widowControl w:val="0"/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7. По результатам предварительного рассмотрения уведомления должностным лицом  подготавливается мотивированное заключение. </w:t>
      </w:r>
    </w:p>
    <w:p w:rsidR="00CE0F40" w:rsidRPr="00FE0CA6" w:rsidRDefault="00CE0F40" w:rsidP="00CE0F40">
      <w:pPr>
        <w:widowControl w:val="0"/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8. Мотивированное заключение должно содержать:</w:t>
      </w:r>
    </w:p>
    <w:p w:rsidR="00CE0F40" w:rsidRPr="00FE0CA6" w:rsidRDefault="00CE0F40" w:rsidP="00CE0F40">
      <w:pPr>
        <w:widowControl w:val="0"/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1) информацию, изложенную в уведомлении;</w:t>
      </w:r>
    </w:p>
    <w:p w:rsidR="00CE0F40" w:rsidRPr="00FE0CA6" w:rsidRDefault="00CE0F40" w:rsidP="00CE0F40">
      <w:pPr>
        <w:widowControl w:val="0"/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CE0F40" w:rsidRPr="00FE0CA6" w:rsidRDefault="00CE0F40" w:rsidP="00CE0F40">
      <w:pPr>
        <w:widowControl w:val="0"/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CE0F40" w:rsidRPr="00FE0CA6" w:rsidRDefault="00CE0F40" w:rsidP="00CE0F4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</w:rPr>
      </w:pPr>
      <w:r w:rsidRPr="00FE0CA6">
        <w:rPr>
          <w:rFonts w:ascii="Times New Roman" w:eastAsia="Calibri" w:hAnsi="Times New Roman" w:cs="Times New Roman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4" w:name="Par58"/>
      <w:bookmarkEnd w:id="4"/>
    </w:p>
    <w:p w:rsidR="00CE0F40" w:rsidRPr="00FE0CA6" w:rsidRDefault="00CE0F40" w:rsidP="00CE0F4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</w:rPr>
      </w:pPr>
      <w:r w:rsidRPr="00FE0CA6">
        <w:rPr>
          <w:rFonts w:ascii="Times New Roman" w:eastAsia="Calibri" w:hAnsi="Times New Roman" w:cs="Times New Roman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CE0F40" w:rsidRPr="00FE0CA6" w:rsidRDefault="00CE0F40" w:rsidP="00CE0F40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</w:rPr>
      </w:pPr>
      <w:r w:rsidRPr="00FE0CA6">
        <w:rPr>
          <w:rFonts w:ascii="Times New Roman" w:eastAsia="Calibri" w:hAnsi="Times New Roman" w:cs="Times New Roman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 w:rsidRPr="00FE0CA6">
        <w:rPr>
          <w:rFonts w:ascii="Times New Roman" w:hAnsi="Times New Roman" w:cs="Times New Roman"/>
        </w:rPr>
        <w:t>.</w:t>
      </w:r>
    </w:p>
    <w:p w:rsidR="00CE0F40" w:rsidRPr="00FE0CA6" w:rsidRDefault="00CE0F40" w:rsidP="00CE0F40">
      <w:pPr>
        <w:widowControl w:val="0"/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CE0F40" w:rsidRPr="00FE0CA6" w:rsidRDefault="00CE0F40" w:rsidP="00CE0F40">
      <w:pPr>
        <w:widowControl w:val="0"/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должностному лицу в соответствии с пунктом 5 настоящего Порядка.</w:t>
      </w:r>
    </w:p>
    <w:p w:rsidR="00CE0F40" w:rsidRPr="00FE0CA6" w:rsidRDefault="00CE0F40" w:rsidP="00CE0F40">
      <w:pPr>
        <w:widowControl w:val="0"/>
        <w:ind w:firstLine="72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r w:rsidRPr="00FE0CA6">
        <w:rPr>
          <w:rFonts w:ascii="Times New Roman" w:eastAsia="Calibri" w:hAnsi="Times New Roman" w:cs="Times New Roman"/>
          <w:bCs/>
        </w:rPr>
        <w:t xml:space="preserve">Студеновского сельсовета Карасукского района Новосибирской области </w:t>
      </w:r>
      <w:r w:rsidRPr="00FE0CA6">
        <w:rPr>
          <w:rFonts w:ascii="Times New Roman" w:eastAsia="Calibri" w:hAnsi="Times New Roman" w:cs="Times New Roman"/>
        </w:rPr>
        <w:t xml:space="preserve">по соблюдению </w:t>
      </w:r>
      <w:r w:rsidRPr="00FE0CA6">
        <w:rPr>
          <w:rFonts w:ascii="Times New Roman" w:eastAsia="Calibri" w:hAnsi="Times New Roman" w:cs="Times New Roman"/>
          <w:bCs/>
        </w:rPr>
        <w:t>лицами, замещающими муниципальные должности Студеновского сельсовета Карасукского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</w:t>
      </w:r>
      <w:r w:rsidRPr="00FE0CA6">
        <w:rPr>
          <w:rFonts w:ascii="Times New Roman" w:hAnsi="Times New Roman" w:cs="Times New Roman"/>
        </w:rPr>
        <w:t xml:space="preserve"> (далее – комиссия), утвержденным решением одиннадцатой сессии Совета депутатов  Студеновского сельсовета Карасукского района Новосибирской области шестого созыва от 29.11.2021 №57 «О комиссии </w:t>
      </w:r>
      <w:r w:rsidRPr="00FE0CA6">
        <w:rPr>
          <w:rFonts w:ascii="Times New Roman" w:eastAsia="Calibri" w:hAnsi="Times New Roman" w:cs="Times New Roman"/>
          <w:bCs/>
        </w:rPr>
        <w:t xml:space="preserve">Студеновского сельсовета Карасукского района Новосибирской области </w:t>
      </w:r>
      <w:r w:rsidRPr="00FE0CA6">
        <w:rPr>
          <w:rFonts w:ascii="Times New Roman" w:eastAsia="Calibri" w:hAnsi="Times New Roman" w:cs="Times New Roman"/>
        </w:rPr>
        <w:t xml:space="preserve">по соблюдению </w:t>
      </w:r>
      <w:r w:rsidRPr="00FE0CA6">
        <w:rPr>
          <w:rFonts w:ascii="Times New Roman" w:eastAsia="Calibri" w:hAnsi="Times New Roman" w:cs="Times New Roman"/>
          <w:bCs/>
        </w:rPr>
        <w:t>лицами, замещающими муниципальные должности Студеновского сельсовета Карасукского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</w:t>
      </w:r>
      <w:r w:rsidRPr="00FE0CA6">
        <w:rPr>
          <w:rFonts w:ascii="Times New Roman" w:hAnsi="Times New Roman" w:cs="Times New Roman"/>
        </w:rPr>
        <w:t>.</w:t>
      </w:r>
    </w:p>
    <w:p w:rsidR="00CE0F40" w:rsidRPr="00FE0CA6" w:rsidRDefault="00CE0F40" w:rsidP="00CE0F40">
      <w:pPr>
        <w:widowControl w:val="0"/>
        <w:ind w:left="4395"/>
        <w:jc w:val="center"/>
        <w:rPr>
          <w:rFonts w:ascii="Times New Roman" w:hAnsi="Times New Roman" w:cs="Times New Roman"/>
        </w:rPr>
      </w:pPr>
      <w:bookmarkStart w:id="5" w:name="2et92p0"/>
      <w:bookmarkEnd w:id="5"/>
      <w:r w:rsidRPr="00FE0CA6">
        <w:rPr>
          <w:rFonts w:ascii="Times New Roman" w:hAnsi="Times New Roman" w:cs="Times New Roman"/>
        </w:rPr>
        <w:t>ПРИЛОЖЕНИЕ</w:t>
      </w:r>
    </w:p>
    <w:p w:rsidR="00CE0F40" w:rsidRPr="00FE0CA6" w:rsidRDefault="00CE0F40" w:rsidP="00CE0F40">
      <w:pPr>
        <w:widowControl w:val="0"/>
        <w:ind w:left="4395"/>
        <w:jc w:val="center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к Порядку сообщения лицами, замещающими муниципальные должности </w:t>
      </w:r>
    </w:p>
    <w:p w:rsidR="00CE0F40" w:rsidRPr="00FE0CA6" w:rsidRDefault="00CE0F40" w:rsidP="00CE0F40">
      <w:pPr>
        <w:widowControl w:val="0"/>
        <w:ind w:left="4395"/>
        <w:jc w:val="center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Студеновского сельсовета</w:t>
      </w:r>
    </w:p>
    <w:p w:rsidR="00CE0F40" w:rsidRPr="00FE0CA6" w:rsidRDefault="00CE0F40" w:rsidP="00CE0F40">
      <w:pPr>
        <w:widowControl w:val="0"/>
        <w:ind w:left="4395"/>
        <w:jc w:val="center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Карасукского района </w:t>
      </w:r>
    </w:p>
    <w:p w:rsidR="00CE0F40" w:rsidRPr="00FE0CA6" w:rsidRDefault="00CE0F40" w:rsidP="00CE0F40">
      <w:pPr>
        <w:widowControl w:val="0"/>
        <w:ind w:left="4395"/>
        <w:jc w:val="center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Новосибирской области</w:t>
      </w:r>
    </w:p>
    <w:p w:rsidR="00CE0F40" w:rsidRPr="00FE0CA6" w:rsidRDefault="00CE0F40" w:rsidP="00CE0F40">
      <w:pPr>
        <w:widowControl w:val="0"/>
        <w:ind w:left="4395"/>
        <w:jc w:val="center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CE0F40" w:rsidRPr="00FE0CA6" w:rsidRDefault="00CE0F40" w:rsidP="00CE0F40">
      <w:pPr>
        <w:widowControl w:val="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_____________________________</w:t>
      </w:r>
    </w:p>
    <w:p w:rsidR="00CE0F40" w:rsidRPr="00FE0CA6" w:rsidRDefault="00CE0F40" w:rsidP="00CE0F40">
      <w:pPr>
        <w:widowControl w:val="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         (отметка об ознакомлении)</w:t>
      </w:r>
    </w:p>
    <w:p w:rsidR="00CE0F40" w:rsidRPr="00FE0CA6" w:rsidRDefault="00CE0F40" w:rsidP="00CE0F40">
      <w:pPr>
        <w:widowControl w:val="0"/>
        <w:ind w:left="4395"/>
        <w:jc w:val="center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Председателю комиссии Студеновского сельсовета Карасукского района Новосибирской области по соблюдению лицами, замещающими муниципальные должности Карасукского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CE0F40" w:rsidRPr="00CE0F40" w:rsidRDefault="00CE0F40" w:rsidP="00CE0F40">
      <w:pPr>
        <w:widowControl w:val="0"/>
        <w:ind w:left="4395" w:firstLine="284"/>
        <w:rPr>
          <w:rFonts w:ascii="Times New Roman" w:hAnsi="Times New Roman" w:cs="Times New Roman"/>
          <w:sz w:val="24"/>
          <w:szCs w:val="24"/>
        </w:rPr>
      </w:pPr>
      <w:r w:rsidRPr="00CE0F40">
        <w:rPr>
          <w:rFonts w:ascii="Times New Roman" w:hAnsi="Times New Roman" w:cs="Times New Roman"/>
          <w:sz w:val="24"/>
          <w:szCs w:val="24"/>
        </w:rPr>
        <w:t>от ___________________________________</w:t>
      </w:r>
    </w:p>
    <w:p w:rsidR="00CE0F40" w:rsidRPr="00CE0F40" w:rsidRDefault="00CE0F40" w:rsidP="00CE0F40">
      <w:pPr>
        <w:widowControl w:val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0F40">
        <w:rPr>
          <w:rFonts w:ascii="Times New Roman" w:hAnsi="Times New Roman" w:cs="Times New Roman"/>
          <w:i/>
          <w:sz w:val="24"/>
          <w:szCs w:val="24"/>
        </w:rPr>
        <w:t>(фамилия, имя, отчество (отчество ‒ при наличии),</w:t>
      </w:r>
    </w:p>
    <w:p w:rsidR="00CE0F40" w:rsidRPr="00CE0F40" w:rsidRDefault="00CE0F40" w:rsidP="00CE0F40">
      <w:pPr>
        <w:widowControl w:val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0F40">
        <w:rPr>
          <w:rFonts w:ascii="Times New Roman" w:hAnsi="Times New Roman" w:cs="Times New Roman"/>
          <w:i/>
          <w:sz w:val="24"/>
          <w:szCs w:val="24"/>
        </w:rPr>
        <w:t>замещаемая должность)</w:t>
      </w:r>
    </w:p>
    <w:p w:rsidR="00CE0F40" w:rsidRPr="00FE0CA6" w:rsidRDefault="00CE0F40" w:rsidP="00CE0F40">
      <w:pPr>
        <w:widowControl w:val="0"/>
        <w:jc w:val="center"/>
        <w:rPr>
          <w:rFonts w:ascii="Times New Roman" w:hAnsi="Times New Roman" w:cs="Times New Roman"/>
          <w:b/>
        </w:rPr>
      </w:pPr>
      <w:bookmarkStart w:id="6" w:name="1t3h5sf"/>
      <w:bookmarkEnd w:id="6"/>
      <w:r w:rsidRPr="00FE0CA6">
        <w:rPr>
          <w:rFonts w:ascii="Times New Roman" w:hAnsi="Times New Roman" w:cs="Times New Roman"/>
          <w:b/>
        </w:rPr>
        <w:t>УВЕДОМЛЕНИЕ</w:t>
      </w:r>
    </w:p>
    <w:p w:rsidR="00CE0F40" w:rsidRPr="00FE0CA6" w:rsidRDefault="00CE0F40" w:rsidP="00CE0F40">
      <w:pPr>
        <w:widowControl w:val="0"/>
        <w:jc w:val="center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  <w:b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CE0F40" w:rsidRPr="00FE0CA6" w:rsidRDefault="00CE0F40" w:rsidP="00CE0F40">
      <w:pPr>
        <w:widowControl w:val="0"/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r w:rsidRPr="00FE0CA6">
        <w:rPr>
          <w:rFonts w:ascii="Times New Roman" w:hAnsi="Times New Roman" w:cs="Times New Roman"/>
          <w:b/>
        </w:rPr>
        <w:t>нужное подчеркнуть</w:t>
      </w:r>
      <w:r w:rsidRPr="00FE0CA6">
        <w:rPr>
          <w:rFonts w:ascii="Times New Roman" w:hAnsi="Times New Roman" w:cs="Times New Roman"/>
        </w:rPr>
        <w:t>).</w:t>
      </w:r>
    </w:p>
    <w:p w:rsidR="00CE0F40" w:rsidRPr="00FE0CA6" w:rsidRDefault="00CE0F40" w:rsidP="00CE0F40">
      <w:pPr>
        <w:widowControl w:val="0"/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CE0F40" w:rsidRPr="00FE0CA6" w:rsidRDefault="00CE0F40" w:rsidP="00CE0F40">
      <w:pPr>
        <w:widowControl w:val="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______________________________________________________________________</w:t>
      </w:r>
    </w:p>
    <w:p w:rsidR="00CE0F40" w:rsidRPr="00FE0CA6" w:rsidRDefault="00CE0F40" w:rsidP="00CE0F40">
      <w:pPr>
        <w:widowControl w:val="0"/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CE0F40" w:rsidRPr="00FE0CA6" w:rsidRDefault="00CE0F40" w:rsidP="00CE0F40">
      <w:pPr>
        <w:widowControl w:val="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______________________________________________________________________</w:t>
      </w:r>
    </w:p>
    <w:p w:rsidR="00CE0F40" w:rsidRPr="00FE0CA6" w:rsidRDefault="00CE0F40" w:rsidP="00CE0F40">
      <w:pPr>
        <w:widowControl w:val="0"/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CE0F40" w:rsidRPr="00FE0CA6" w:rsidRDefault="00CE0F40" w:rsidP="00CE0F40">
      <w:pPr>
        <w:widowControl w:val="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______________________________________________________________________</w:t>
      </w:r>
    </w:p>
    <w:p w:rsidR="00CE0F40" w:rsidRPr="00FE0CA6" w:rsidRDefault="00CE0F40" w:rsidP="00CE0F40">
      <w:pPr>
        <w:widowControl w:val="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______________________________________________________________________</w:t>
      </w:r>
    </w:p>
    <w:p w:rsidR="00CE0F40" w:rsidRPr="00FE0CA6" w:rsidRDefault="00CE0F40" w:rsidP="00CE0F40">
      <w:pPr>
        <w:widowControl w:val="0"/>
        <w:ind w:firstLine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Намереваюсь (не намереваюсь) (</w:t>
      </w:r>
      <w:r w:rsidRPr="00FE0CA6">
        <w:rPr>
          <w:rFonts w:ascii="Times New Roman" w:hAnsi="Times New Roman" w:cs="Times New Roman"/>
          <w:b/>
        </w:rPr>
        <w:t>нужное подчеркнуть</w:t>
      </w:r>
      <w:r w:rsidRPr="00FE0CA6">
        <w:rPr>
          <w:rFonts w:ascii="Times New Roman" w:hAnsi="Times New Roman" w:cs="Times New Roman"/>
        </w:rPr>
        <w:t>) лично присутствовать на заседании комиссии Карасукского района Новосибирской области по соблюдению лицами, замещающими муниципальные должности Карасукского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FE0CA6">
        <w:rPr>
          <w:rFonts w:ascii="Times New Roman" w:hAnsi="Times New Roman" w:cs="Times New Roman"/>
          <w:i/>
        </w:rPr>
        <w:t>.</w:t>
      </w:r>
    </w:p>
    <w:p w:rsidR="00CE0F40" w:rsidRPr="00FE0CA6" w:rsidRDefault="00CE0F40" w:rsidP="00CE0F40">
      <w:pPr>
        <w:widowControl w:val="0"/>
        <w:rPr>
          <w:rFonts w:ascii="Times New Roman" w:hAnsi="Times New Roman" w:cs="Times New Roman"/>
        </w:rPr>
      </w:pPr>
      <w:r w:rsidRPr="00CE0F40">
        <w:rPr>
          <w:rFonts w:ascii="Times New Roman" w:hAnsi="Times New Roman" w:cs="Times New Roman"/>
          <w:sz w:val="24"/>
          <w:szCs w:val="24"/>
        </w:rPr>
        <w:t>«___»___________20___г.______________________________ _________________</w:t>
      </w:r>
      <w:r w:rsidRPr="00CE0F40">
        <w:rPr>
          <w:rFonts w:ascii="Times New Roman" w:hAnsi="Times New Roman" w:cs="Times New Roman"/>
          <w:sz w:val="24"/>
          <w:szCs w:val="24"/>
        </w:rPr>
        <w:tab/>
      </w:r>
      <w:r w:rsidRPr="00CE0F40">
        <w:rPr>
          <w:rFonts w:ascii="Times New Roman" w:hAnsi="Times New Roman" w:cs="Times New Roman"/>
          <w:sz w:val="24"/>
          <w:szCs w:val="24"/>
        </w:rPr>
        <w:tab/>
      </w:r>
      <w:r w:rsidRPr="00CE0F40">
        <w:rPr>
          <w:rFonts w:ascii="Times New Roman" w:hAnsi="Times New Roman" w:cs="Times New Roman"/>
          <w:sz w:val="24"/>
          <w:szCs w:val="24"/>
        </w:rPr>
        <w:tab/>
      </w:r>
      <w:r w:rsidRPr="00CE0F40">
        <w:rPr>
          <w:rFonts w:ascii="Times New Roman" w:hAnsi="Times New Roman" w:cs="Times New Roman"/>
          <w:sz w:val="24"/>
          <w:szCs w:val="24"/>
        </w:rPr>
        <w:tab/>
      </w:r>
      <w:r w:rsidRPr="00CE0F40">
        <w:rPr>
          <w:rFonts w:ascii="Times New Roman" w:hAnsi="Times New Roman" w:cs="Times New Roman"/>
          <w:sz w:val="24"/>
          <w:szCs w:val="24"/>
        </w:rPr>
        <w:tab/>
        <w:t>(</w:t>
      </w:r>
      <w:r w:rsidRPr="00FE0CA6">
        <w:rPr>
          <w:rFonts w:ascii="Times New Roman" w:hAnsi="Times New Roman" w:cs="Times New Roman"/>
        </w:rPr>
        <w:t>подпись лица, направляющего уведомление)        (фамилия, инициалы)</w:t>
      </w:r>
    </w:p>
    <w:p w:rsidR="00CE0F40" w:rsidRPr="00FE0CA6" w:rsidRDefault="00CE0F40" w:rsidP="00CE0F40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Отметка о регистрации (учете) уведомления  _______________________________</w:t>
      </w:r>
    </w:p>
    <w:p w:rsidR="00CE0F40" w:rsidRPr="00FE0CA6" w:rsidRDefault="00CE0F40" w:rsidP="00CE0F40">
      <w:pPr>
        <w:widowControl w:val="0"/>
        <w:autoSpaceDE w:val="0"/>
        <w:autoSpaceDN w:val="0"/>
        <w:rPr>
          <w:rFonts w:ascii="Times New Roman" w:hAnsi="Times New Roman" w:cs="Times New Roman"/>
        </w:rPr>
      </w:pPr>
    </w:p>
    <w:p w:rsidR="00CE0F40" w:rsidRPr="00FE0CA6" w:rsidRDefault="00CE0F40" w:rsidP="00CE0F40">
      <w:pPr>
        <w:widowControl w:val="0"/>
        <w:autoSpaceDE w:val="0"/>
        <w:autoSpaceDN w:val="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Дата регистрации (учета) уведомления «___»___________20___г.</w:t>
      </w:r>
    </w:p>
    <w:p w:rsidR="00CE0F40" w:rsidRPr="00D978AA" w:rsidRDefault="00D978AA" w:rsidP="00D978A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8AA">
        <w:rPr>
          <w:rFonts w:ascii="Times New Roman" w:hAnsi="Times New Roman" w:cs="Times New Roman"/>
          <w:b/>
          <w:sz w:val="28"/>
          <w:szCs w:val="28"/>
        </w:rPr>
        <w:t>3.</w:t>
      </w:r>
    </w:p>
    <w:p w:rsidR="00CE0F40" w:rsidRPr="00CE0F40" w:rsidRDefault="00CE0F40" w:rsidP="00CE0F4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0F40">
        <w:rPr>
          <w:rFonts w:ascii="Times New Roman" w:hAnsi="Times New Roman" w:cs="Times New Roman"/>
          <w:b/>
          <w:sz w:val="18"/>
          <w:szCs w:val="18"/>
        </w:rPr>
        <w:t>СОВЕТ ДЕПУТАТОВ</w:t>
      </w:r>
    </w:p>
    <w:p w:rsidR="00CE0F40" w:rsidRPr="00CE0F40" w:rsidRDefault="00CE0F40" w:rsidP="00CE0F4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0F40">
        <w:rPr>
          <w:rFonts w:ascii="Times New Roman" w:hAnsi="Times New Roman" w:cs="Times New Roman"/>
          <w:b/>
          <w:sz w:val="18"/>
          <w:szCs w:val="18"/>
        </w:rPr>
        <w:t xml:space="preserve">СТУДЕНОВСКОГО СЕЛЬСОТВЕТА </w:t>
      </w:r>
    </w:p>
    <w:p w:rsidR="00CE0F40" w:rsidRPr="00CE0F40" w:rsidRDefault="00CE0F40" w:rsidP="00CE0F4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0F40">
        <w:rPr>
          <w:rFonts w:ascii="Times New Roman" w:hAnsi="Times New Roman" w:cs="Times New Roman"/>
          <w:b/>
          <w:sz w:val="18"/>
          <w:szCs w:val="18"/>
        </w:rPr>
        <w:t>КАРАСУКСКОГО РАЙОНА НОВОСИБИРСКОЙ ОБЛАСТИ</w:t>
      </w:r>
    </w:p>
    <w:p w:rsidR="00CE0F40" w:rsidRPr="00CE0F40" w:rsidRDefault="00CE0F40" w:rsidP="00CE0F4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E0F40">
        <w:rPr>
          <w:rFonts w:ascii="Times New Roman" w:hAnsi="Times New Roman" w:cs="Times New Roman"/>
          <w:b/>
          <w:sz w:val="16"/>
          <w:szCs w:val="16"/>
        </w:rPr>
        <w:t>ШЕСТОГО СОЗЫВА</w:t>
      </w:r>
    </w:p>
    <w:p w:rsidR="00CE0F40" w:rsidRPr="00CE0F40" w:rsidRDefault="00CE0F40" w:rsidP="00CE0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F4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0F40" w:rsidRPr="00CE0F40" w:rsidRDefault="00CE0F40" w:rsidP="00CE0F40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F40">
        <w:rPr>
          <w:rFonts w:ascii="Times New Roman" w:hAnsi="Times New Roman" w:cs="Times New Roman"/>
          <w:sz w:val="24"/>
          <w:szCs w:val="24"/>
        </w:rPr>
        <w:t>(двадцатой сессии)</w:t>
      </w:r>
    </w:p>
    <w:p w:rsidR="00CE0F40" w:rsidRPr="00FE0CA6" w:rsidRDefault="00CE0F40" w:rsidP="00FE0CA6">
      <w:pPr>
        <w:jc w:val="center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26.12.2022.                                                                                              № 97</w:t>
      </w:r>
    </w:p>
    <w:p w:rsidR="00CE0F40" w:rsidRPr="00FE0CA6" w:rsidRDefault="00CE0F40" w:rsidP="00FE0CA6">
      <w:pPr>
        <w:contextualSpacing/>
        <w:rPr>
          <w:rFonts w:ascii="Times New Roman" w:hAnsi="Times New Roman" w:cs="Times New Roman"/>
          <w:b/>
        </w:rPr>
      </w:pPr>
      <w:r w:rsidRPr="00FE0CA6">
        <w:rPr>
          <w:rFonts w:ascii="Times New Roman" w:hAnsi="Times New Roman" w:cs="Times New Roman"/>
          <w:b/>
        </w:rPr>
        <w:t>Об  утверждении  плана  работы  Совета  депутатов</w:t>
      </w:r>
    </w:p>
    <w:p w:rsidR="00CE0F40" w:rsidRPr="00FE0CA6" w:rsidRDefault="00CE0F40" w:rsidP="00FE0CA6">
      <w:pPr>
        <w:contextualSpacing/>
        <w:rPr>
          <w:rFonts w:ascii="Times New Roman" w:hAnsi="Times New Roman" w:cs="Times New Roman"/>
          <w:b/>
        </w:rPr>
      </w:pPr>
      <w:r w:rsidRPr="00FE0CA6">
        <w:rPr>
          <w:rFonts w:ascii="Times New Roman" w:hAnsi="Times New Roman" w:cs="Times New Roman"/>
          <w:b/>
        </w:rPr>
        <w:t>Студеновского  сельсовета  на  2023 год</w:t>
      </w:r>
    </w:p>
    <w:p w:rsidR="00CE0F40" w:rsidRPr="00FE0CA6" w:rsidRDefault="00CE0F40" w:rsidP="00FE0CA6">
      <w:pPr>
        <w:rPr>
          <w:rFonts w:ascii="Times New Roman" w:hAnsi="Times New Roman" w:cs="Times New Roman"/>
          <w:b/>
        </w:rPr>
      </w:pPr>
      <w:r w:rsidRPr="00FE0CA6">
        <w:rPr>
          <w:rFonts w:ascii="Times New Roman" w:hAnsi="Times New Roman" w:cs="Times New Roman"/>
        </w:rPr>
        <w:t xml:space="preserve">Совет  депутатов  Студеновского  сельсовета Карасукского района Новосибирской области,  </w:t>
      </w:r>
      <w:r w:rsidRPr="00FE0CA6">
        <w:rPr>
          <w:rFonts w:ascii="Times New Roman" w:hAnsi="Times New Roman" w:cs="Times New Roman"/>
          <w:b/>
        </w:rPr>
        <w:t>РЕШИЛ:</w:t>
      </w:r>
    </w:p>
    <w:p w:rsidR="00CE0F40" w:rsidRPr="00FE0CA6" w:rsidRDefault="00CE0F40" w:rsidP="00FE0CA6">
      <w:pPr>
        <w:pStyle w:val="a8"/>
        <w:numPr>
          <w:ilvl w:val="0"/>
          <w:numId w:val="27"/>
        </w:numPr>
        <w:rPr>
          <w:sz w:val="22"/>
          <w:szCs w:val="22"/>
        </w:rPr>
      </w:pPr>
      <w:r w:rsidRPr="00FE0CA6">
        <w:rPr>
          <w:sz w:val="22"/>
          <w:szCs w:val="22"/>
        </w:rPr>
        <w:t xml:space="preserve">Утвердить план  работы Совета  депутатов Студеновского  сельсовета Карасукского района Новосибирской области на 2023 год. </w:t>
      </w:r>
    </w:p>
    <w:p w:rsidR="00CE0F40" w:rsidRPr="00FE0CA6" w:rsidRDefault="00CE0F40" w:rsidP="00FE0CA6">
      <w:pPr>
        <w:pStyle w:val="a8"/>
        <w:rPr>
          <w:sz w:val="22"/>
          <w:szCs w:val="22"/>
        </w:rPr>
      </w:pPr>
      <w:r w:rsidRPr="00FE0CA6">
        <w:rPr>
          <w:sz w:val="22"/>
          <w:szCs w:val="22"/>
        </w:rPr>
        <w:t>(приложение №1)</w:t>
      </w:r>
    </w:p>
    <w:p w:rsidR="00CE0F40" w:rsidRPr="00FE0CA6" w:rsidRDefault="00CE0F40" w:rsidP="00FE0CA6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     2. Опубликовать решение в «Вестнике» Студеновского сельсовета    Карасукского района Новосибирской области и на официальном сайте администрации Студеновского сельсовета Карасукского района Новосибирской области в сети Интернет.</w:t>
      </w:r>
    </w:p>
    <w:p w:rsidR="00CE0F40" w:rsidRPr="00FE0CA6" w:rsidRDefault="00CE0F40" w:rsidP="00FE0CA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     3. Решение вступает в силу с момента его принятия.</w:t>
      </w:r>
    </w:p>
    <w:p w:rsidR="00CE0F40" w:rsidRPr="00FE0CA6" w:rsidRDefault="00CE0F40" w:rsidP="00FE0CA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     4. Контроль за исполнением плана работы оставляю за собой.</w:t>
      </w:r>
    </w:p>
    <w:p w:rsidR="00CE0F40" w:rsidRPr="00FE0CA6" w:rsidRDefault="00CE0F40" w:rsidP="00FE0CA6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Председатель Совета депутатов </w:t>
      </w:r>
    </w:p>
    <w:p w:rsidR="00CE0F40" w:rsidRPr="00FE0CA6" w:rsidRDefault="00CE0F40" w:rsidP="00FE0CA6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Студеновского сельсовета </w:t>
      </w:r>
    </w:p>
    <w:p w:rsidR="00CE0F40" w:rsidRPr="00FE0CA6" w:rsidRDefault="00CE0F40" w:rsidP="00FE0CA6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Карасукского района</w:t>
      </w:r>
    </w:p>
    <w:p w:rsidR="00CE0F40" w:rsidRPr="00FE0CA6" w:rsidRDefault="00CE0F40" w:rsidP="00FE0CA6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Новосибирской области                                              </w:t>
      </w:r>
      <w:r w:rsidR="002957CA" w:rsidRPr="00FE0CA6">
        <w:rPr>
          <w:rFonts w:ascii="Times New Roman" w:hAnsi="Times New Roman" w:cs="Times New Roman"/>
        </w:rPr>
        <w:t xml:space="preserve">                                     </w:t>
      </w:r>
      <w:r w:rsidRPr="00FE0CA6">
        <w:rPr>
          <w:rFonts w:ascii="Times New Roman" w:hAnsi="Times New Roman" w:cs="Times New Roman"/>
        </w:rPr>
        <w:t xml:space="preserve">                     А.А.Дель</w:t>
      </w:r>
    </w:p>
    <w:p w:rsidR="00CE0F40" w:rsidRPr="00FE0CA6" w:rsidRDefault="00CE0F40" w:rsidP="00FE0CA6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E0F40" w:rsidRPr="00FE0CA6" w:rsidRDefault="00CE0F40" w:rsidP="00FE0CA6">
      <w:pPr>
        <w:keepNext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r w:rsidRPr="00FE0CA6">
        <w:rPr>
          <w:rFonts w:ascii="Times New Roman" w:hAnsi="Times New Roman" w:cs="Times New Roman"/>
          <w:b/>
        </w:rPr>
        <w:t xml:space="preserve">УТВЕРЖДЕН </w:t>
      </w:r>
    </w:p>
    <w:p w:rsidR="00CE0F40" w:rsidRPr="00FE0CA6" w:rsidRDefault="00CE0F40" w:rsidP="00FE0CA6">
      <w:pPr>
        <w:keepNext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решением 12 -ой сессии</w:t>
      </w:r>
    </w:p>
    <w:p w:rsidR="00CE0F40" w:rsidRPr="00FE0CA6" w:rsidRDefault="00CE0F40" w:rsidP="00FE0CA6">
      <w:pPr>
        <w:keepNext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Совета депутатов </w:t>
      </w:r>
    </w:p>
    <w:p w:rsidR="00CE0F40" w:rsidRPr="00FE0CA6" w:rsidRDefault="00CE0F40" w:rsidP="00FE0CA6">
      <w:pPr>
        <w:keepNext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Студеновского сельсовета</w:t>
      </w:r>
    </w:p>
    <w:p w:rsidR="00CE0F40" w:rsidRPr="00FE0CA6" w:rsidRDefault="00CE0F40" w:rsidP="00FE0CA6">
      <w:pPr>
        <w:keepNext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 xml:space="preserve">Карасукского района </w:t>
      </w:r>
    </w:p>
    <w:p w:rsidR="00CE0F40" w:rsidRPr="00FE0CA6" w:rsidRDefault="00CE0F40" w:rsidP="00FE0CA6">
      <w:pPr>
        <w:keepNext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Новосибирской области</w:t>
      </w:r>
    </w:p>
    <w:p w:rsidR="00CE0F40" w:rsidRPr="00FE0CA6" w:rsidRDefault="00CE0F40" w:rsidP="00FE0CA6">
      <w:pPr>
        <w:keepNext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от 26.12.2022 № 97</w:t>
      </w:r>
    </w:p>
    <w:p w:rsidR="00CE0F40" w:rsidRPr="00FE0CA6" w:rsidRDefault="00CE0F40" w:rsidP="00FE0CA6">
      <w:pPr>
        <w:keepNext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E0F40" w:rsidRPr="00FE0CA6" w:rsidRDefault="00CE0F40" w:rsidP="00FE0CA6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E0CA6">
        <w:rPr>
          <w:rFonts w:ascii="Times New Roman" w:hAnsi="Times New Roman" w:cs="Times New Roman"/>
          <w:b/>
          <w:bCs/>
        </w:rPr>
        <w:t>ПЛАН РАБОТЫ</w:t>
      </w:r>
    </w:p>
    <w:p w:rsidR="00CE0F40" w:rsidRPr="00FE0CA6" w:rsidRDefault="00CE0F40" w:rsidP="00FE0CA6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E0CA6">
        <w:rPr>
          <w:rFonts w:ascii="Times New Roman" w:hAnsi="Times New Roman" w:cs="Times New Roman"/>
          <w:b/>
          <w:bCs/>
        </w:rPr>
        <w:t xml:space="preserve">Совета депутатов Студеновского сельсовета </w:t>
      </w:r>
    </w:p>
    <w:p w:rsidR="00CE0F40" w:rsidRPr="00FE0CA6" w:rsidRDefault="00CE0F40" w:rsidP="00FE0CA6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E0CA6">
        <w:rPr>
          <w:rFonts w:ascii="Times New Roman" w:hAnsi="Times New Roman" w:cs="Times New Roman"/>
          <w:b/>
          <w:bCs/>
        </w:rPr>
        <w:t>Карасукского района Новосибирской области на 2023 год</w:t>
      </w:r>
    </w:p>
    <w:tbl>
      <w:tblPr>
        <w:tblW w:w="10965" w:type="dxa"/>
        <w:tblInd w:w="-459" w:type="dxa"/>
        <w:tblLayout w:type="fixed"/>
        <w:tblLook w:val="04A0"/>
      </w:tblPr>
      <w:tblGrid>
        <w:gridCol w:w="582"/>
        <w:gridCol w:w="978"/>
        <w:gridCol w:w="5953"/>
        <w:gridCol w:w="1559"/>
        <w:gridCol w:w="1893"/>
      </w:tblGrid>
      <w:tr w:rsidR="00CE0F40" w:rsidRPr="00FE0CA6" w:rsidTr="00CE0F40">
        <w:trPr>
          <w:trHeight w:val="212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CA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E0CA6">
              <w:rPr>
                <w:rFonts w:ascii="Times New Roman" w:hAnsi="Times New Roman" w:cs="Times New Roman"/>
                <w:b/>
                <w:bCs/>
              </w:rPr>
              <w:t>Номер сессии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CA6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CA6">
              <w:rPr>
                <w:rFonts w:ascii="Times New Roman" w:hAnsi="Times New Roman" w:cs="Times New Roman"/>
                <w:b/>
                <w:bCs/>
              </w:rPr>
              <w:t>сессии Совета депутатов Студеновского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E0CA6">
              <w:rPr>
                <w:rFonts w:ascii="Times New Roman" w:hAnsi="Times New Roman" w:cs="Times New Roman"/>
                <w:b/>
                <w:bCs/>
              </w:rPr>
              <w:t>докладчик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CA6">
              <w:rPr>
                <w:rFonts w:ascii="Times New Roman" w:hAnsi="Times New Roman" w:cs="Times New Roman"/>
                <w:b/>
                <w:bCs/>
              </w:rPr>
              <w:t>Месяц          проведе-</w:t>
            </w: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0CA6">
              <w:rPr>
                <w:rFonts w:ascii="Times New Roman" w:hAnsi="Times New Roman" w:cs="Times New Roman"/>
                <w:b/>
                <w:bCs/>
              </w:rPr>
              <w:t>ния</w:t>
            </w:r>
          </w:p>
        </w:tc>
      </w:tr>
      <w:tr w:rsidR="00CE0F40" w:rsidRPr="00FE0CA6" w:rsidTr="00CE0F40">
        <w:trPr>
          <w:trHeight w:val="3975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1.</w:t>
            </w:r>
          </w:p>
          <w:p w:rsidR="00CE0F40" w:rsidRPr="00FE0CA6" w:rsidRDefault="00CE0F40" w:rsidP="00FE0CA6">
            <w:pPr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21-я сессия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1.О культурно - досуговом обслуживании населения Студеновского сельсовета.</w:t>
            </w: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 xml:space="preserve">2.Об итогах деятельности </w:t>
            </w:r>
            <w:r w:rsidRPr="00FE0CA6">
              <w:rPr>
                <w:rStyle w:val="ad"/>
                <w:rFonts w:ascii="Times New Roman" w:hAnsi="Times New Roman" w:cs="Times New Roman"/>
                <w:b w:val="0"/>
              </w:rPr>
              <w:t>Муниципальное бюджетное дошкольное образовательное учреждение Студеновский  детский сад</w:t>
            </w:r>
            <w:r w:rsidRPr="00FE0CA6">
              <w:rPr>
                <w:rStyle w:val="ad"/>
                <w:rFonts w:ascii="Times New Roman" w:hAnsi="Times New Roman" w:cs="Times New Roman"/>
              </w:rPr>
              <w:t> </w:t>
            </w:r>
            <w:r w:rsidRPr="00FE0CA6">
              <w:rPr>
                <w:rFonts w:ascii="Times New Roman" w:hAnsi="Times New Roman" w:cs="Times New Roman"/>
              </w:rPr>
              <w:t>за 2022 год.</w:t>
            </w:r>
            <w:r w:rsidRPr="00FE0CA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  <w:bCs/>
              </w:rPr>
              <w:t>3.Об итогах деятельности Студеновской амбулатории за 2022 год.</w:t>
            </w: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 xml:space="preserve">4.Об итогах деятельности </w:t>
            </w:r>
            <w:r w:rsidRPr="00FE0CA6">
              <w:rPr>
                <w:rStyle w:val="ad"/>
                <w:rFonts w:ascii="Times New Roman" w:hAnsi="Times New Roman" w:cs="Times New Roman"/>
                <w:b w:val="0"/>
              </w:rPr>
              <w:t>Муниципальное  бюджетное образовательное учреждение  Студеновской СОШ</w:t>
            </w:r>
            <w:r w:rsidRPr="00FE0CA6">
              <w:rPr>
                <w:rStyle w:val="ad"/>
                <w:rFonts w:ascii="Times New Roman" w:hAnsi="Times New Roman" w:cs="Times New Roman"/>
              </w:rPr>
              <w:t> </w:t>
            </w:r>
            <w:r w:rsidRPr="00FE0CA6">
              <w:rPr>
                <w:rFonts w:ascii="Times New Roman" w:hAnsi="Times New Roman" w:cs="Times New Roman"/>
              </w:rPr>
              <w:t>за 2022 год.</w:t>
            </w: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FE0CA6">
              <w:rPr>
                <w:rFonts w:ascii="Times New Roman" w:hAnsi="Times New Roman" w:cs="Times New Roman"/>
              </w:rPr>
              <w:t>5.Отчет Главы Студеновского сельсовета о результатах своей деятельности и деятельности администрации сельсовета за 2022.</w:t>
            </w:r>
            <w:r w:rsidRPr="00FE0CA6">
              <w:rPr>
                <w:rFonts w:ascii="Times New Roman" w:hAnsi="Times New Roman" w:cs="Times New Roman"/>
                <w:bCs/>
              </w:rPr>
              <w:t xml:space="preserve">    </w:t>
            </w:r>
            <w:r w:rsidRPr="00FE0CA6">
              <w:rPr>
                <w:rFonts w:ascii="Times New Roman" w:hAnsi="Times New Roman" w:cs="Times New Roman"/>
                <w:color w:val="FF0000"/>
              </w:rPr>
              <w:t xml:space="preserve">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E0CA6">
              <w:rPr>
                <w:rFonts w:ascii="Times New Roman" w:hAnsi="Times New Roman" w:cs="Times New Roman"/>
                <w:bCs/>
              </w:rPr>
              <w:t>Куценко В.И</w:t>
            </w: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E0CA6">
              <w:rPr>
                <w:rFonts w:ascii="Times New Roman" w:hAnsi="Times New Roman" w:cs="Times New Roman"/>
                <w:bCs/>
              </w:rPr>
              <w:t>Воронова Л.П.</w:t>
            </w:r>
          </w:p>
          <w:p w:rsidR="00CE0F40" w:rsidRPr="00FE0CA6" w:rsidRDefault="00CE0F40" w:rsidP="00FE0CA6">
            <w:pPr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Могутова В.Ю.</w:t>
            </w:r>
          </w:p>
          <w:p w:rsidR="00CE0F40" w:rsidRPr="00FE0CA6" w:rsidRDefault="00CE0F40" w:rsidP="00FE0CA6">
            <w:pPr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Киреева В.В</w:t>
            </w:r>
          </w:p>
          <w:p w:rsidR="00CE0F40" w:rsidRPr="00FE0CA6" w:rsidRDefault="00CE0F40" w:rsidP="00FE0CA6">
            <w:pPr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Полякова Т.В.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Февраль 2023</w:t>
            </w:r>
          </w:p>
        </w:tc>
      </w:tr>
      <w:tr w:rsidR="00CE0F40" w:rsidRPr="00FE0CA6" w:rsidTr="00CE0F40">
        <w:trPr>
          <w:trHeight w:val="69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22–я сессия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1.   О внесении изменений и дополнений в Устав Студеновского сельсовета Карасукского района Новосибирской области.</w:t>
            </w:r>
          </w:p>
          <w:p w:rsidR="00CE0F40" w:rsidRPr="00FE0CA6" w:rsidRDefault="00CE0F40" w:rsidP="00FE0CA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2.Об утверждении отчета об исполнении бюджета Студеновского сельсовета Карасукского района Новосибирской области за 2022 год.</w:t>
            </w: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3. Итоги социально-экономического развития Студеновского сельсовета Карасукского района Новосибирской области за 2022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Финадеева С.С.</w:t>
            </w: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Дель О.Н.</w:t>
            </w: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Финадеева С.С.</w:t>
            </w:r>
          </w:p>
          <w:p w:rsidR="00CE0F40" w:rsidRPr="00FE0CA6" w:rsidRDefault="00CE0F40" w:rsidP="00FE0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Март 2023</w:t>
            </w: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E0F40" w:rsidRPr="00FE0CA6" w:rsidTr="00CE0F40">
        <w:trPr>
          <w:trHeight w:val="1124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23-я сессия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40" w:rsidRPr="00FE0CA6" w:rsidRDefault="00CE0F40" w:rsidP="00FE0CA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1.Об исполнении бюджета Студеновского сельсовета Карасукского района Новосибирской области за 1 квартал 2023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Дель О.Н.</w:t>
            </w: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Июнь 2023</w:t>
            </w:r>
          </w:p>
        </w:tc>
      </w:tr>
      <w:tr w:rsidR="00CE0F40" w:rsidRPr="00FE0CA6" w:rsidTr="00CE0F40">
        <w:trPr>
          <w:trHeight w:val="77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24-я сессия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F40" w:rsidRPr="00FE0CA6" w:rsidRDefault="00CE0F40" w:rsidP="00FE0CA6">
            <w:pPr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1.Об исполнении бюджета Студеновского сельсовета Карасукского района Новосибирской области за полугодие 2023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Дель О.Н.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Октябрь 2023</w:t>
            </w:r>
          </w:p>
        </w:tc>
      </w:tr>
      <w:tr w:rsidR="00CE0F40" w:rsidRPr="00FE0CA6" w:rsidTr="00FE0CA6">
        <w:trPr>
          <w:trHeight w:val="281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5</w:t>
            </w:r>
          </w:p>
          <w:p w:rsidR="00CE0F40" w:rsidRPr="00FE0CA6" w:rsidRDefault="00CE0F40" w:rsidP="00FE0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25 –я сессия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 xml:space="preserve">1.О внесении изменений и дополнений в    Устав Студеновского сельсовета Карасукского района Новосибирской области. </w:t>
            </w: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2. Об утверждении плана работы Совета                                 депутатов Студеновского сельсовета</w:t>
            </w: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на 2024 год.</w:t>
            </w:r>
          </w:p>
          <w:p w:rsidR="00CE0F40" w:rsidRPr="00FE0CA6" w:rsidRDefault="00CE0F40" w:rsidP="00FE0C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3.Об исполнении бюджета Студеновского сельсовета Карасукского района Новосибирской области за 9 месяцев 2023года.</w:t>
            </w: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4. О бюджете Студеновского сельсовета на 2024 год и плановый период 2025-2026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Финадеева С.С.</w:t>
            </w: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Дель А.А.</w:t>
            </w: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Дель О.Н.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F40" w:rsidRPr="00FE0CA6" w:rsidRDefault="00CE0F40" w:rsidP="00FE0C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0CA6">
              <w:rPr>
                <w:rFonts w:ascii="Times New Roman" w:hAnsi="Times New Roman" w:cs="Times New Roman"/>
              </w:rPr>
              <w:t>Декабрь 2023</w:t>
            </w:r>
          </w:p>
        </w:tc>
      </w:tr>
    </w:tbl>
    <w:p w:rsidR="00CE0F40" w:rsidRPr="00FE0CA6" w:rsidRDefault="00CE0F40" w:rsidP="00FE0CA6">
      <w:pPr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Внесение изменений в Устав Студеновского сельсовета – по мере изменения законодательства.</w:t>
      </w:r>
    </w:p>
    <w:p w:rsidR="00CE0F40" w:rsidRPr="00FE0CA6" w:rsidRDefault="00CE0F40" w:rsidP="00FE0CA6">
      <w:pPr>
        <w:rPr>
          <w:rFonts w:ascii="Times New Roman" w:hAnsi="Times New Roman" w:cs="Times New Roman"/>
        </w:rPr>
      </w:pPr>
      <w:r w:rsidRPr="00FE0CA6">
        <w:rPr>
          <w:rFonts w:ascii="Times New Roman" w:hAnsi="Times New Roman" w:cs="Times New Roman"/>
        </w:rPr>
        <w:t>Внесение изменений в бюджет Студеновского сельсовета – по мере назревшей необходимости.</w:t>
      </w:r>
    </w:p>
    <w:p w:rsidR="00B4489D" w:rsidRDefault="00B4489D" w:rsidP="00B44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4489D">
        <w:rPr>
          <w:rFonts w:ascii="Times New Roman" w:hAnsi="Times New Roman" w:cs="Times New Roman"/>
          <w:b/>
          <w:sz w:val="24"/>
          <w:szCs w:val="24"/>
        </w:rPr>
        <w:t>.</w:t>
      </w:r>
    </w:p>
    <w:p w:rsidR="00B4489D" w:rsidRPr="0037586C" w:rsidRDefault="00B4489D" w:rsidP="00B4489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 w:rsidRPr="0037586C">
        <w:rPr>
          <w:rFonts w:ascii="Times New Roman" w:hAnsi="Times New Roman" w:cs="Times New Roman"/>
          <w:b/>
          <w:bCs/>
        </w:rPr>
        <w:t>СОВЕТ ДЕПУТАТОВ</w:t>
      </w:r>
    </w:p>
    <w:p w:rsidR="00B4489D" w:rsidRPr="0037586C" w:rsidRDefault="00B4489D" w:rsidP="00B4489D">
      <w:pPr>
        <w:pStyle w:val="a3"/>
        <w:jc w:val="center"/>
        <w:rPr>
          <w:b/>
          <w:bCs/>
          <w:sz w:val="20"/>
          <w:szCs w:val="20"/>
        </w:rPr>
      </w:pPr>
      <w:r w:rsidRPr="0037586C">
        <w:rPr>
          <w:b/>
          <w:bCs/>
          <w:sz w:val="20"/>
          <w:szCs w:val="20"/>
        </w:rPr>
        <w:t>СТУДЕНОВСКОГО СЕЛЬСОВЕТА</w:t>
      </w:r>
    </w:p>
    <w:p w:rsidR="00B4489D" w:rsidRPr="0037586C" w:rsidRDefault="00B4489D" w:rsidP="00B4489D">
      <w:pPr>
        <w:pStyle w:val="a3"/>
        <w:jc w:val="center"/>
        <w:rPr>
          <w:b/>
          <w:bCs/>
          <w:sz w:val="20"/>
          <w:szCs w:val="20"/>
        </w:rPr>
      </w:pPr>
      <w:r w:rsidRPr="0037586C">
        <w:rPr>
          <w:b/>
          <w:bCs/>
          <w:sz w:val="20"/>
          <w:szCs w:val="20"/>
        </w:rPr>
        <w:t>КАРАСУКСКОГО РАЙОНА НОВОСИБИРСКОЙ ОБЛАСТИ</w:t>
      </w:r>
    </w:p>
    <w:p w:rsidR="00B4489D" w:rsidRPr="0037586C" w:rsidRDefault="00B4489D" w:rsidP="00B4489D">
      <w:pPr>
        <w:pStyle w:val="af1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37586C">
        <w:rPr>
          <w:b/>
          <w:bCs/>
          <w:sz w:val="22"/>
          <w:szCs w:val="22"/>
        </w:rPr>
        <w:t>шестого созыва</w:t>
      </w:r>
    </w:p>
    <w:p w:rsidR="00B4489D" w:rsidRPr="0037586C" w:rsidRDefault="00B4489D" w:rsidP="00B4489D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7586C">
        <w:rPr>
          <w:rFonts w:ascii="Times New Roman" w:hAnsi="Times New Roman" w:cs="Times New Roman"/>
          <w:b/>
          <w:bCs/>
          <w:sz w:val="22"/>
          <w:szCs w:val="22"/>
        </w:rPr>
        <w:t xml:space="preserve">РЕШЕНИЕ </w:t>
      </w:r>
    </w:p>
    <w:p w:rsidR="00B4489D" w:rsidRPr="0037586C" w:rsidRDefault="00B4489D" w:rsidP="00B4489D">
      <w:pPr>
        <w:pStyle w:val="14"/>
        <w:jc w:val="center"/>
        <w:rPr>
          <w:rFonts w:ascii="Times New Roman" w:hAnsi="Times New Roman" w:cs="Times New Roman"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(двадцатой сессии)</w:t>
      </w:r>
    </w:p>
    <w:p w:rsidR="00B4489D" w:rsidRPr="0037586C" w:rsidRDefault="00B4489D" w:rsidP="00B4489D">
      <w:pPr>
        <w:pStyle w:val="1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7586C">
        <w:rPr>
          <w:rFonts w:ascii="Times New Roman" w:hAnsi="Times New Roman" w:cs="Times New Roman"/>
          <w:b/>
          <w:bCs/>
          <w:sz w:val="22"/>
          <w:szCs w:val="22"/>
        </w:rPr>
        <w:t xml:space="preserve"> 29.11.2022 г.                                                                                          № 98                                                           </w:t>
      </w:r>
    </w:p>
    <w:p w:rsidR="00B4489D" w:rsidRPr="0037586C" w:rsidRDefault="00B4489D" w:rsidP="00B4489D">
      <w:pPr>
        <w:jc w:val="center"/>
        <w:rPr>
          <w:rFonts w:ascii="Times New Roman" w:hAnsi="Times New Roman"/>
          <w:b/>
          <w:bCs/>
        </w:rPr>
      </w:pPr>
      <w:r w:rsidRPr="0037586C">
        <w:rPr>
          <w:rFonts w:ascii="Times New Roman" w:hAnsi="Times New Roman"/>
          <w:b/>
          <w:bCs/>
        </w:rPr>
        <w:t>О признании утратившими силу</w:t>
      </w:r>
    </w:p>
    <w:p w:rsidR="00B4489D" w:rsidRPr="0037586C" w:rsidRDefault="00B4489D" w:rsidP="00B4489D">
      <w:pPr>
        <w:jc w:val="center"/>
        <w:rPr>
          <w:rFonts w:ascii="Times New Roman" w:hAnsi="Times New Roman"/>
          <w:b/>
          <w:bCs/>
        </w:rPr>
      </w:pPr>
      <w:r w:rsidRPr="0037586C">
        <w:rPr>
          <w:rFonts w:ascii="Times New Roman" w:hAnsi="Times New Roman"/>
          <w:b/>
          <w:bCs/>
        </w:rPr>
        <w:t>муниципальных правовых актов</w:t>
      </w:r>
    </w:p>
    <w:p w:rsidR="00B4489D" w:rsidRPr="0037586C" w:rsidRDefault="00B4489D" w:rsidP="00B4489D">
      <w:pPr>
        <w:ind w:firstLine="851"/>
        <w:rPr>
          <w:rFonts w:ascii="Times New Roman" w:hAnsi="Times New Roman" w:cs="Times New Roman"/>
        </w:rPr>
      </w:pPr>
      <w:r w:rsidRPr="0037586C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bookmarkStart w:id="7" w:name="_Hlk120604650"/>
      <w:r w:rsidRPr="0037586C">
        <w:rPr>
          <w:rFonts w:ascii="Times New Roman" w:hAnsi="Times New Roman" w:cs="Times New Roman"/>
        </w:rPr>
        <w:t xml:space="preserve"> Студеновского сельсовета </w:t>
      </w:r>
      <w:bookmarkEnd w:id="7"/>
      <w:r w:rsidRPr="0037586C">
        <w:rPr>
          <w:rFonts w:ascii="Times New Roman" w:hAnsi="Times New Roman" w:cs="Times New Roman"/>
        </w:rPr>
        <w:t xml:space="preserve">Карасукского района Новосибирской области, Совет депутатов Студеновского сельсовета </w:t>
      </w:r>
      <w:bookmarkStart w:id="8" w:name="_Hlk120604751"/>
      <w:r w:rsidRPr="0037586C">
        <w:rPr>
          <w:rFonts w:ascii="Times New Roman" w:hAnsi="Times New Roman" w:cs="Times New Roman"/>
        </w:rPr>
        <w:t>Карасукского района Новосибирской области</w:t>
      </w:r>
      <w:bookmarkEnd w:id="8"/>
      <w:r w:rsidRPr="0037586C">
        <w:rPr>
          <w:rFonts w:ascii="Times New Roman" w:hAnsi="Times New Roman" w:cs="Times New Roman"/>
        </w:rPr>
        <w:t xml:space="preserve">, </w:t>
      </w:r>
      <w:r w:rsidRPr="0037586C">
        <w:rPr>
          <w:rFonts w:ascii="Times New Roman" w:hAnsi="Times New Roman" w:cs="Times New Roman"/>
          <w:b/>
        </w:rPr>
        <w:t>Р Е Ш И Л:</w:t>
      </w:r>
    </w:p>
    <w:p w:rsidR="00B4489D" w:rsidRPr="0037586C" w:rsidRDefault="00B4489D" w:rsidP="00B4489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586C">
        <w:rPr>
          <w:rFonts w:ascii="Times New Roman" w:hAnsi="Times New Roman" w:cs="Times New Roman"/>
        </w:rPr>
        <w:t xml:space="preserve">         1. Признать утратившими силу:</w:t>
      </w:r>
    </w:p>
    <w:p w:rsidR="00B4489D" w:rsidRPr="0037586C" w:rsidRDefault="00B4489D" w:rsidP="00B4489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586C">
        <w:rPr>
          <w:rFonts w:ascii="Times New Roman" w:hAnsi="Times New Roman" w:cs="Times New Roman"/>
        </w:rPr>
        <w:t xml:space="preserve"> - решение 19 сессии Совета депутатов Студеновского сельсовета Карасукского района Новосибирской области от 24.08.2008 № 36 «Об утверждении Положения о проведении аттестации Муниципальных служащих в администрации Студеновского сельсовета Карасукского района Новосибирской области»;</w:t>
      </w:r>
    </w:p>
    <w:p w:rsidR="00B4489D" w:rsidRPr="0037586C" w:rsidRDefault="00B4489D" w:rsidP="00B4489D">
      <w:pPr>
        <w:spacing w:after="40"/>
        <w:rPr>
          <w:rFonts w:ascii="Times New Roman" w:hAnsi="Times New Roman" w:cs="Times New Roman"/>
        </w:rPr>
      </w:pPr>
      <w:r w:rsidRPr="0037586C">
        <w:rPr>
          <w:rFonts w:ascii="Times New Roman" w:hAnsi="Times New Roman" w:cs="Times New Roman"/>
        </w:rPr>
        <w:t xml:space="preserve"> - решение 24 сессии Совета депутатов Студеновского сельсовета Карасукского района Новосибирской области от 22.11.2013  № 97 «О внесении изменений в решение 19 сессии Совета депутатов  Студеновского сельсовета Карасукского района Новосибирской области от 24.08.2008г.  «Об утверждении Положения о проведении аттестации Муниципальных служащих в администрации Студеновского сельсовета Карасукского района Новосибирской области»;</w:t>
      </w:r>
    </w:p>
    <w:p w:rsidR="00B4489D" w:rsidRPr="0037586C" w:rsidRDefault="00B4489D" w:rsidP="00B4489D">
      <w:pPr>
        <w:pStyle w:val="ConsPlusTitle"/>
        <w:rPr>
          <w:rFonts w:ascii="Times New Roman" w:hAnsi="Times New Roman" w:cs="Times New Roman"/>
          <w:b w:val="0"/>
        </w:rPr>
      </w:pPr>
      <w:r w:rsidRPr="0037586C">
        <w:rPr>
          <w:rFonts w:ascii="Times New Roman" w:hAnsi="Times New Roman" w:cs="Times New Roman"/>
        </w:rPr>
        <w:t xml:space="preserve">- </w:t>
      </w:r>
      <w:r w:rsidRPr="0037586C">
        <w:rPr>
          <w:rFonts w:ascii="Times New Roman" w:hAnsi="Times New Roman" w:cs="Times New Roman"/>
          <w:b w:val="0"/>
        </w:rPr>
        <w:t>решение 35 сессии Совета депутатов Студеновского сельсовета Карасукского района Новосибирской области от 12.07.2019  № 121</w:t>
      </w:r>
      <w:r w:rsidRPr="0037586C">
        <w:rPr>
          <w:rFonts w:ascii="Times New Roman" w:hAnsi="Times New Roman" w:cs="Times New Roman"/>
        </w:rPr>
        <w:t xml:space="preserve"> </w:t>
      </w:r>
      <w:r w:rsidRPr="0037586C">
        <w:rPr>
          <w:rFonts w:ascii="Times New Roman" w:hAnsi="Times New Roman" w:cs="Times New Roman"/>
          <w:b w:val="0"/>
        </w:rPr>
        <w:t>«О внесении изменений в решение 19-й сессии Совета депутатов Студеновского сельсовета Карасукского района Новосибирской области третьего созыва от 24.08.2008 «Об утверждении Положения о проведении аттестации муниципальных служащих в администрации Студеновского сельсовета Карасукского района Новосибирской области».</w:t>
      </w:r>
    </w:p>
    <w:p w:rsidR="00B4489D" w:rsidRPr="0037586C" w:rsidRDefault="00B4489D" w:rsidP="00B4489D">
      <w:pPr>
        <w:spacing w:after="40"/>
        <w:rPr>
          <w:rFonts w:ascii="Times New Roman" w:hAnsi="Times New Roman" w:cs="Times New Roman"/>
        </w:rPr>
      </w:pPr>
      <w:r w:rsidRPr="0037586C">
        <w:rPr>
          <w:rFonts w:ascii="Times New Roman" w:hAnsi="Times New Roman" w:cs="Times New Roman"/>
        </w:rPr>
        <w:t xml:space="preserve">          2. Опубликовать настоящее решение в газете «Вестник Студеновского сельсовета» и на официальном сайте в сети «Интернет».</w:t>
      </w:r>
    </w:p>
    <w:p w:rsidR="00B4489D" w:rsidRPr="0037586C" w:rsidRDefault="00B4489D" w:rsidP="00B4489D">
      <w:pPr>
        <w:ind w:firstLine="851"/>
        <w:rPr>
          <w:rFonts w:ascii="Times New Roman" w:hAnsi="Times New Roman" w:cs="Times New Roman"/>
        </w:rPr>
      </w:pPr>
      <w:r w:rsidRPr="0037586C">
        <w:rPr>
          <w:rFonts w:ascii="Times New Roman" w:hAnsi="Times New Roman" w:cs="Times New Roman"/>
        </w:rPr>
        <w:t>3. Настоящее решение вступает в силу со дня официального опубликования.</w:t>
      </w:r>
    </w:p>
    <w:p w:rsidR="00B4489D" w:rsidRPr="0037586C" w:rsidRDefault="00B4489D" w:rsidP="00B4489D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</w:rPr>
      </w:pPr>
      <w:r w:rsidRPr="0037586C">
        <w:rPr>
          <w:rFonts w:ascii="Times New Roman" w:hAnsi="Times New Roman" w:cs="Times New Roman"/>
        </w:rPr>
        <w:t xml:space="preserve">4. </w:t>
      </w:r>
      <w:r w:rsidRPr="0037586C">
        <w:rPr>
          <w:rFonts w:ascii="Times New Roman" w:hAnsi="Times New Roman" w:cs="Times New Roman"/>
          <w:lang w:eastAsia="en-US"/>
        </w:rPr>
        <w:t xml:space="preserve">Контроль исполнения настоящего решения возложить на Главу Студеновского сельсовета </w:t>
      </w:r>
      <w:r w:rsidRPr="0037586C">
        <w:rPr>
          <w:rFonts w:ascii="Times New Roman" w:hAnsi="Times New Roman" w:cs="Times New Roman"/>
        </w:rPr>
        <w:t>Карасукского района Новосибирской области</w:t>
      </w:r>
      <w:r w:rsidRPr="0037586C">
        <w:rPr>
          <w:rFonts w:ascii="Times New Roman" w:hAnsi="Times New Roman" w:cs="Times New Roman"/>
          <w:lang w:eastAsia="en-US"/>
        </w:rPr>
        <w:t>.</w:t>
      </w:r>
    </w:p>
    <w:p w:rsidR="00B4489D" w:rsidRPr="0037586C" w:rsidRDefault="00B4489D" w:rsidP="00B4489D">
      <w:pPr>
        <w:rPr>
          <w:rFonts w:ascii="Times New Roman" w:hAnsi="Times New Roman" w:cs="Times New Roman"/>
        </w:rPr>
      </w:pPr>
    </w:p>
    <w:tbl>
      <w:tblPr>
        <w:tblW w:w="10237" w:type="dxa"/>
        <w:tblInd w:w="-34" w:type="dxa"/>
        <w:tblLayout w:type="fixed"/>
        <w:tblLook w:val="00A0"/>
      </w:tblPr>
      <w:tblGrid>
        <w:gridCol w:w="5403"/>
        <w:gridCol w:w="4834"/>
      </w:tblGrid>
      <w:tr w:rsidR="00B4489D" w:rsidRPr="0037586C" w:rsidTr="00530E01">
        <w:trPr>
          <w:trHeight w:val="786"/>
        </w:trPr>
        <w:tc>
          <w:tcPr>
            <w:tcW w:w="5403" w:type="dxa"/>
          </w:tcPr>
          <w:p w:rsidR="00B4489D" w:rsidRPr="0037586C" w:rsidRDefault="00B4489D" w:rsidP="00B4489D">
            <w:pPr>
              <w:pStyle w:val="ConsTitle"/>
              <w:keepNext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37586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Председатель Совета депутатов </w:t>
            </w:r>
          </w:p>
          <w:p w:rsidR="00B4489D" w:rsidRPr="0037586C" w:rsidRDefault="00B4489D" w:rsidP="00B4489D">
            <w:pPr>
              <w:pStyle w:val="ConsTitle"/>
              <w:keepNext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37586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Студеновского сельсовета   </w:t>
            </w:r>
          </w:p>
          <w:p w:rsidR="00B4489D" w:rsidRPr="0037586C" w:rsidRDefault="00B4489D" w:rsidP="00B4489D">
            <w:pPr>
              <w:pStyle w:val="ConsTitle"/>
              <w:keepNext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37586C">
              <w:rPr>
                <w:rFonts w:ascii="Times New Roman" w:hAnsi="Times New Roman" w:cs="Times New Roman"/>
                <w:b w:val="0"/>
                <w:sz w:val="22"/>
                <w:szCs w:val="22"/>
              </w:rPr>
              <w:t>Карасукского района</w:t>
            </w:r>
          </w:p>
          <w:p w:rsidR="00B4489D" w:rsidRPr="0037586C" w:rsidRDefault="00B4489D" w:rsidP="00B4489D">
            <w:pPr>
              <w:rPr>
                <w:rFonts w:ascii="Times New Roman" w:hAnsi="Times New Roman" w:cs="Times New Roman"/>
                <w:bCs/>
              </w:rPr>
            </w:pPr>
            <w:r w:rsidRPr="0037586C">
              <w:rPr>
                <w:rFonts w:ascii="Times New Roman" w:hAnsi="Times New Roman" w:cs="Times New Roman"/>
                <w:bCs/>
              </w:rPr>
              <w:t xml:space="preserve">Новосибирской области      </w:t>
            </w:r>
          </w:p>
          <w:p w:rsidR="00B4489D" w:rsidRPr="0037586C" w:rsidRDefault="00B4489D" w:rsidP="00B4489D">
            <w:pPr>
              <w:pStyle w:val="ConsTitle"/>
              <w:keepNext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37586C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_____________А.А.Дель</w:t>
            </w:r>
          </w:p>
          <w:p w:rsidR="00B4489D" w:rsidRPr="0037586C" w:rsidRDefault="00B4489D" w:rsidP="00530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4" w:type="dxa"/>
          </w:tcPr>
          <w:p w:rsidR="00B4489D" w:rsidRPr="0037586C" w:rsidRDefault="00B4489D" w:rsidP="00B4489D">
            <w:pPr>
              <w:pStyle w:val="13"/>
              <w:rPr>
                <w:rFonts w:ascii="Times New Roman" w:hAnsi="Times New Roman"/>
                <w:b/>
                <w:bCs/>
              </w:rPr>
            </w:pPr>
            <w:r w:rsidRPr="0037586C">
              <w:rPr>
                <w:rFonts w:ascii="Times New Roman" w:hAnsi="Times New Roman"/>
              </w:rPr>
              <w:t>Глава Студеновского сельсовета</w:t>
            </w:r>
          </w:p>
          <w:p w:rsidR="00B4489D" w:rsidRPr="0037586C" w:rsidRDefault="00B4489D" w:rsidP="00B4489D">
            <w:pPr>
              <w:pStyle w:val="13"/>
              <w:rPr>
                <w:rFonts w:ascii="Times New Roman" w:hAnsi="Times New Roman"/>
                <w:b/>
                <w:bCs/>
              </w:rPr>
            </w:pPr>
            <w:r w:rsidRPr="0037586C">
              <w:rPr>
                <w:rFonts w:ascii="Times New Roman" w:hAnsi="Times New Roman"/>
              </w:rPr>
              <w:t xml:space="preserve">Карасукского района </w:t>
            </w:r>
          </w:p>
          <w:p w:rsidR="00B4489D" w:rsidRPr="0037586C" w:rsidRDefault="00B4489D" w:rsidP="00B4489D">
            <w:pPr>
              <w:pStyle w:val="a3"/>
              <w:rPr>
                <w:sz w:val="22"/>
                <w:szCs w:val="22"/>
              </w:rPr>
            </w:pPr>
            <w:r w:rsidRPr="0037586C">
              <w:rPr>
                <w:sz w:val="22"/>
                <w:szCs w:val="22"/>
              </w:rPr>
              <w:t xml:space="preserve">Новосибирской области   </w:t>
            </w:r>
          </w:p>
          <w:p w:rsidR="00B4489D" w:rsidRPr="0037586C" w:rsidRDefault="00B4489D" w:rsidP="00B4489D">
            <w:pPr>
              <w:pStyle w:val="a3"/>
              <w:rPr>
                <w:sz w:val="22"/>
                <w:szCs w:val="22"/>
              </w:rPr>
            </w:pPr>
          </w:p>
          <w:p w:rsidR="00B4489D" w:rsidRPr="0037586C" w:rsidRDefault="00B4489D" w:rsidP="00B4489D">
            <w:pPr>
              <w:rPr>
                <w:rFonts w:ascii="Times New Roman" w:hAnsi="Times New Roman" w:cs="Times New Roman"/>
              </w:rPr>
            </w:pPr>
            <w:r w:rsidRPr="0037586C">
              <w:rPr>
                <w:rFonts w:ascii="Times New Roman" w:hAnsi="Times New Roman" w:cs="Times New Roman"/>
              </w:rPr>
              <w:t>______________Т.В.Полякова</w:t>
            </w:r>
          </w:p>
          <w:p w:rsidR="00530E01" w:rsidRPr="0037586C" w:rsidRDefault="00530E01" w:rsidP="00530E01">
            <w:pPr>
              <w:rPr>
                <w:rFonts w:ascii="Times New Roman" w:hAnsi="Times New Roman" w:cs="Times New Roman"/>
              </w:rPr>
            </w:pPr>
          </w:p>
        </w:tc>
      </w:tr>
    </w:tbl>
    <w:p w:rsidR="00E2132A" w:rsidRDefault="00E2132A" w:rsidP="00530E01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132A" w:rsidRDefault="00E2132A" w:rsidP="00E21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2A" w:rsidRPr="00E2132A" w:rsidRDefault="00325199" w:rsidP="00E21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2132A" w:rsidRPr="00E2132A">
        <w:rPr>
          <w:rFonts w:ascii="Times New Roman" w:hAnsi="Times New Roman" w:cs="Times New Roman"/>
          <w:b/>
          <w:sz w:val="28"/>
          <w:szCs w:val="28"/>
        </w:rPr>
        <w:t>.</w:t>
      </w:r>
    </w:p>
    <w:p w:rsidR="00E2132A" w:rsidRPr="00E2132A" w:rsidRDefault="00E2132A" w:rsidP="00E21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132A">
        <w:rPr>
          <w:rFonts w:ascii="Times New Roman" w:hAnsi="Times New Roman" w:cs="Times New Roman"/>
          <w:b/>
          <w:sz w:val="20"/>
          <w:szCs w:val="20"/>
        </w:rPr>
        <w:t>СОВЕТ ДЕПУТАТОВ</w:t>
      </w:r>
    </w:p>
    <w:p w:rsidR="00E2132A" w:rsidRPr="00E2132A" w:rsidRDefault="00E2132A" w:rsidP="00E21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132A">
        <w:rPr>
          <w:rFonts w:ascii="Times New Roman" w:hAnsi="Times New Roman" w:cs="Times New Roman"/>
          <w:b/>
          <w:sz w:val="20"/>
          <w:szCs w:val="20"/>
        </w:rPr>
        <w:t>СТУДЕНОВСКОГО СЕЛЬСОВЕТА</w:t>
      </w:r>
    </w:p>
    <w:p w:rsidR="00E2132A" w:rsidRPr="00E2132A" w:rsidRDefault="00E2132A" w:rsidP="00E21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32A">
        <w:rPr>
          <w:rFonts w:ascii="Times New Roman" w:hAnsi="Times New Roman" w:cs="Times New Roman"/>
          <w:b/>
          <w:sz w:val="20"/>
          <w:szCs w:val="20"/>
        </w:rPr>
        <w:t>КАРАСУКСКОГО РАЙОНА НОВОСИБИРСКОЙ ОБЛАСТИ</w:t>
      </w:r>
      <w:r>
        <w:rPr>
          <w:b/>
          <w:sz w:val="28"/>
          <w:szCs w:val="28"/>
        </w:rPr>
        <w:br/>
      </w:r>
      <w:r w:rsidRPr="00E2132A">
        <w:rPr>
          <w:rFonts w:ascii="Times New Roman" w:hAnsi="Times New Roman" w:cs="Times New Roman"/>
          <w:b/>
          <w:sz w:val="24"/>
          <w:szCs w:val="24"/>
        </w:rPr>
        <w:t>шестого  созыва</w:t>
      </w:r>
    </w:p>
    <w:p w:rsidR="00E2132A" w:rsidRPr="00E2132A" w:rsidRDefault="00E2132A" w:rsidP="00E21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132A">
        <w:rPr>
          <w:rFonts w:ascii="Times New Roman" w:hAnsi="Times New Roman" w:cs="Times New Roman"/>
          <w:b/>
          <w:sz w:val="20"/>
          <w:szCs w:val="20"/>
        </w:rPr>
        <w:t xml:space="preserve">РЕШЕНИЕ </w:t>
      </w:r>
    </w:p>
    <w:p w:rsidR="00E2132A" w:rsidRPr="00E2132A" w:rsidRDefault="00E2132A" w:rsidP="00E21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(двадцатой сессии)</w:t>
      </w:r>
    </w:p>
    <w:p w:rsidR="00E2132A" w:rsidRPr="00E2132A" w:rsidRDefault="00E2132A" w:rsidP="00E21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b/>
          <w:sz w:val="24"/>
          <w:szCs w:val="24"/>
        </w:rPr>
        <w:t>26.12.2022                                         с. Студеное                                           №99</w:t>
      </w:r>
    </w:p>
    <w:p w:rsidR="00E2132A" w:rsidRPr="00E2132A" w:rsidRDefault="00E2132A" w:rsidP="00E2132A">
      <w:pPr>
        <w:rPr>
          <w:rFonts w:ascii="Times New Roman" w:hAnsi="Times New Roman" w:cs="Times New Roman"/>
          <w:bCs/>
          <w:sz w:val="24"/>
          <w:szCs w:val="24"/>
        </w:rPr>
      </w:pPr>
      <w:r w:rsidRPr="00E2132A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 решение двенадцатой сессии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132A">
        <w:rPr>
          <w:rFonts w:ascii="Times New Roman" w:hAnsi="Times New Roman" w:cs="Times New Roman"/>
          <w:bCs/>
          <w:sz w:val="24"/>
          <w:szCs w:val="24"/>
        </w:rPr>
        <w:t xml:space="preserve">Совета депутатов  Студеновского  сельсовета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132A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 шестого созыва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132A">
        <w:rPr>
          <w:rFonts w:ascii="Times New Roman" w:hAnsi="Times New Roman" w:cs="Times New Roman"/>
          <w:bCs/>
          <w:sz w:val="24"/>
          <w:szCs w:val="24"/>
        </w:rPr>
        <w:t xml:space="preserve">от  28.12.2021 № 64  « </w:t>
      </w:r>
      <w:r w:rsidRPr="00E2132A">
        <w:rPr>
          <w:rFonts w:ascii="Times New Roman" w:hAnsi="Times New Roman" w:cs="Times New Roman"/>
          <w:sz w:val="24"/>
          <w:szCs w:val="24"/>
        </w:rPr>
        <w:t>О бюджете Студеновского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132A">
        <w:rPr>
          <w:rFonts w:ascii="Times New Roman" w:hAnsi="Times New Roman" w:cs="Times New Roman"/>
          <w:sz w:val="24"/>
          <w:szCs w:val="24"/>
        </w:rPr>
        <w:t>Карасукского района   на 2022 год  и плановый период 2023 и 2024 годов» (в редакции от 18.02.2022 года №71, в редакции от 18.03.2022 года №72, в редакции от 29.06.2022 года №84,  в редакции от 02.09.2022 года №85, в редакции от 28.11.2022 года №93).</w:t>
      </w:r>
    </w:p>
    <w:p w:rsidR="00E2132A" w:rsidRPr="00E2132A" w:rsidRDefault="00E2132A" w:rsidP="00E2132A">
      <w:pPr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</w:rPr>
        <w:t xml:space="preserve">         В соответствии с Бюджетным кодексом РФ от 31.07.1998  № 145-ФЗ, Федеральным законом от 06.10.2003  № 131-ФЗ «Об общих принципах организации местного самоуправления в Российской Федерации», руководствуясь Уставом Студеновского сельсовета  Карасукского района Новосибирской области, Совет депутатов Студеновского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132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2132A" w:rsidRPr="00E2132A" w:rsidRDefault="00E2132A" w:rsidP="00E2132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</w:rPr>
        <w:tab/>
        <w:t>1.</w:t>
      </w:r>
      <w:r w:rsidRPr="00E2132A">
        <w:rPr>
          <w:rFonts w:ascii="Times New Roman" w:hAnsi="Times New Roman" w:cs="Times New Roman"/>
          <w:sz w:val="24"/>
          <w:szCs w:val="24"/>
        </w:rPr>
        <w:tab/>
        <w:t xml:space="preserve"> Внести  в Решение  </w:t>
      </w:r>
      <w:r w:rsidRPr="00E2132A">
        <w:rPr>
          <w:rFonts w:ascii="Times New Roman" w:hAnsi="Times New Roman" w:cs="Times New Roman"/>
          <w:bCs/>
          <w:sz w:val="24"/>
          <w:szCs w:val="24"/>
        </w:rPr>
        <w:t xml:space="preserve">двенадцатой </w:t>
      </w:r>
      <w:r w:rsidRPr="00E2132A">
        <w:rPr>
          <w:rFonts w:ascii="Times New Roman" w:hAnsi="Times New Roman" w:cs="Times New Roman"/>
          <w:sz w:val="24"/>
          <w:szCs w:val="24"/>
        </w:rPr>
        <w:t>сессии Совета депутатов  Студеновского  сельсовета Карасукского района Новосибирской области шестого созыва от 28.12.2021 № 64  «О бюджете  Студеновского  сельсовета Карасукского  района  на 2022 год и плановый период 2023 и 2024 годов» (в редакции от18.02.2022 года №71, в редакции от 18.03.2022 года №72, в редакции от 29.06.2022 года №84, в редакции от 02.09.2022 года №85, в редакции от 28.11.2022 года №93)  следующие изменения:</w:t>
      </w:r>
    </w:p>
    <w:p w:rsidR="00E2132A" w:rsidRPr="00E2132A" w:rsidRDefault="00E2132A" w:rsidP="00E2132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</w:rPr>
        <w:tab/>
        <w:t>1.1.</w:t>
      </w:r>
      <w:r w:rsidRPr="00E2132A">
        <w:rPr>
          <w:rFonts w:ascii="Times New Roman" w:hAnsi="Times New Roman" w:cs="Times New Roman"/>
          <w:sz w:val="24"/>
          <w:szCs w:val="24"/>
        </w:rPr>
        <w:tab/>
        <w:t>Приложение 2 к решению   изложить в новой  редакции, согласно   приложению 1 к настоящему решению.</w:t>
      </w:r>
    </w:p>
    <w:p w:rsidR="00E2132A" w:rsidRPr="00E2132A" w:rsidRDefault="00E2132A" w:rsidP="00E2132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</w:rPr>
        <w:tab/>
        <w:t>1.2. Приложение 3 к решению   изложить в новой  редакции, согласно   приложению 2 к настоящему решению.</w:t>
      </w:r>
    </w:p>
    <w:p w:rsidR="00E2132A" w:rsidRPr="00E2132A" w:rsidRDefault="00E2132A" w:rsidP="00E2132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</w:rPr>
        <w:tab/>
        <w:t>1.3.</w:t>
      </w:r>
      <w:r w:rsidRPr="00E2132A">
        <w:rPr>
          <w:rFonts w:ascii="Times New Roman" w:hAnsi="Times New Roman" w:cs="Times New Roman"/>
          <w:sz w:val="24"/>
          <w:szCs w:val="24"/>
        </w:rPr>
        <w:tab/>
        <w:t>Приложение 4 к решению   изложить в новой  редакции, согласно   приложению 3 к настоящему решению.</w:t>
      </w:r>
    </w:p>
    <w:p w:rsidR="00E2132A" w:rsidRPr="00E2132A" w:rsidRDefault="00E2132A" w:rsidP="00E2132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</w:rPr>
        <w:tab/>
        <w:t>1.4.</w:t>
      </w:r>
      <w:r w:rsidRPr="00E2132A">
        <w:rPr>
          <w:rFonts w:ascii="Times New Roman" w:hAnsi="Times New Roman" w:cs="Times New Roman"/>
          <w:sz w:val="24"/>
          <w:szCs w:val="24"/>
        </w:rPr>
        <w:tab/>
        <w:t>Приложение 7 к решению   изложить в новой  редакции, согласно   приложению 4 к настоящему решению.</w:t>
      </w:r>
    </w:p>
    <w:p w:rsidR="00E2132A" w:rsidRPr="00E2132A" w:rsidRDefault="00E2132A" w:rsidP="00E2132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</w:rPr>
        <w:tab/>
        <w:t>1.5.</w:t>
      </w:r>
      <w:r w:rsidRPr="00E2132A">
        <w:rPr>
          <w:rFonts w:ascii="Times New Roman" w:hAnsi="Times New Roman" w:cs="Times New Roman"/>
          <w:sz w:val="24"/>
          <w:szCs w:val="24"/>
        </w:rPr>
        <w:tab/>
        <w:t>Пункт 1 статьи 1 решения изложить в следующей редакции:</w:t>
      </w:r>
    </w:p>
    <w:p w:rsidR="00E2132A" w:rsidRPr="00E2132A" w:rsidRDefault="00E2132A" w:rsidP="00E2132A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муниципального образования Студеновского сельсовета Карасукского района (далее – местный бюджет) на 2022 год:</w:t>
      </w:r>
    </w:p>
    <w:p w:rsidR="00E2132A" w:rsidRPr="00E2132A" w:rsidRDefault="00E2132A" w:rsidP="00E2132A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местного бюджета в сумме     </w:t>
      </w:r>
    </w:p>
    <w:p w:rsidR="00E2132A" w:rsidRPr="00E2132A" w:rsidRDefault="00E2132A" w:rsidP="00E2132A">
      <w:pPr>
        <w:pStyle w:val="ConsPlusNormal"/>
        <w:shd w:val="clear" w:color="auto" w:fill="FFFFFF"/>
        <w:ind w:firstLine="0"/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  <w:shd w:val="clear" w:color="auto" w:fill="FFFFFF"/>
        </w:rPr>
        <w:t>6 366 220,91 рублей, в том числе объем безвозмездных поступлений в сумме 4 633 820,91</w:t>
      </w:r>
      <w:r w:rsidRPr="00E2132A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E213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4 633 820,91</w:t>
      </w:r>
      <w:r w:rsidRPr="00E2132A">
        <w:rPr>
          <w:rFonts w:ascii="Times New Roman" w:hAnsi="Times New Roman" w:cs="Times New Roman"/>
          <w:sz w:val="24"/>
          <w:szCs w:val="24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E2132A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278 320,91</w:t>
      </w:r>
      <w:r w:rsidRPr="00E2132A">
        <w:rPr>
          <w:rFonts w:ascii="Times New Roman" w:hAnsi="Times New Roman" w:cs="Times New Roman"/>
          <w:sz w:val="24"/>
          <w:szCs w:val="24"/>
        </w:rPr>
        <w:t xml:space="preserve"> рублей». </w:t>
      </w:r>
    </w:p>
    <w:p w:rsidR="00E2132A" w:rsidRPr="00E2132A" w:rsidRDefault="00E2132A" w:rsidP="00E2132A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</w:t>
      </w:r>
      <w:r w:rsidRPr="00E2132A">
        <w:rPr>
          <w:rFonts w:ascii="Times New Roman" w:hAnsi="Times New Roman" w:cs="Times New Roman"/>
          <w:sz w:val="24"/>
          <w:szCs w:val="24"/>
          <w:shd w:val="clear" w:color="auto" w:fill="FFFFFF"/>
        </w:rPr>
        <w:t>6 484 120,91 рублей</w:t>
      </w:r>
      <w:r w:rsidRPr="00E2132A">
        <w:rPr>
          <w:rFonts w:ascii="Times New Roman" w:hAnsi="Times New Roman" w:cs="Times New Roman"/>
          <w:sz w:val="24"/>
          <w:szCs w:val="24"/>
        </w:rPr>
        <w:t>.</w:t>
      </w:r>
    </w:p>
    <w:p w:rsidR="00E2132A" w:rsidRPr="00E2132A" w:rsidRDefault="00E2132A" w:rsidP="00E2132A">
      <w:pPr>
        <w:pStyle w:val="ConsPlusNormal"/>
        <w:shd w:val="clear" w:color="auto" w:fill="FFFFFF"/>
        <w:ind w:firstLine="709"/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</w:rPr>
        <w:t xml:space="preserve">3) дефицит (профицит) местного бюджета в </w:t>
      </w:r>
      <w:r w:rsidRPr="00E2132A">
        <w:rPr>
          <w:rFonts w:ascii="Times New Roman" w:hAnsi="Times New Roman" w:cs="Times New Roman"/>
          <w:sz w:val="24"/>
          <w:szCs w:val="24"/>
          <w:shd w:val="clear" w:color="auto" w:fill="FFFFFF"/>
        </w:rPr>
        <w:t>сумме 117 900,00 рублей»</w:t>
      </w:r>
      <w:r w:rsidRPr="00E2132A">
        <w:rPr>
          <w:rFonts w:ascii="Times New Roman" w:hAnsi="Times New Roman" w:cs="Times New Roman"/>
          <w:sz w:val="24"/>
          <w:szCs w:val="24"/>
        </w:rPr>
        <w:t>.</w:t>
      </w:r>
    </w:p>
    <w:p w:rsidR="00E2132A" w:rsidRPr="00E2132A" w:rsidRDefault="00E2132A" w:rsidP="00E2132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</w:rPr>
        <w:tab/>
        <w:t>2.  Решение подлежит официальному опубликованию не позднее 10 дней после его подписания в установленном порядке в газете «Вестник Студеновского сельсовета».</w:t>
      </w:r>
    </w:p>
    <w:p w:rsidR="00E2132A" w:rsidRPr="00E2132A" w:rsidRDefault="00E2132A" w:rsidP="00E2132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</w:rPr>
        <w:tab/>
        <w:t>3. Контроль за исполнением Решения возложить на постоянную комиссию</w:t>
      </w:r>
    </w:p>
    <w:p w:rsidR="00E2132A" w:rsidRPr="00E2132A" w:rsidRDefault="00E2132A" w:rsidP="00E2132A">
      <w:pPr>
        <w:ind w:left="240" w:hanging="240"/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</w:rPr>
        <w:t>представительного органа Студеновского сельсовета.</w:t>
      </w:r>
    </w:p>
    <w:p w:rsidR="00E2132A" w:rsidRPr="00E2132A" w:rsidRDefault="00E2132A" w:rsidP="00E2132A">
      <w:pPr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Глава Студеновского сельсовета  </w:t>
      </w:r>
    </w:p>
    <w:p w:rsidR="00E2132A" w:rsidRPr="00E2132A" w:rsidRDefault="00E2132A" w:rsidP="00E2132A">
      <w:pPr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</w:rPr>
        <w:t>Студеновского сельсовета                               Карасукского района</w:t>
      </w:r>
    </w:p>
    <w:p w:rsidR="00E2132A" w:rsidRPr="00E2132A" w:rsidRDefault="00E2132A" w:rsidP="00E2132A">
      <w:pPr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</w:rPr>
        <w:t>Карасукского района                                        Новосибирской области</w:t>
      </w:r>
    </w:p>
    <w:p w:rsidR="00E2132A" w:rsidRPr="00E2132A" w:rsidRDefault="00E2132A" w:rsidP="00E2132A">
      <w:pPr>
        <w:rPr>
          <w:rFonts w:ascii="Times New Roman" w:hAnsi="Times New Roman" w:cs="Times New Roman"/>
          <w:sz w:val="24"/>
          <w:szCs w:val="24"/>
        </w:rPr>
      </w:pPr>
      <w:r w:rsidRPr="00E2132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2132A" w:rsidRDefault="00E2132A" w:rsidP="00E2132A">
      <w:pPr>
        <w:rPr>
          <w:rFonts w:ascii="Times New Roman" w:hAnsi="Times New Roman" w:cs="Times New Roman"/>
          <w:sz w:val="24"/>
          <w:szCs w:val="24"/>
        </w:rPr>
        <w:sectPr w:rsidR="00E2132A" w:rsidSect="00FE0CA6">
          <w:footerReference w:type="default" r:id="rId12"/>
          <w:pgSz w:w="11906" w:h="16838"/>
          <w:pgMar w:top="567" w:right="850" w:bottom="1134" w:left="1418" w:header="708" w:footer="708" w:gutter="0"/>
          <w:cols w:space="708"/>
          <w:titlePg/>
          <w:docGrid w:linePitch="360"/>
        </w:sectPr>
      </w:pPr>
      <w:r w:rsidRPr="00E2132A">
        <w:rPr>
          <w:rFonts w:ascii="Times New Roman" w:hAnsi="Times New Roman" w:cs="Times New Roman"/>
          <w:sz w:val="24"/>
          <w:szCs w:val="24"/>
        </w:rPr>
        <w:t>______</w:t>
      </w:r>
      <w:r w:rsidR="00325199">
        <w:rPr>
          <w:rFonts w:ascii="Times New Roman" w:hAnsi="Times New Roman" w:cs="Times New Roman"/>
          <w:sz w:val="24"/>
          <w:szCs w:val="24"/>
        </w:rPr>
        <w:t xml:space="preserve">______  А.А. Дель      </w:t>
      </w:r>
      <w:r w:rsidRPr="00E2132A">
        <w:rPr>
          <w:rFonts w:ascii="Times New Roman" w:hAnsi="Times New Roman" w:cs="Times New Roman"/>
          <w:sz w:val="24"/>
          <w:szCs w:val="24"/>
        </w:rPr>
        <w:t xml:space="preserve"> ____________ Т.В. Полякова</w:t>
      </w:r>
    </w:p>
    <w:tbl>
      <w:tblPr>
        <w:tblpPr w:leftFromText="180" w:rightFromText="180" w:vertAnchor="text" w:horzAnchor="margin" w:tblpY="-850"/>
        <w:tblW w:w="15559" w:type="dxa"/>
        <w:tblLook w:val="04A0"/>
      </w:tblPr>
      <w:tblGrid>
        <w:gridCol w:w="5760"/>
        <w:gridCol w:w="700"/>
        <w:gridCol w:w="880"/>
        <w:gridCol w:w="848"/>
        <w:gridCol w:w="832"/>
        <w:gridCol w:w="586"/>
        <w:gridCol w:w="234"/>
        <w:gridCol w:w="616"/>
        <w:gridCol w:w="964"/>
        <w:gridCol w:w="737"/>
        <w:gridCol w:w="1701"/>
        <w:gridCol w:w="1701"/>
      </w:tblGrid>
      <w:tr w:rsidR="00E2132A" w:rsidRPr="00E2132A" w:rsidTr="00325199">
        <w:trPr>
          <w:trHeight w:val="56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3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3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3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3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213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213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132A">
              <w:rPr>
                <w:rFonts w:ascii="Times New Roman" w:eastAsia="Times New Roman" w:hAnsi="Times New Roman" w:cs="Times New Roman"/>
              </w:rPr>
              <w:t>Приложение 1                                             к решению 20-ой сессии Совета депутатов Студеновского сельсовета Карасукского района  "О бюджете Студеновского сельсовета на 2022 год и плановый период 2023 и 2024 годов"</w:t>
            </w:r>
          </w:p>
        </w:tc>
      </w:tr>
      <w:tr w:rsidR="00E2132A" w:rsidRPr="00E2132A" w:rsidTr="00325199">
        <w:trPr>
          <w:trHeight w:val="8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3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3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3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3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213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213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2132A" w:rsidRPr="00E2132A" w:rsidTr="00E2132A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3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3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3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3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213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213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2132A" w:rsidRPr="00E2132A" w:rsidTr="00E2132A">
        <w:trPr>
          <w:trHeight w:val="285"/>
        </w:trPr>
        <w:tc>
          <w:tcPr>
            <w:tcW w:w="1555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бюджета Студеновского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E2132A" w:rsidRPr="00E2132A" w:rsidTr="00E2132A">
        <w:trPr>
          <w:trHeight w:val="525"/>
        </w:trPr>
        <w:tc>
          <w:tcPr>
            <w:tcW w:w="1555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2132A" w:rsidRPr="00E2132A" w:rsidTr="00E2132A">
        <w:trPr>
          <w:trHeight w:val="80"/>
        </w:trPr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213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213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213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213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E2132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132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2132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132A" w:rsidRPr="00E2132A" w:rsidTr="00E2132A">
        <w:trPr>
          <w:trHeight w:val="433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2024 год</w:t>
            </w:r>
          </w:p>
        </w:tc>
      </w:tr>
      <w:tr w:rsidR="00E2132A" w:rsidRPr="00E2132A" w:rsidTr="00E2132A">
        <w:trPr>
          <w:trHeight w:val="315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E2132A" w:rsidRPr="00E2132A" w:rsidTr="00E2132A">
        <w:trPr>
          <w:trHeight w:val="315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Студеновского сельсовета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6 484 120,91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5 779 355,20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4 979 223,90</w:t>
            </w:r>
          </w:p>
        </w:tc>
      </w:tr>
      <w:tr w:rsidR="00E2132A" w:rsidRPr="00E2132A" w:rsidTr="00E2132A">
        <w:trPr>
          <w:trHeight w:val="108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4 622 224,00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4 166 824,00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3 402 524,00</w:t>
            </w:r>
          </w:p>
        </w:tc>
      </w:tr>
      <w:tr w:rsidR="00E2132A" w:rsidRPr="00E2132A" w:rsidTr="00E2132A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852 114,00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769 114,00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769 114,00</w:t>
            </w:r>
          </w:p>
        </w:tc>
      </w:tr>
      <w:tr w:rsidR="00E2132A" w:rsidRPr="00E2132A" w:rsidTr="00E2132A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852 114,00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</w:tr>
      <w:tr w:rsidR="00E2132A" w:rsidRPr="00E2132A" w:rsidTr="00E2132A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852 114,00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</w:tr>
      <w:tr w:rsidR="00E2132A" w:rsidRPr="00E2132A" w:rsidTr="00E2132A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852 114,00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</w:tr>
      <w:tr w:rsidR="00E2132A" w:rsidRPr="00E2132A" w:rsidTr="00E2132A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852 114,00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</w:tr>
      <w:tr w:rsidR="00E2132A" w:rsidRPr="00E2132A" w:rsidTr="00E2132A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3 690 110,00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3 352 710,00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2 588 410,00</w:t>
            </w:r>
          </w:p>
        </w:tc>
      </w:tr>
      <w:tr w:rsidR="00E2132A" w:rsidRPr="00E2132A" w:rsidTr="00E2132A">
        <w:trPr>
          <w:trHeight w:val="244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3 690 110,00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3 352 710,00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2 588 410,00</w:t>
            </w:r>
          </w:p>
        </w:tc>
      </w:tr>
      <w:tr w:rsidR="00E2132A" w:rsidRPr="00E2132A" w:rsidTr="00E2132A">
        <w:trPr>
          <w:trHeight w:val="261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3 318 710,00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2 981 310,00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2 217 010,00</w:t>
            </w:r>
          </w:p>
        </w:tc>
      </w:tr>
      <w:tr w:rsidR="00E2132A" w:rsidRPr="00E2132A" w:rsidTr="00E2132A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2 223 220,00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1 962 520,00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1 981 920,00</w:t>
            </w:r>
          </w:p>
        </w:tc>
      </w:tr>
      <w:tr w:rsidR="00E2132A" w:rsidRPr="00E2132A" w:rsidTr="00E2132A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2 223 220,00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1 962 520,00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1 981 920,00</w:t>
            </w:r>
          </w:p>
        </w:tc>
      </w:tr>
      <w:tr w:rsidR="00E2132A" w:rsidRPr="00E2132A" w:rsidTr="00E2132A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1 035 490,00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958 790,00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175 090,00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1 035 490,00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958 790,00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175 090,00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371 400,00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371 400,00</w:t>
            </w:r>
          </w:p>
        </w:tc>
      </w:tr>
      <w:tr w:rsidR="00E2132A" w:rsidRPr="00E2132A" w:rsidTr="00E2132A">
        <w:trPr>
          <w:trHeight w:val="255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371 400,00</w:t>
            </w:r>
          </w:p>
        </w:tc>
      </w:tr>
      <w:tr w:rsidR="00E2132A" w:rsidRPr="00E2132A" w:rsidTr="003132FB">
        <w:trPr>
          <w:trHeight w:val="71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E2132A" w:rsidRPr="00E2132A" w:rsidTr="00E2132A">
        <w:trPr>
          <w:trHeight w:val="36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124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184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116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121 320,91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117 655,20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121 823,90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121 320,91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117 655,20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121 823,90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121 320,91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117 655,20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121 823,90</w:t>
            </w:r>
          </w:p>
        </w:tc>
      </w:tr>
      <w:tr w:rsidR="00E2132A" w:rsidRPr="00E2132A" w:rsidTr="00E2132A">
        <w:trPr>
          <w:trHeight w:val="30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121 320,91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117 655,20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121 823,90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121 320,91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117 655,20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121 823,90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121 320,91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117 655,20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121 823,90</w:t>
            </w:r>
          </w:p>
        </w:tc>
      </w:tr>
      <w:tr w:rsidR="00E2132A" w:rsidRPr="00E2132A" w:rsidTr="00E2132A">
        <w:trPr>
          <w:trHeight w:val="345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32A" w:rsidRPr="00E2132A" w:rsidTr="00E2132A">
        <w:trPr>
          <w:trHeight w:val="255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142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3132FB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2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дорог местного значения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144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дорожным хозяйством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9900070320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9900070320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4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9900070320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3132FB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640 710,00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350 310,00</w:t>
            </w:r>
          </w:p>
        </w:tc>
      </w:tr>
      <w:tr w:rsidR="00E2132A" w:rsidRPr="00E2132A" w:rsidTr="003132FB">
        <w:trPr>
          <w:trHeight w:val="14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634 710,00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350 310,00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634 710,00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350 310,00</w:t>
            </w:r>
          </w:p>
        </w:tc>
      </w:tr>
      <w:tr w:rsidR="00E2132A" w:rsidRPr="00E2132A" w:rsidTr="003132FB">
        <w:trPr>
          <w:trHeight w:val="402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9900070240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9900070240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350 310,00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"Энергосбережение и повышение энергетической эффективности в Студеновском сельсовете Карасукского района Новосибирской области на 2018-2022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139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395 310,00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350 310,00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350 310,00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395 310,00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350 310,00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350 310,00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9900076400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9900076400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19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9900076400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2132A" w:rsidRPr="00E2132A" w:rsidTr="003132FB">
        <w:trPr>
          <w:trHeight w:val="196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9900076500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114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9900076500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17092,80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12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9900076500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17092,80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65307,20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206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65307,20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65307,20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3132FB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92376,00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3132FB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576100,00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</w:tr>
      <w:tr w:rsidR="00E2132A" w:rsidRPr="00E2132A" w:rsidTr="00E2132A">
        <w:trPr>
          <w:trHeight w:val="30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3132FB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177190,00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9900081450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248900,00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288900,00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248900,00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288900,00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248900,00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288900,00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248900,00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288900,00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sz w:val="18"/>
                <w:szCs w:val="18"/>
              </w:rPr>
              <w:t>248900,00</w:t>
            </w:r>
          </w:p>
        </w:tc>
      </w:tr>
      <w:tr w:rsidR="00E2132A" w:rsidRPr="00E2132A" w:rsidTr="003132FB">
        <w:trPr>
          <w:trHeight w:val="70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32A" w:rsidRPr="00E2132A" w:rsidRDefault="00E2132A" w:rsidP="00E2132A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32A" w:rsidRPr="00E2132A" w:rsidRDefault="00E2132A" w:rsidP="00E213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32A" w:rsidRPr="00E2132A" w:rsidRDefault="00E2132A" w:rsidP="00E213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32A" w:rsidRPr="00E2132A" w:rsidRDefault="00E2132A" w:rsidP="00E213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32A" w:rsidRPr="00E2132A" w:rsidRDefault="00E2132A" w:rsidP="00E213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6 484 120,91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5 779 355,20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32A" w:rsidRPr="00E2132A" w:rsidRDefault="00E2132A" w:rsidP="00E213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4 979 223,90</w:t>
            </w:r>
          </w:p>
        </w:tc>
      </w:tr>
    </w:tbl>
    <w:tbl>
      <w:tblPr>
        <w:tblW w:w="15466" w:type="dxa"/>
        <w:tblInd w:w="93" w:type="dxa"/>
        <w:tblLook w:val="04A0"/>
      </w:tblPr>
      <w:tblGrid>
        <w:gridCol w:w="5200"/>
        <w:gridCol w:w="1780"/>
        <w:gridCol w:w="548"/>
        <w:gridCol w:w="432"/>
        <w:gridCol w:w="880"/>
        <w:gridCol w:w="106"/>
        <w:gridCol w:w="834"/>
        <w:gridCol w:w="158"/>
        <w:gridCol w:w="709"/>
        <w:gridCol w:w="567"/>
        <w:gridCol w:w="1275"/>
        <w:gridCol w:w="1418"/>
        <w:gridCol w:w="1559"/>
      </w:tblGrid>
      <w:tr w:rsidR="003132FB" w:rsidRPr="003132FB" w:rsidTr="003132F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                                   к решению 20-ой сессии Совета депутатов Студеновского сельсовета Карасукского района  "О бюджете Студеновского сельсовета Карасукского района на 2021 год и плановый период 2022 и 2023 годов"</w:t>
            </w:r>
          </w:p>
        </w:tc>
      </w:tr>
      <w:tr w:rsidR="003132FB" w:rsidRPr="003132FB" w:rsidTr="003132F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FB" w:rsidRPr="003132FB" w:rsidRDefault="003132FB" w:rsidP="003132FB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132FB" w:rsidRPr="003132FB" w:rsidTr="003132F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FB" w:rsidRPr="003132FB" w:rsidRDefault="003132FB" w:rsidP="003132FB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132FB" w:rsidRPr="003132FB" w:rsidTr="003132F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FB" w:rsidRPr="003132FB" w:rsidRDefault="003132FB" w:rsidP="003132FB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132FB" w:rsidRPr="003132FB" w:rsidTr="003132FB">
        <w:trPr>
          <w:trHeight w:val="8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FB" w:rsidRPr="003132FB" w:rsidRDefault="003132FB" w:rsidP="003132FB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132FB" w:rsidRPr="003132FB" w:rsidTr="003132FB">
        <w:trPr>
          <w:trHeight w:val="285"/>
        </w:trPr>
        <w:tc>
          <w:tcPr>
            <w:tcW w:w="1546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бюджета Студеновского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</w:tc>
      </w:tr>
      <w:tr w:rsidR="003132FB" w:rsidRPr="003132FB" w:rsidTr="003132FB">
        <w:trPr>
          <w:trHeight w:val="285"/>
        </w:trPr>
        <w:tc>
          <w:tcPr>
            <w:tcW w:w="1546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FB" w:rsidRPr="003132FB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2FB" w:rsidRPr="003132FB" w:rsidTr="008B5368">
        <w:trPr>
          <w:trHeight w:val="276"/>
        </w:trPr>
        <w:tc>
          <w:tcPr>
            <w:tcW w:w="1546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32FB" w:rsidRPr="003132FB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32FB" w:rsidRPr="003132FB" w:rsidTr="008B5368">
        <w:trPr>
          <w:trHeight w:val="80"/>
        </w:trPr>
        <w:tc>
          <w:tcPr>
            <w:tcW w:w="7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2FB" w:rsidRPr="003132FB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2F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132FB" w:rsidRPr="003132FB" w:rsidTr="008B5368">
        <w:trPr>
          <w:trHeight w:val="375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на2024 год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FB" w:rsidRPr="003132FB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FB" w:rsidRPr="003132FB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FB" w:rsidRPr="003132FB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32FB" w:rsidRPr="003132FB" w:rsidTr="008B5368">
        <w:trPr>
          <w:trHeight w:val="300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FB" w:rsidRPr="003132FB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3132FB" w:rsidRPr="003132FB" w:rsidTr="008B5368">
        <w:trPr>
          <w:trHeight w:val="345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6 484 120,91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5 779 355,20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4 979 223,90</w:t>
            </w:r>
          </w:p>
        </w:tc>
      </w:tr>
      <w:tr w:rsidR="003132FB" w:rsidRPr="003132FB" w:rsidTr="008B5368">
        <w:trPr>
          <w:trHeight w:val="25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9900010203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852 114,00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769 114,00</w:t>
            </w:r>
          </w:p>
        </w:tc>
      </w:tr>
      <w:tr w:rsidR="003132FB" w:rsidRPr="003132FB" w:rsidTr="008B5368">
        <w:trPr>
          <w:trHeight w:val="25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852 114,00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</w:tr>
      <w:tr w:rsidR="003132FB" w:rsidRPr="003132FB" w:rsidTr="008B5368">
        <w:trPr>
          <w:trHeight w:val="89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852 114,00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</w:tr>
      <w:tr w:rsidR="003132FB" w:rsidRPr="003132FB" w:rsidTr="008B5368">
        <w:trPr>
          <w:trHeight w:val="319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9900010204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3 318 710,00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2 981 310,00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2 217 010,00</w:t>
            </w:r>
          </w:p>
        </w:tc>
      </w:tr>
      <w:tr w:rsidR="003132FB" w:rsidRPr="003132FB" w:rsidTr="008B5368">
        <w:trPr>
          <w:trHeight w:val="199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2 223 220,00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1 962 520,00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1 981 920,00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2 223 220,00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1 962 520,00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1 981 920,00</w:t>
            </w:r>
          </w:p>
        </w:tc>
      </w:tr>
      <w:tr w:rsidR="003132FB" w:rsidRPr="003132FB" w:rsidTr="008B5368">
        <w:trPr>
          <w:trHeight w:val="14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1 035 490,00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958 790,00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175 090,00</w:t>
            </w:r>
          </w:p>
        </w:tc>
      </w:tr>
      <w:tr w:rsidR="003132FB" w:rsidRPr="003132FB" w:rsidTr="008B5368">
        <w:trPr>
          <w:trHeight w:val="99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1 035 490,00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958 790,00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175 090,00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Содержание дорог местного значения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9900049790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76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114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45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121 320,91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117 655,20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121 823,90</w:t>
            </w:r>
          </w:p>
        </w:tc>
      </w:tr>
      <w:tr w:rsidR="003132FB" w:rsidRPr="003132FB" w:rsidTr="008B5368">
        <w:trPr>
          <w:trHeight w:val="28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121 320,91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117 655,20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121 823,90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121 320,91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117 655,20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121 823,90</w:t>
            </w:r>
          </w:p>
        </w:tc>
      </w:tr>
      <w:tr w:rsidR="003132FB" w:rsidRPr="003132FB" w:rsidTr="008B5368">
        <w:trPr>
          <w:trHeight w:val="79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152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91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350 310,00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400 310,00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350 310,00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350 310,00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400 310,00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350 310,00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350 310,00</w:t>
            </w:r>
          </w:p>
        </w:tc>
      </w:tr>
      <w:tr w:rsidR="003132FB" w:rsidRPr="003132FB" w:rsidTr="008B5368">
        <w:trPr>
          <w:trHeight w:val="25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25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9900076500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17 092,80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9900076500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17 092,80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9900076500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17 092,80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25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9900081000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</w:tr>
      <w:tr w:rsidR="003132FB" w:rsidRPr="003132FB" w:rsidTr="008B5368">
        <w:trPr>
          <w:trHeight w:val="25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3132FB" w:rsidRPr="003132FB" w:rsidTr="008B5368">
        <w:trPr>
          <w:trHeight w:val="25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9900081218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3132FB" w:rsidRPr="003132FB" w:rsidTr="008B5368">
        <w:trPr>
          <w:trHeight w:val="25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9900081219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9900081440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92 376,00</w:t>
            </w:r>
          </w:p>
        </w:tc>
      </w:tr>
      <w:tr w:rsidR="003132FB" w:rsidRPr="003132FB" w:rsidTr="008B5368">
        <w:trPr>
          <w:trHeight w:val="25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92 376,00</w:t>
            </w:r>
          </w:p>
        </w:tc>
      </w:tr>
      <w:tr w:rsidR="003132FB" w:rsidRPr="003132FB" w:rsidTr="008B5368">
        <w:trPr>
          <w:trHeight w:val="25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92 376,00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9900081450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177 190,00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177 190,00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177 190,00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177 190,00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177 190,00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177 190,00</w:t>
            </w:r>
          </w:p>
        </w:tc>
      </w:tr>
      <w:tr w:rsidR="003132FB" w:rsidRPr="003132FB" w:rsidTr="008B5368">
        <w:trPr>
          <w:trHeight w:val="45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9900081490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576 100,00</w:t>
            </w:r>
          </w:p>
        </w:tc>
      </w:tr>
      <w:tr w:rsidR="003132FB" w:rsidRPr="003132FB" w:rsidTr="008B5368">
        <w:trPr>
          <w:trHeight w:val="25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576 100,00</w:t>
            </w:r>
          </w:p>
        </w:tc>
      </w:tr>
      <w:tr w:rsidR="003132FB" w:rsidRPr="003132FB" w:rsidTr="008B5368">
        <w:trPr>
          <w:trHeight w:val="25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576 100,00</w:t>
            </w:r>
          </w:p>
        </w:tc>
      </w:tr>
      <w:tr w:rsidR="003132FB" w:rsidRPr="003132FB" w:rsidTr="008B5368">
        <w:trPr>
          <w:trHeight w:val="341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9900081520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411 400,00</w:t>
            </w:r>
          </w:p>
        </w:tc>
      </w:tr>
      <w:tr w:rsidR="003132FB" w:rsidRPr="003132FB" w:rsidTr="008B5368">
        <w:trPr>
          <w:trHeight w:val="25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411 400,00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411 400,00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411 400,00</w:t>
            </w:r>
          </w:p>
        </w:tc>
      </w:tr>
      <w:tr w:rsidR="003132FB" w:rsidRPr="003132FB" w:rsidTr="008B5368">
        <w:trPr>
          <w:trHeight w:val="25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411 400,00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411 400,00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411 400,00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9900081795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71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9900081920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24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25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25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99000S0240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65 307,20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70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65 307,20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72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65 307,20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32FB" w:rsidRPr="003132FB" w:rsidTr="008B5368">
        <w:trPr>
          <w:trHeight w:val="25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FB" w:rsidRPr="008B5368" w:rsidRDefault="003132FB" w:rsidP="0031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248 900,00</w:t>
            </w:r>
          </w:p>
        </w:tc>
      </w:tr>
      <w:tr w:rsidR="003132FB" w:rsidRPr="003132FB" w:rsidTr="008B5368">
        <w:trPr>
          <w:trHeight w:val="255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FB" w:rsidRPr="003132FB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2FB" w:rsidRPr="008B5368" w:rsidRDefault="003132FB" w:rsidP="0031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6 484 120,91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5 779 355,20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2FB" w:rsidRPr="008B5368" w:rsidRDefault="003132FB" w:rsidP="003132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4 979 223,90</w:t>
            </w:r>
          </w:p>
        </w:tc>
      </w:tr>
    </w:tbl>
    <w:p w:rsidR="00E2132A" w:rsidRDefault="00E2132A" w:rsidP="00E2132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60" w:type="dxa"/>
        <w:tblInd w:w="93" w:type="dxa"/>
        <w:tblLook w:val="04A0"/>
      </w:tblPr>
      <w:tblGrid>
        <w:gridCol w:w="5760"/>
        <w:gridCol w:w="820"/>
        <w:gridCol w:w="700"/>
        <w:gridCol w:w="880"/>
        <w:gridCol w:w="1680"/>
        <w:gridCol w:w="820"/>
        <w:gridCol w:w="1580"/>
        <w:gridCol w:w="1540"/>
        <w:gridCol w:w="1480"/>
      </w:tblGrid>
      <w:tr w:rsidR="008B5368" w:rsidRPr="008B5368" w:rsidTr="008B536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3                                             к решению 20-ой сессии Совета депутатов Студеновского сельсовета Карасукского района  "О бюджете Студеновского сельсовета на 2022 год и плановый период 2023 и 2024 годов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B5368" w:rsidRPr="008B5368" w:rsidTr="008B536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5368" w:rsidRPr="008B5368" w:rsidTr="008B536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5368" w:rsidRPr="008B5368" w:rsidTr="008B5368">
        <w:trPr>
          <w:trHeight w:val="196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5368" w:rsidRPr="008B5368" w:rsidTr="008B5368">
        <w:trPr>
          <w:trHeight w:val="8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368" w:rsidRPr="008B5368" w:rsidTr="008B5368">
        <w:trPr>
          <w:trHeight w:val="285"/>
        </w:trPr>
        <w:tc>
          <w:tcPr>
            <w:tcW w:w="15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бюджета Студеновского сельсовета Карасукского района  на 2022 год и плановый период 2023 и 2024 годов</w:t>
            </w:r>
          </w:p>
        </w:tc>
      </w:tr>
      <w:tr w:rsidR="008B5368" w:rsidRPr="008B5368" w:rsidTr="008B5368">
        <w:trPr>
          <w:trHeight w:val="525"/>
        </w:trPr>
        <w:tc>
          <w:tcPr>
            <w:tcW w:w="15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B5368" w:rsidRPr="008B5368" w:rsidTr="008B5368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B5368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B5368" w:rsidRPr="008B5368" w:rsidTr="008B5368">
        <w:trPr>
          <w:trHeight w:val="21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2024 год</w:t>
            </w:r>
          </w:p>
        </w:tc>
      </w:tr>
      <w:tr w:rsidR="008B5368" w:rsidRPr="008B5368" w:rsidTr="008B5368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8B5368" w:rsidRPr="008B5368" w:rsidTr="008B5368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Студеновского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6 484 120,91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5 779 355,20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4 979 223,90</w:t>
            </w:r>
          </w:p>
        </w:tc>
      </w:tr>
      <w:tr w:rsidR="008B5368" w:rsidRPr="008B5368" w:rsidTr="008B5368">
        <w:trPr>
          <w:trHeight w:val="1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4 622 224,00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4 166 824,00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3 402 524,00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852 114,00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769 114,00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852 114,00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</w:tr>
      <w:tr w:rsidR="008B5368" w:rsidRPr="008B5368" w:rsidTr="008B5368">
        <w:trPr>
          <w:trHeight w:val="13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852 114,00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</w:tr>
      <w:tr w:rsidR="008B5368" w:rsidRPr="008B5368" w:rsidTr="008B5368">
        <w:trPr>
          <w:trHeight w:val="49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852 114,00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</w:tr>
      <w:tr w:rsidR="008B5368" w:rsidRPr="008B5368" w:rsidTr="008B5368">
        <w:trPr>
          <w:trHeight w:val="7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852 114,00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769 114,00</w:t>
            </w:r>
          </w:p>
        </w:tc>
      </w:tr>
      <w:tr w:rsidR="008B5368" w:rsidRPr="008B5368" w:rsidTr="008B5368">
        <w:trPr>
          <w:trHeight w:val="83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3 690 110,00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3 352 710,00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2 588 410,00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3 690 110,00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3 352 710,00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2 588 410,00</w:t>
            </w:r>
          </w:p>
        </w:tc>
      </w:tr>
      <w:tr w:rsidR="008B5368" w:rsidRPr="008B5368" w:rsidTr="008B5368">
        <w:trPr>
          <w:trHeight w:val="36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3 318 710,00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2 981 310,00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2 217 010,00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2 223 220,00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1 962 520,00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1 981 920,00</w:t>
            </w:r>
          </w:p>
        </w:tc>
      </w:tr>
      <w:tr w:rsidR="008B5368" w:rsidRPr="008B5368" w:rsidTr="008B5368">
        <w:trPr>
          <w:trHeight w:val="9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2 223 220,00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1 962 520,00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1 981 920,00</w:t>
            </w:r>
          </w:p>
        </w:tc>
      </w:tr>
      <w:tr w:rsidR="008B5368" w:rsidRPr="008B5368" w:rsidTr="008B5368">
        <w:trPr>
          <w:trHeight w:val="9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1 035 490,00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958 790,00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175 090,00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1 035 490,00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958 790,00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175 090,00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371 400,00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371 400,00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371 400,00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371 400,00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371 400,00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371 400,00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371 400,00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371 400,00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371 400,00</w:t>
            </w:r>
          </w:p>
        </w:tc>
      </w:tr>
      <w:tr w:rsidR="008B5368" w:rsidRPr="008B5368" w:rsidTr="008B5368">
        <w:trPr>
          <w:trHeight w:val="7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40 000,00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8B5368" w:rsidRPr="008B5368" w:rsidTr="008B5368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121 320,91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121 823,90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121 320,91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121 823,90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121 320,91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121 823,90</w:t>
            </w:r>
          </w:p>
        </w:tc>
      </w:tr>
      <w:tr w:rsidR="008B5368" w:rsidRPr="008B5368" w:rsidTr="008B536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121 320,91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121 823,90</w:t>
            </w:r>
          </w:p>
        </w:tc>
      </w:tr>
      <w:tr w:rsidR="008B5368" w:rsidRPr="008B5368" w:rsidTr="008B5368">
        <w:trPr>
          <w:trHeight w:val="157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121 320,91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121 823,90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121 320,91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121 823,90</w:t>
            </w:r>
          </w:p>
        </w:tc>
      </w:tr>
      <w:tr w:rsidR="008B5368" w:rsidRPr="008B5368" w:rsidTr="008B5368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8B5368" w:rsidRPr="008B5368" w:rsidTr="008B5368">
        <w:trPr>
          <w:trHeight w:val="13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13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15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дорожным хозяйством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640 710,00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350 310,00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350 310,00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634 710,00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350 310,00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350 310,00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634 710,00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350 310,00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350 310,00</w:t>
            </w:r>
          </w:p>
        </w:tc>
      </w:tr>
      <w:tr w:rsidR="008B5368" w:rsidRPr="008B5368" w:rsidTr="008B5368">
        <w:trPr>
          <w:trHeight w:val="7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157 000,00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157 000,00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401 310,00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350 310,00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350 310,00</w:t>
            </w:r>
          </w:p>
        </w:tc>
      </w:tr>
      <w:tr w:rsidR="008B5368" w:rsidRPr="008B5368" w:rsidTr="008B5368">
        <w:trPr>
          <w:trHeight w:val="7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"Энергосбережение и повышение энергетической эффективности в Студеновском сельсовете Карасукского района Новосибирской области на 2018-2022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9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395 310,00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350 310,00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350 310,00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395 310,00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350 310,00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350 310,00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17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17092,80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17092,80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17092,80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65307,20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65307,20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65307,20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92376,00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92376,00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92376,00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92376,00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576100,00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576100,00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</w:tr>
      <w:tr w:rsidR="008B5368" w:rsidRPr="008B5368" w:rsidTr="008B536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</w:tr>
      <w:tr w:rsidR="008B5368" w:rsidRPr="008B5368" w:rsidTr="008B536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576100,00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177190,00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177190,00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177190,00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</w:tr>
      <w:tr w:rsidR="008B5368" w:rsidRPr="008B5368" w:rsidTr="008B5368">
        <w:trPr>
          <w:trHeight w:val="8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177190,00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288900,00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248900,00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288900,00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248900,00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288900,00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248900,00</w:t>
            </w:r>
          </w:p>
        </w:tc>
      </w:tr>
      <w:tr w:rsidR="008B5368" w:rsidRPr="008B5368" w:rsidTr="008B5368">
        <w:trPr>
          <w:trHeight w:val="108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288900,00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248900,00</w:t>
            </w:r>
          </w:p>
        </w:tc>
      </w:tr>
      <w:tr w:rsidR="008B5368" w:rsidRPr="008B5368" w:rsidTr="008B5368">
        <w:trPr>
          <w:trHeight w:val="84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288900,00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sz w:val="18"/>
                <w:szCs w:val="18"/>
              </w:rPr>
              <w:t>248900,00</w:t>
            </w:r>
          </w:p>
        </w:tc>
      </w:tr>
      <w:tr w:rsidR="008B5368" w:rsidRPr="008B5368" w:rsidTr="008B5368">
        <w:trPr>
          <w:trHeight w:val="7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6 484 120,91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5 779 355,20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4 979 223,90</w:t>
            </w:r>
          </w:p>
        </w:tc>
      </w:tr>
    </w:tbl>
    <w:p w:rsidR="00E2132A" w:rsidRDefault="00E2132A" w:rsidP="00E2132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552" w:type="dxa"/>
        <w:tblInd w:w="93" w:type="dxa"/>
        <w:tblLook w:val="04A0"/>
      </w:tblPr>
      <w:tblGrid>
        <w:gridCol w:w="2980"/>
        <w:gridCol w:w="5620"/>
        <w:gridCol w:w="1480"/>
        <w:gridCol w:w="992"/>
        <w:gridCol w:w="236"/>
        <w:gridCol w:w="372"/>
        <w:gridCol w:w="809"/>
        <w:gridCol w:w="419"/>
        <w:gridCol w:w="1282"/>
        <w:gridCol w:w="1134"/>
        <w:gridCol w:w="1228"/>
      </w:tblGrid>
      <w:tr w:rsidR="008B5368" w:rsidRPr="008B5368" w:rsidTr="008B5368">
        <w:trPr>
          <w:gridAfter w:val="1"/>
          <w:wAfter w:w="1228" w:type="dxa"/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3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8B5368" w:rsidRPr="008B5368" w:rsidTr="008B5368">
        <w:trPr>
          <w:gridAfter w:val="1"/>
          <w:wAfter w:w="1228" w:type="dxa"/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B5368">
              <w:rPr>
                <w:rFonts w:ascii="Times New Roman" w:eastAsia="Times New Roman" w:hAnsi="Times New Roman" w:cs="Times New Roman"/>
              </w:rPr>
              <w:t>к решению 20-ой сессии Совета депутатов Студеновского сельсовета Карасукского района  "О бюджете Студеновского сельсовета Карасукского района на 2022 год и плановый период 2023 и 2024 годов"</w:t>
            </w:r>
          </w:p>
        </w:tc>
      </w:tr>
      <w:tr w:rsidR="008B5368" w:rsidRPr="008B5368" w:rsidTr="00325199">
        <w:trPr>
          <w:gridAfter w:val="1"/>
          <w:wAfter w:w="1228" w:type="dxa"/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B5368" w:rsidRPr="008B5368" w:rsidTr="008B5368">
        <w:trPr>
          <w:gridAfter w:val="1"/>
          <w:wAfter w:w="1228" w:type="dxa"/>
          <w:trHeight w:val="322"/>
        </w:trPr>
        <w:tc>
          <w:tcPr>
            <w:tcW w:w="1532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B5368">
              <w:rPr>
                <w:rFonts w:ascii="Times New Roman" w:eastAsia="Times New Roman" w:hAnsi="Times New Roman" w:cs="Times New Roman"/>
              </w:rPr>
              <w:t>Источники финансирования дефицита бюджета Студеновского сельсовета Карасукского района  на 2022 год и плановый период 2023 и 2024 годов</w:t>
            </w:r>
          </w:p>
        </w:tc>
      </w:tr>
      <w:tr w:rsidR="008B5368" w:rsidRPr="008B5368" w:rsidTr="008B5368">
        <w:trPr>
          <w:gridAfter w:val="1"/>
          <w:wAfter w:w="1228" w:type="dxa"/>
          <w:trHeight w:val="435"/>
        </w:trPr>
        <w:tc>
          <w:tcPr>
            <w:tcW w:w="1532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5368" w:rsidRPr="008B5368" w:rsidTr="008B5368">
        <w:trPr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368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8B5368" w:rsidRPr="008B5368" w:rsidTr="008B5368">
        <w:trPr>
          <w:gridAfter w:val="1"/>
          <w:wAfter w:w="1228" w:type="dxa"/>
          <w:trHeight w:val="276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B5368" w:rsidRPr="008B5368" w:rsidTr="008B5368">
        <w:trPr>
          <w:gridAfter w:val="1"/>
          <w:wAfter w:w="1228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368" w:rsidRPr="008B5368" w:rsidTr="008B5368">
        <w:trPr>
          <w:gridAfter w:val="1"/>
          <w:wAfter w:w="1228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368" w:rsidRPr="008B5368" w:rsidTr="008B5368">
        <w:trPr>
          <w:gridAfter w:val="1"/>
          <w:wAfter w:w="1228" w:type="dxa"/>
          <w:trHeight w:val="28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368" w:rsidRPr="008B5368" w:rsidTr="008B5368">
        <w:trPr>
          <w:gridAfter w:val="1"/>
          <w:wAfter w:w="1228" w:type="dxa"/>
          <w:trHeight w:val="276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368" w:rsidRPr="008B5368" w:rsidTr="008B5368">
        <w:trPr>
          <w:gridAfter w:val="1"/>
          <w:wAfter w:w="1228" w:type="dxa"/>
          <w:trHeight w:val="23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5368" w:rsidRPr="008B5368" w:rsidTr="008B5368">
        <w:trPr>
          <w:gridAfter w:val="1"/>
          <w:wAfter w:w="1228" w:type="dxa"/>
          <w:trHeight w:val="7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8B5368" w:rsidRPr="008B5368" w:rsidTr="008B5368">
        <w:trPr>
          <w:gridAfter w:val="1"/>
          <w:wAfter w:w="1228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68" w:rsidRPr="008B5368" w:rsidRDefault="008B5368" w:rsidP="008B53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B5368" w:rsidRPr="008B5368" w:rsidTr="008B5368">
        <w:trPr>
          <w:gridAfter w:val="1"/>
          <w:wAfter w:w="1228" w:type="dxa"/>
          <w:trHeight w:val="1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источников финансирования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B5368" w:rsidRPr="008B5368" w:rsidTr="008B5368">
        <w:trPr>
          <w:gridAfter w:val="1"/>
          <w:wAfter w:w="1228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дефицита бюджета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B5368" w:rsidRPr="008B5368" w:rsidTr="008B5368">
        <w:trPr>
          <w:gridAfter w:val="1"/>
          <w:wAfter w:w="1228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368" w:rsidRPr="008B5368" w:rsidTr="008B5368">
        <w:trPr>
          <w:gridAfter w:val="1"/>
          <w:wAfter w:w="1228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Привлечение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B5368" w:rsidRPr="008B5368" w:rsidTr="008B5368">
        <w:trPr>
          <w:gridAfter w:val="1"/>
          <w:wAfter w:w="1228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010 01 01 00 00 10 0000 710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368" w:rsidRPr="008B5368" w:rsidTr="008B5368">
        <w:trPr>
          <w:gridAfter w:val="1"/>
          <w:wAfter w:w="1228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010 01 03 00 00 10 0000 710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368" w:rsidRPr="008B5368" w:rsidTr="008B5368">
        <w:trPr>
          <w:gridAfter w:val="1"/>
          <w:wAfter w:w="1228" w:type="dxa"/>
          <w:trHeight w:val="30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010 01 02 00 00 10 0000 710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368" w:rsidRPr="008B5368" w:rsidTr="008B5368">
        <w:trPr>
          <w:gridAfter w:val="1"/>
          <w:wAfter w:w="1228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010 01 06 00 00 10 0000 710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368" w:rsidRPr="008B5368" w:rsidTr="008B5368">
        <w:trPr>
          <w:gridAfter w:val="1"/>
          <w:wAfter w:w="1228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Погашение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B5368" w:rsidRPr="008B5368" w:rsidTr="008B5368">
        <w:trPr>
          <w:gridAfter w:val="1"/>
          <w:wAfter w:w="1228" w:type="dxa"/>
          <w:trHeight w:val="17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010 01 01 00 00 10 0000 810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368" w:rsidRPr="008B5368" w:rsidTr="008B5368">
        <w:trPr>
          <w:gridAfter w:val="1"/>
          <w:wAfter w:w="1228" w:type="dxa"/>
          <w:trHeight w:val="32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010 01 03 00 00 10 0000 810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368" w:rsidRPr="008B5368" w:rsidTr="008B5368">
        <w:trPr>
          <w:gridAfter w:val="1"/>
          <w:wAfter w:w="1228" w:type="dxa"/>
          <w:trHeight w:val="47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010 01 02 00 00 10 0000 810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368" w:rsidRPr="008B5368" w:rsidTr="008B5368">
        <w:trPr>
          <w:gridAfter w:val="1"/>
          <w:wAfter w:w="1228" w:type="dxa"/>
          <w:trHeight w:val="33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010 01 06 00 00 10 0000 810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источники внутреннего</w:t>
            </w: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368" w:rsidRPr="008B5368" w:rsidTr="008B5368">
        <w:trPr>
          <w:gridAfter w:val="1"/>
          <w:wAfter w:w="1228" w:type="dxa"/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010 01 06 04 00 00 0000 000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B5368" w:rsidRPr="008B5368" w:rsidTr="008B5368">
        <w:trPr>
          <w:gridAfter w:val="1"/>
          <w:wAfter w:w="1228" w:type="dxa"/>
          <w:trHeight w:val="99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010 01 06 04 00 10 0000 810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5368" w:rsidRPr="008B5368" w:rsidTr="008B5368">
        <w:trPr>
          <w:gridAfter w:val="1"/>
          <w:wAfter w:w="1228" w:type="dxa"/>
          <w:trHeight w:val="1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010 01 05 00 00 00 0000 000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Остатки средств бюджетов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117900,00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B5368" w:rsidRPr="008B5368" w:rsidTr="008B5368">
        <w:trPr>
          <w:gridAfter w:val="1"/>
          <w:wAfter w:w="1228" w:type="dxa"/>
          <w:trHeight w:val="30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010 01 05 02 01 10 0000 510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-6 366 220,91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-5779355,2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-4979223,9</w:t>
            </w:r>
          </w:p>
        </w:tc>
      </w:tr>
      <w:tr w:rsidR="008B5368" w:rsidRPr="008B5368" w:rsidTr="008B5368">
        <w:trPr>
          <w:gridAfter w:val="1"/>
          <w:wAfter w:w="1228" w:type="dxa"/>
          <w:trHeight w:val="23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010 01 05 02 01 10 0000 610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6 484 120,91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5779355,2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368" w:rsidRPr="008B5368" w:rsidRDefault="008B5368" w:rsidP="008B536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368">
              <w:rPr>
                <w:rFonts w:ascii="Times New Roman" w:eastAsia="Times New Roman" w:hAnsi="Times New Roman" w:cs="Times New Roman"/>
                <w:sz w:val="20"/>
                <w:szCs w:val="20"/>
              </w:rPr>
              <w:t>4979223,9</w:t>
            </w:r>
          </w:p>
        </w:tc>
      </w:tr>
    </w:tbl>
    <w:p w:rsidR="00E2132A" w:rsidRDefault="00E2132A" w:rsidP="00E2132A">
      <w:pPr>
        <w:rPr>
          <w:rFonts w:ascii="Times New Roman" w:hAnsi="Times New Roman" w:cs="Times New Roman"/>
          <w:sz w:val="24"/>
          <w:szCs w:val="24"/>
        </w:rPr>
      </w:pPr>
    </w:p>
    <w:p w:rsidR="00E2132A" w:rsidRDefault="00E2132A" w:rsidP="00E2132A">
      <w:pPr>
        <w:rPr>
          <w:rFonts w:ascii="Times New Roman" w:hAnsi="Times New Roman" w:cs="Times New Roman"/>
          <w:sz w:val="24"/>
          <w:szCs w:val="24"/>
        </w:rPr>
      </w:pPr>
    </w:p>
    <w:p w:rsidR="00E2132A" w:rsidRDefault="00E2132A" w:rsidP="00E2132A">
      <w:pPr>
        <w:rPr>
          <w:rFonts w:ascii="Times New Roman" w:hAnsi="Times New Roman" w:cs="Times New Roman"/>
          <w:sz w:val="24"/>
          <w:szCs w:val="24"/>
        </w:rPr>
      </w:pPr>
    </w:p>
    <w:p w:rsidR="00E2132A" w:rsidRDefault="00E2132A" w:rsidP="00E2132A">
      <w:pPr>
        <w:rPr>
          <w:rFonts w:ascii="Times New Roman" w:hAnsi="Times New Roman" w:cs="Times New Roman"/>
          <w:sz w:val="24"/>
          <w:szCs w:val="24"/>
        </w:rPr>
      </w:pPr>
    </w:p>
    <w:p w:rsidR="00E2132A" w:rsidRDefault="00E2132A" w:rsidP="00E2132A">
      <w:pPr>
        <w:rPr>
          <w:rFonts w:ascii="Times New Roman" w:hAnsi="Times New Roman" w:cs="Times New Roman"/>
          <w:sz w:val="24"/>
          <w:szCs w:val="24"/>
        </w:rPr>
      </w:pPr>
    </w:p>
    <w:p w:rsidR="00E2132A" w:rsidRDefault="00E2132A" w:rsidP="00E2132A">
      <w:pPr>
        <w:rPr>
          <w:rFonts w:ascii="Times New Roman" w:hAnsi="Times New Roman" w:cs="Times New Roman"/>
          <w:sz w:val="24"/>
          <w:szCs w:val="24"/>
        </w:rPr>
      </w:pPr>
    </w:p>
    <w:p w:rsidR="00E2132A" w:rsidRDefault="00E2132A" w:rsidP="00E2132A">
      <w:pPr>
        <w:rPr>
          <w:rFonts w:ascii="Times New Roman" w:hAnsi="Times New Roman" w:cs="Times New Roman"/>
          <w:sz w:val="24"/>
          <w:szCs w:val="24"/>
        </w:rPr>
      </w:pPr>
    </w:p>
    <w:p w:rsidR="00E2132A" w:rsidRDefault="00E2132A" w:rsidP="00E2132A">
      <w:pPr>
        <w:rPr>
          <w:rFonts w:ascii="Times New Roman" w:hAnsi="Times New Roman" w:cs="Times New Roman"/>
          <w:sz w:val="24"/>
          <w:szCs w:val="24"/>
        </w:rPr>
      </w:pPr>
    </w:p>
    <w:p w:rsidR="00E2132A" w:rsidRDefault="00E2132A" w:rsidP="00E2132A">
      <w:pPr>
        <w:rPr>
          <w:rFonts w:ascii="Times New Roman" w:hAnsi="Times New Roman" w:cs="Times New Roman"/>
          <w:sz w:val="24"/>
          <w:szCs w:val="24"/>
        </w:rPr>
      </w:pPr>
    </w:p>
    <w:p w:rsidR="00E2132A" w:rsidRDefault="00E2132A" w:rsidP="00E2132A">
      <w:pPr>
        <w:rPr>
          <w:rFonts w:ascii="Times New Roman" w:hAnsi="Times New Roman" w:cs="Times New Roman"/>
          <w:sz w:val="24"/>
          <w:szCs w:val="24"/>
        </w:rPr>
      </w:pPr>
    </w:p>
    <w:p w:rsidR="001A2787" w:rsidRDefault="001A2787" w:rsidP="001A2787">
      <w:pPr>
        <w:pStyle w:val="af0"/>
        <w:rPr>
          <w:rFonts w:ascii="Times New Roman" w:hAnsi="Times New Roman" w:cs="Times New Roman"/>
          <w:b/>
          <w:sz w:val="20"/>
          <w:szCs w:val="20"/>
        </w:rPr>
        <w:sectPr w:rsidR="001A2787" w:rsidSect="008B5368">
          <w:pgSz w:w="16838" w:h="11906" w:orient="landscape"/>
          <w:pgMar w:top="0" w:right="1134" w:bottom="1418" w:left="567" w:header="708" w:footer="708" w:gutter="0"/>
          <w:cols w:space="708"/>
          <w:titlePg/>
          <w:docGrid w:linePitch="360"/>
        </w:sectPr>
      </w:pPr>
    </w:p>
    <w:p w:rsidR="00E2132A" w:rsidRDefault="00E2132A" w:rsidP="001A2787">
      <w:pPr>
        <w:pStyle w:val="af0"/>
        <w:rPr>
          <w:rFonts w:ascii="Times New Roman" w:hAnsi="Times New Roman" w:cs="Times New Roman"/>
          <w:b/>
          <w:sz w:val="20"/>
          <w:szCs w:val="20"/>
        </w:rPr>
      </w:pPr>
    </w:p>
    <w:p w:rsidR="00530E01" w:rsidRPr="0037586C" w:rsidRDefault="00325199" w:rsidP="00530E01">
      <w:pPr>
        <w:pStyle w:val="af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5199">
        <w:rPr>
          <w:rFonts w:ascii="Times New Roman" w:hAnsi="Times New Roman" w:cs="Times New Roman"/>
          <w:b/>
          <w:sz w:val="28"/>
          <w:szCs w:val="28"/>
        </w:rPr>
        <w:t>6</w:t>
      </w:r>
      <w:r w:rsidR="00530E01" w:rsidRPr="0037586C">
        <w:rPr>
          <w:rFonts w:ascii="Times New Roman" w:hAnsi="Times New Roman" w:cs="Times New Roman"/>
          <w:b/>
          <w:sz w:val="20"/>
          <w:szCs w:val="20"/>
        </w:rPr>
        <w:t>.</w:t>
      </w:r>
    </w:p>
    <w:p w:rsidR="00530E01" w:rsidRPr="0037586C" w:rsidRDefault="00530E01" w:rsidP="00530E01">
      <w:pPr>
        <w:pStyle w:val="af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586C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530E01" w:rsidRPr="0037586C" w:rsidRDefault="00530E01" w:rsidP="00530E01">
      <w:pPr>
        <w:pStyle w:val="af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586C">
        <w:rPr>
          <w:rFonts w:ascii="Times New Roman" w:hAnsi="Times New Roman" w:cs="Times New Roman"/>
          <w:b/>
          <w:sz w:val="20"/>
          <w:szCs w:val="20"/>
        </w:rPr>
        <w:t xml:space="preserve">СТУДЕНОВСКОГО СЕЛЬСОВЕТА </w:t>
      </w:r>
    </w:p>
    <w:p w:rsidR="00530E01" w:rsidRPr="0037586C" w:rsidRDefault="00530E01" w:rsidP="00530E01">
      <w:pPr>
        <w:pStyle w:val="af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586C">
        <w:rPr>
          <w:rFonts w:ascii="Times New Roman" w:hAnsi="Times New Roman" w:cs="Times New Roman"/>
          <w:b/>
          <w:sz w:val="20"/>
          <w:szCs w:val="20"/>
        </w:rPr>
        <w:t>КАРАСУКСКОГОРАЙОНА НОВОСИБИРСКОЙ ОБЛАСТИ</w:t>
      </w:r>
    </w:p>
    <w:p w:rsidR="00530E01" w:rsidRPr="0037586C" w:rsidRDefault="00530E01" w:rsidP="00530E01">
      <w:pPr>
        <w:pStyle w:val="af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0E01" w:rsidRPr="0037586C" w:rsidRDefault="00530E01" w:rsidP="00530E01">
      <w:pPr>
        <w:autoSpaceDE w:val="0"/>
        <w:autoSpaceDN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586C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530E01" w:rsidRPr="00530E01" w:rsidRDefault="00530E01" w:rsidP="00530E01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E01">
        <w:rPr>
          <w:rFonts w:ascii="Times New Roman" w:hAnsi="Times New Roman" w:cs="Times New Roman"/>
          <w:b/>
          <w:color w:val="000000"/>
          <w:sz w:val="24"/>
          <w:szCs w:val="24"/>
        </w:rPr>
        <w:t>26.12.2022 г.                                                                                   № 88</w:t>
      </w:r>
    </w:p>
    <w:p w:rsidR="00530E01" w:rsidRPr="00530E01" w:rsidRDefault="00530E01" w:rsidP="00530E01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E01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</w:t>
      </w:r>
      <w:r w:rsidRPr="00530E01">
        <w:rPr>
          <w:rFonts w:ascii="Times New Roman" w:hAnsi="Times New Roman" w:cs="Times New Roman"/>
          <w:b/>
          <w:sz w:val="24"/>
          <w:szCs w:val="24"/>
        </w:rPr>
        <w:t xml:space="preserve">о проведении аттестации муниципальных служащих администрации Студеновского сельсовета Карасукского района Новосибирской области </w:t>
      </w:r>
    </w:p>
    <w:p w:rsidR="00530E01" w:rsidRPr="0037586C" w:rsidRDefault="00530E01" w:rsidP="00530E01">
      <w:pPr>
        <w:pStyle w:val="a8"/>
        <w:tabs>
          <w:tab w:val="num" w:pos="0"/>
        </w:tabs>
        <w:autoSpaceDE w:val="0"/>
        <w:autoSpaceDN w:val="0"/>
        <w:adjustRightInd w:val="0"/>
        <w:ind w:left="0" w:firstLine="709"/>
        <w:rPr>
          <w:sz w:val="22"/>
          <w:szCs w:val="22"/>
        </w:rPr>
      </w:pPr>
      <w:r w:rsidRPr="0037586C">
        <w:rPr>
          <w:sz w:val="22"/>
          <w:szCs w:val="22"/>
        </w:rPr>
        <w:t xml:space="preserve">В соответствии с 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 Уставом Студеновского сельсовета Карасукского района Новосибирской области, администрация Студеновского сельсовета Карасукского района Новосибирской области,  </w:t>
      </w:r>
      <w:r w:rsidRPr="0037586C">
        <w:rPr>
          <w:b/>
          <w:sz w:val="22"/>
          <w:szCs w:val="22"/>
        </w:rPr>
        <w:t>ПОСТАНОВЛЯЕТ:</w:t>
      </w:r>
    </w:p>
    <w:p w:rsidR="00530E01" w:rsidRPr="0037586C" w:rsidRDefault="00530E01" w:rsidP="00530E01">
      <w:pPr>
        <w:pStyle w:val="a8"/>
        <w:numPr>
          <w:ilvl w:val="0"/>
          <w:numId w:val="28"/>
        </w:numPr>
        <w:autoSpaceDE w:val="0"/>
        <w:autoSpaceDN w:val="0"/>
        <w:adjustRightInd w:val="0"/>
        <w:rPr>
          <w:sz w:val="22"/>
          <w:szCs w:val="22"/>
        </w:rPr>
      </w:pPr>
      <w:r w:rsidRPr="0037586C">
        <w:rPr>
          <w:sz w:val="22"/>
          <w:szCs w:val="22"/>
        </w:rPr>
        <w:t>Утвердить Положение о проведении аттестации муниципальных</w:t>
      </w:r>
    </w:p>
    <w:p w:rsidR="00530E01" w:rsidRPr="0037586C" w:rsidRDefault="00530E01" w:rsidP="00530E0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7586C">
        <w:rPr>
          <w:rFonts w:ascii="Times New Roman" w:hAnsi="Times New Roman" w:cs="Times New Roman"/>
        </w:rPr>
        <w:t>служащих администрации Студеновского сельсовета Карасукского района Новосибирской области.</w:t>
      </w:r>
    </w:p>
    <w:p w:rsidR="00530E01" w:rsidRPr="0037586C" w:rsidRDefault="00530E01" w:rsidP="00530E01">
      <w:pPr>
        <w:rPr>
          <w:rFonts w:ascii="Times New Roman" w:hAnsi="Times New Roman" w:cs="Times New Roman"/>
        </w:rPr>
      </w:pPr>
      <w:r w:rsidRPr="0037586C">
        <w:rPr>
          <w:rFonts w:ascii="Times New Roman" w:hAnsi="Times New Roman" w:cs="Times New Roman"/>
        </w:rPr>
        <w:t>2. Опубликовать постановление в периодическом печатном издании «Вестник Студеновского сельсовета»  Карасукского района Новосибирской области и на официальном сайте администрации Студеновского сельсовета Карасукского района Новосибирской области в сети Интернет.</w:t>
      </w:r>
    </w:p>
    <w:p w:rsidR="00530E01" w:rsidRPr="0037586C" w:rsidRDefault="00530E01" w:rsidP="00530E01">
      <w:pPr>
        <w:pStyle w:val="a8"/>
        <w:ind w:left="709"/>
        <w:rPr>
          <w:sz w:val="22"/>
          <w:szCs w:val="22"/>
        </w:rPr>
      </w:pPr>
      <w:r w:rsidRPr="0037586C">
        <w:rPr>
          <w:sz w:val="22"/>
          <w:szCs w:val="22"/>
        </w:rPr>
        <w:t>3. Контроль за исполнением постановления оставляю за собой.</w:t>
      </w:r>
    </w:p>
    <w:p w:rsidR="00530E01" w:rsidRPr="0037586C" w:rsidRDefault="00530E01" w:rsidP="00530E01">
      <w:pPr>
        <w:pStyle w:val="a8"/>
        <w:tabs>
          <w:tab w:val="num" w:pos="0"/>
        </w:tabs>
        <w:autoSpaceDE w:val="0"/>
        <w:autoSpaceDN w:val="0"/>
        <w:adjustRightInd w:val="0"/>
        <w:ind w:left="432" w:hanging="432"/>
        <w:jc w:val="right"/>
        <w:rPr>
          <w:sz w:val="22"/>
          <w:szCs w:val="22"/>
        </w:rPr>
      </w:pPr>
    </w:p>
    <w:p w:rsidR="00530E01" w:rsidRPr="0037586C" w:rsidRDefault="00530E01" w:rsidP="00530E01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 xml:space="preserve">Глава Студеновского сельсовета </w:t>
      </w:r>
    </w:p>
    <w:p w:rsidR="00530E01" w:rsidRPr="0037586C" w:rsidRDefault="0037586C" w:rsidP="00530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30E01" w:rsidRPr="0037586C">
        <w:rPr>
          <w:rFonts w:ascii="Times New Roman" w:hAnsi="Times New Roman" w:cs="Times New Roman"/>
        </w:rPr>
        <w:t xml:space="preserve">Карасукского района </w:t>
      </w:r>
    </w:p>
    <w:p w:rsidR="00530E01" w:rsidRPr="0037586C" w:rsidRDefault="0037586C" w:rsidP="00530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30E01" w:rsidRPr="0037586C">
        <w:rPr>
          <w:rFonts w:ascii="Times New Roman" w:hAnsi="Times New Roman" w:cs="Times New Roman"/>
        </w:rPr>
        <w:t>Новосибирской области                                                                   Т.В.Полякова</w:t>
      </w:r>
    </w:p>
    <w:p w:rsidR="00530E01" w:rsidRPr="00530E01" w:rsidRDefault="00530E01" w:rsidP="00530E01">
      <w:pPr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30E01" w:rsidRPr="00530E01" w:rsidRDefault="00530E01" w:rsidP="00530E01">
      <w:pPr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30E01" w:rsidRPr="00530E01" w:rsidRDefault="00530E01" w:rsidP="00530E01">
      <w:pPr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530E01" w:rsidRPr="00530E01" w:rsidRDefault="00530E01" w:rsidP="00530E01">
      <w:pPr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530E01" w:rsidRPr="00530E01" w:rsidRDefault="00530E01" w:rsidP="00530E01">
      <w:pPr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530E01" w:rsidRPr="00530E01" w:rsidRDefault="00530E01" w:rsidP="00530E01">
      <w:pPr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от 26.12.2022 г. № 88</w:t>
      </w:r>
    </w:p>
    <w:p w:rsidR="00530E01" w:rsidRPr="0037586C" w:rsidRDefault="00530E01" w:rsidP="00530E01">
      <w:pPr>
        <w:adjustRightInd w:val="0"/>
        <w:jc w:val="center"/>
        <w:rPr>
          <w:rFonts w:ascii="Times New Roman" w:hAnsi="Times New Roman" w:cs="Times New Roman"/>
          <w:b/>
        </w:rPr>
      </w:pPr>
      <w:r w:rsidRPr="0037586C">
        <w:rPr>
          <w:rFonts w:ascii="Times New Roman" w:hAnsi="Times New Roman" w:cs="Times New Roman"/>
          <w:b/>
        </w:rPr>
        <w:t>ПОЛОЖЕНИЕ</w:t>
      </w:r>
    </w:p>
    <w:p w:rsidR="00530E01" w:rsidRPr="0037586C" w:rsidRDefault="00530E01" w:rsidP="00530E01">
      <w:pPr>
        <w:adjustRightInd w:val="0"/>
        <w:jc w:val="center"/>
        <w:rPr>
          <w:rFonts w:ascii="Times New Roman" w:hAnsi="Times New Roman" w:cs="Times New Roman"/>
          <w:b/>
        </w:rPr>
      </w:pPr>
      <w:r w:rsidRPr="0037586C">
        <w:rPr>
          <w:rFonts w:ascii="Times New Roman" w:hAnsi="Times New Roman" w:cs="Times New Roman"/>
          <w:b/>
        </w:rPr>
        <w:t xml:space="preserve">о проведении аттестации муниципальных служащих </w:t>
      </w:r>
    </w:p>
    <w:p w:rsidR="00530E01" w:rsidRPr="0037586C" w:rsidRDefault="00530E01" w:rsidP="00530E0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7586C">
        <w:rPr>
          <w:rFonts w:ascii="Times New Roman" w:hAnsi="Times New Roman" w:cs="Times New Roman"/>
        </w:rPr>
        <w:t>администрации Студеновского сельсовета Карасукского района Новосибирской области</w:t>
      </w:r>
    </w:p>
    <w:p w:rsidR="00530E01" w:rsidRPr="0037586C" w:rsidRDefault="00530E01" w:rsidP="00530E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1</w:t>
      </w:r>
      <w:r w:rsidRPr="0037586C">
        <w:rPr>
          <w:rFonts w:ascii="Times New Roman" w:hAnsi="Times New Roman" w:cs="Times New Roman"/>
          <w:b/>
          <w:sz w:val="22"/>
          <w:szCs w:val="22"/>
        </w:rPr>
        <w:t>. Общие положения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 xml:space="preserve">1.1. Настоящее Положение о проведении аттестации муниципальных служащих </w:t>
      </w:r>
      <w:r w:rsidRPr="0037586C">
        <w:rPr>
          <w:rStyle w:val="FontStyle19"/>
          <w:sz w:val="22"/>
          <w:szCs w:val="22"/>
        </w:rPr>
        <w:t xml:space="preserve">(далее - Положение) </w:t>
      </w:r>
      <w:r w:rsidRPr="0037586C">
        <w:rPr>
          <w:rFonts w:ascii="Times New Roman" w:hAnsi="Times New Roman" w:cs="Times New Roman"/>
          <w:sz w:val="22"/>
          <w:szCs w:val="22"/>
        </w:rPr>
        <w:t xml:space="preserve">разработано в соответствии со статьей 18 Федерального закона от 02.03.2007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1.2. Положение устанавливает порядок проведения аттестации муниципальных служащих администрации Студеновского сельсовета Карасукского района Новосибирской области (далее - муниципальные служащие).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1.4. Аттестации не подлежат следующие муниципальные служащие: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1) замещающие должности муниципальной службы менее одного года;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2) достигшие возраста 60 лет;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3) беременные женщины;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5) замещающие должности муниципальной службы на основании срочного трудового договора (контракта).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1.5. Аттестация муниципального служащего проводится один раз в три года.До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530E01" w:rsidRPr="0037586C" w:rsidRDefault="00530E01" w:rsidP="00530E01">
      <w:pPr>
        <w:pStyle w:val="a8"/>
        <w:tabs>
          <w:tab w:val="num" w:pos="0"/>
        </w:tabs>
        <w:autoSpaceDE w:val="0"/>
        <w:autoSpaceDN w:val="0"/>
        <w:adjustRightInd w:val="0"/>
        <w:ind w:left="0" w:firstLine="540"/>
        <w:outlineLvl w:val="0"/>
        <w:rPr>
          <w:b/>
          <w:sz w:val="22"/>
          <w:szCs w:val="22"/>
        </w:rPr>
      </w:pPr>
      <w:r w:rsidRPr="0037586C">
        <w:rPr>
          <w:sz w:val="22"/>
          <w:szCs w:val="22"/>
        </w:rPr>
        <w:t>Внеочередная аттестация муниципального служащего может проводиться: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2) по решению представителя нанимателя (работодателя) после принятия в установленном порядке решения: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а) о сокращении должностей муниципальной службы в органе местного самоуправления, муниципальном органе;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б) об изменении условий оплаты труда муниципальных служащих.</w:t>
      </w:r>
    </w:p>
    <w:p w:rsidR="00530E01" w:rsidRPr="0037586C" w:rsidRDefault="00530E01" w:rsidP="00530E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b/>
          <w:sz w:val="22"/>
          <w:szCs w:val="22"/>
        </w:rPr>
        <w:t>2. Организация проведения аттестации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1) о формировании аттестационной комиссии, ее составе, сроках и порядке работы;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в) аттестационного листа муниципального служащего с данными предыдущей аттестации (при наличии);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530E01" w:rsidRPr="0037586C" w:rsidRDefault="00530E01" w:rsidP="00530E01">
      <w:pPr>
        <w:pStyle w:val="ConsPlusNormal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В состав аттестационной комиссии могут включаться по согласованию депутаты Совета депутатов Студеновского сельсовета Карасукского района Новосибирской области,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Секретарь аттестационной комиссии ведет протокол заседания комиссии, в котором указываются: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1) наименование органа местного самоуправления, муниципального органа;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3) повестка заседания аттестационной комиссии;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5) фамилии, имена, отчества (при наличии) и должности аттестуемых муниципальных служащих;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7) вопросы аттестуемому муниципальному служащему и ответы (кратко);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2.7. 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530E01" w:rsidRPr="0037586C" w:rsidRDefault="00530E01" w:rsidP="00530E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b/>
          <w:sz w:val="22"/>
          <w:szCs w:val="22"/>
        </w:rPr>
        <w:t>3. Проведение аттестации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администрацией Студеновского сельсовета Карасукского района Новосибирской области задач, сложности выполняемой им работы, ее эффективности и результативности.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30E01" w:rsidRPr="0037586C" w:rsidRDefault="00530E01" w:rsidP="00530E0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b/>
          <w:sz w:val="22"/>
          <w:szCs w:val="22"/>
        </w:rPr>
        <w:t>4. Решения по результатам аттестации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1) соответствует замещаемой должности муниципальной службы;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2) не соответствует замещаемой должности муниципальной службы.</w:t>
      </w:r>
    </w:p>
    <w:p w:rsidR="00530E01" w:rsidRPr="0037586C" w:rsidRDefault="00530E01" w:rsidP="00530E0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37586C">
        <w:rPr>
          <w:rFonts w:ascii="Times New Roman" w:hAnsi="Times New Roman" w:cs="Times New Roman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530E01" w:rsidRPr="0037586C" w:rsidRDefault="00530E01" w:rsidP="00530E01">
      <w:pPr>
        <w:pStyle w:val="ConsPlusNormal"/>
        <w:ind w:firstLine="709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Муниципальный служащий знакомится с аттестационным листом под роспись.В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530E01" w:rsidRPr="0037586C" w:rsidRDefault="00530E01" w:rsidP="00530E01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37586C">
        <w:rPr>
          <w:rFonts w:ascii="Times New Roman" w:hAnsi="Times New Roman" w:cs="Times New Roman"/>
          <w:sz w:val="22"/>
          <w:szCs w:val="22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1A2787" w:rsidRDefault="001A2787" w:rsidP="001C3481">
      <w:pPr>
        <w:pStyle w:val="ConsPlusNormal"/>
        <w:ind w:left="-142" w:firstLine="0"/>
        <w:rPr>
          <w:rFonts w:ascii="Times New Roman" w:hAnsi="Times New Roman" w:cs="Times New Roman"/>
          <w:b/>
          <w:sz w:val="24"/>
          <w:szCs w:val="24"/>
        </w:rPr>
        <w:sectPr w:rsidR="001A2787" w:rsidSect="001C3481">
          <w:pgSz w:w="11906" w:h="16838"/>
          <w:pgMar w:top="567" w:right="707" w:bottom="1134" w:left="1418" w:header="708" w:footer="708" w:gutter="0"/>
          <w:cols w:space="708"/>
          <w:titlePg/>
          <w:docGrid w:linePitch="360"/>
        </w:sectPr>
      </w:pPr>
    </w:p>
    <w:p w:rsidR="00530E01" w:rsidRPr="00530E01" w:rsidRDefault="00530E01" w:rsidP="00530E01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30E01" w:rsidRPr="00530E01" w:rsidRDefault="00530E01" w:rsidP="00530E01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к Положению</w:t>
      </w:r>
    </w:p>
    <w:p w:rsidR="00530E01" w:rsidRPr="00530E01" w:rsidRDefault="00530E01" w:rsidP="00530E01">
      <w:pPr>
        <w:rPr>
          <w:rFonts w:ascii="Times New Roman" w:hAnsi="Times New Roman" w:cs="Times New Roman"/>
          <w:sz w:val="24"/>
          <w:szCs w:val="24"/>
        </w:rPr>
      </w:pPr>
    </w:p>
    <w:p w:rsidR="00530E01" w:rsidRPr="00530E01" w:rsidRDefault="00530E01" w:rsidP="00530E01">
      <w:pPr>
        <w:jc w:val="righ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УТВЕРЖДАЮ</w:t>
      </w:r>
    </w:p>
    <w:p w:rsidR="00530E01" w:rsidRPr="00530E01" w:rsidRDefault="00530E01" w:rsidP="00530E01">
      <w:pPr>
        <w:jc w:val="righ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530E01" w:rsidRPr="00530E01" w:rsidRDefault="00530E01" w:rsidP="00530E0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0E01">
        <w:rPr>
          <w:rFonts w:ascii="Times New Roman" w:hAnsi="Times New Roman" w:cs="Times New Roman"/>
          <w:i/>
          <w:sz w:val="24"/>
          <w:szCs w:val="24"/>
        </w:rPr>
        <w:t>(Наименование должности представителя нанимателя)</w:t>
      </w:r>
    </w:p>
    <w:p w:rsidR="00530E01" w:rsidRPr="00530E01" w:rsidRDefault="00530E01" w:rsidP="00530E01">
      <w:pPr>
        <w:jc w:val="righ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________________________ __________________</w:t>
      </w:r>
    </w:p>
    <w:p w:rsidR="00530E01" w:rsidRPr="00530E01" w:rsidRDefault="00530E01" w:rsidP="00530E0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30E01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530E01">
        <w:rPr>
          <w:rFonts w:ascii="Times New Roman" w:hAnsi="Times New Roman" w:cs="Times New Roman"/>
          <w:i/>
          <w:sz w:val="24"/>
          <w:szCs w:val="24"/>
        </w:rPr>
        <w:tab/>
      </w:r>
      <w:r w:rsidRPr="00530E01">
        <w:rPr>
          <w:rFonts w:ascii="Times New Roman" w:hAnsi="Times New Roman" w:cs="Times New Roman"/>
          <w:i/>
          <w:sz w:val="24"/>
          <w:szCs w:val="24"/>
        </w:rPr>
        <w:tab/>
        <w:t>(Фамилия И.О.)</w:t>
      </w:r>
    </w:p>
    <w:p w:rsidR="00530E01" w:rsidRPr="00530E01" w:rsidRDefault="00530E01" w:rsidP="00530E01">
      <w:pPr>
        <w:jc w:val="righ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«______» ______________ 20____г.</w:t>
      </w:r>
    </w:p>
    <w:p w:rsidR="00530E01" w:rsidRPr="00530E01" w:rsidRDefault="00530E01" w:rsidP="00530E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E01" w:rsidRPr="00530E01" w:rsidRDefault="00530E01" w:rsidP="00530E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График</w:t>
      </w:r>
    </w:p>
    <w:p w:rsidR="00530E01" w:rsidRPr="00530E01" w:rsidRDefault="00530E01" w:rsidP="00530E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проведения аттестации муниципальных служащих</w:t>
      </w:r>
    </w:p>
    <w:p w:rsidR="00530E01" w:rsidRPr="00530E01" w:rsidRDefault="00530E01" w:rsidP="00530E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______________________________________ на 20___ год</w:t>
      </w:r>
    </w:p>
    <w:p w:rsidR="00530E01" w:rsidRPr="00530E01" w:rsidRDefault="00530E01" w:rsidP="00530E01">
      <w:pPr>
        <w:tabs>
          <w:tab w:val="num" w:pos="0"/>
        </w:tabs>
        <w:ind w:left="432" w:hanging="43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0E01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органа местного самоуправления, муниципального органа)</w:t>
      </w:r>
    </w:p>
    <w:p w:rsidR="00530E01" w:rsidRPr="00530E01" w:rsidRDefault="00530E01" w:rsidP="00530E0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530E01" w:rsidRPr="00530E01" w:rsidTr="00530E01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530E01" w:rsidRPr="00530E01" w:rsidTr="00530E01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01" w:rsidRPr="00530E01" w:rsidRDefault="00530E01" w:rsidP="0053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01" w:rsidRPr="00530E01" w:rsidRDefault="00530E01" w:rsidP="0053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01" w:rsidRPr="00530E01" w:rsidRDefault="00530E01" w:rsidP="0053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01" w:rsidRPr="00530E01" w:rsidRDefault="00530E01" w:rsidP="0053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01" w:rsidRPr="00530E01" w:rsidTr="00530E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01" w:rsidRPr="00530E01" w:rsidTr="00530E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01" w:rsidRPr="00530E01" w:rsidTr="00530E0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E01" w:rsidRDefault="00530E01" w:rsidP="00530E0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A2787" w:rsidRDefault="001A2787" w:rsidP="00530E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787" w:rsidRDefault="001A2787" w:rsidP="00530E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787" w:rsidRDefault="001A2787" w:rsidP="00530E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787" w:rsidRDefault="001A2787" w:rsidP="001C3481">
      <w:pPr>
        <w:rPr>
          <w:rFonts w:ascii="Times New Roman" w:hAnsi="Times New Roman" w:cs="Times New Roman"/>
          <w:sz w:val="24"/>
          <w:szCs w:val="24"/>
        </w:rPr>
        <w:sectPr w:rsidR="001A2787" w:rsidSect="001A2787">
          <w:headerReference w:type="default" r:id="rId13"/>
          <w:pgSz w:w="16838" w:h="11906" w:orient="landscape"/>
          <w:pgMar w:top="159" w:right="1134" w:bottom="1418" w:left="567" w:header="708" w:footer="708" w:gutter="0"/>
          <w:cols w:space="708"/>
          <w:docGrid w:linePitch="360"/>
        </w:sectPr>
      </w:pPr>
    </w:p>
    <w:p w:rsidR="001A2787" w:rsidRPr="00530E01" w:rsidRDefault="001A2787" w:rsidP="001C3481">
      <w:pPr>
        <w:rPr>
          <w:rFonts w:ascii="Times New Roman" w:hAnsi="Times New Roman" w:cs="Times New Roman"/>
          <w:sz w:val="24"/>
          <w:szCs w:val="24"/>
        </w:rPr>
      </w:pPr>
    </w:p>
    <w:p w:rsidR="00530E01" w:rsidRPr="00530E01" w:rsidRDefault="00530E01" w:rsidP="001A2787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ab/>
        <w:t>Приложение 2</w:t>
      </w:r>
    </w:p>
    <w:p w:rsidR="00530E01" w:rsidRPr="00530E01" w:rsidRDefault="00530E01" w:rsidP="00530E01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к Положению</w:t>
      </w:r>
    </w:p>
    <w:p w:rsidR="00530E01" w:rsidRPr="00530E01" w:rsidRDefault="00530E01" w:rsidP="00530E01">
      <w:pPr>
        <w:autoSpaceDE w:val="0"/>
        <w:autoSpaceDN w:val="0"/>
        <w:adjustRightInd w:val="0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530E01" w:rsidRPr="00530E01" w:rsidRDefault="00530E01" w:rsidP="00530E01">
      <w:pPr>
        <w:autoSpaceDE w:val="0"/>
        <w:autoSpaceDN w:val="0"/>
        <w:adjustRightInd w:val="0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530E01">
        <w:rPr>
          <w:rFonts w:ascii="Times New Roman" w:hAnsi="Times New Roman" w:cs="Times New Roman"/>
          <w:bCs/>
          <w:i/>
          <w:sz w:val="24"/>
          <w:szCs w:val="24"/>
        </w:rPr>
        <w:t>Заполняется</w:t>
      </w:r>
    </w:p>
    <w:p w:rsidR="00530E01" w:rsidRPr="00530E01" w:rsidRDefault="00530E01" w:rsidP="00530E01">
      <w:pPr>
        <w:autoSpaceDE w:val="0"/>
        <w:autoSpaceDN w:val="0"/>
        <w:adjustRightInd w:val="0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530E01">
        <w:rPr>
          <w:rFonts w:ascii="Times New Roman" w:hAnsi="Times New Roman" w:cs="Times New Roman"/>
          <w:bCs/>
          <w:i/>
          <w:sz w:val="24"/>
          <w:szCs w:val="24"/>
        </w:rPr>
        <w:t xml:space="preserve">непосредственным руководителем </w:t>
      </w:r>
    </w:p>
    <w:p w:rsidR="00530E01" w:rsidRPr="00530E01" w:rsidRDefault="00530E01" w:rsidP="00530E01">
      <w:pPr>
        <w:autoSpaceDE w:val="0"/>
        <w:autoSpaceDN w:val="0"/>
        <w:adjustRightInd w:val="0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530E01">
        <w:rPr>
          <w:rFonts w:ascii="Times New Roman" w:hAnsi="Times New Roman" w:cs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530E01" w:rsidRPr="00530E01" w:rsidTr="00530E01">
        <w:trPr>
          <w:jc w:val="right"/>
        </w:trPr>
        <w:tc>
          <w:tcPr>
            <w:tcW w:w="5441" w:type="dxa"/>
            <w:gridSpan w:val="4"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530E01" w:rsidRPr="00530E01" w:rsidTr="00530E01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01" w:rsidRPr="00530E01" w:rsidTr="00325199">
        <w:trPr>
          <w:trHeight w:val="28"/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30E0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530E01" w:rsidRPr="00530E01" w:rsidTr="00530E01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0E01" w:rsidRPr="00530E01" w:rsidTr="00325199">
        <w:trPr>
          <w:trHeight w:val="28"/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30E0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30E0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530E01" w:rsidRPr="00530E01" w:rsidTr="00530E01">
        <w:trPr>
          <w:jc w:val="right"/>
        </w:trPr>
        <w:tc>
          <w:tcPr>
            <w:tcW w:w="5441" w:type="dxa"/>
            <w:gridSpan w:val="4"/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«____»________________20__ г.</w:t>
            </w:r>
          </w:p>
        </w:tc>
      </w:tr>
    </w:tbl>
    <w:p w:rsidR="00530E01" w:rsidRPr="00530E01" w:rsidRDefault="00530E01" w:rsidP="00530E0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Форма</w:t>
      </w:r>
    </w:p>
    <w:p w:rsidR="00530E01" w:rsidRPr="00530E01" w:rsidRDefault="00530E01" w:rsidP="00530E01">
      <w:pPr>
        <w:adjustRightInd w:val="0"/>
        <w:ind w:right="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0E01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530E01" w:rsidRPr="00530E01" w:rsidRDefault="00530E01" w:rsidP="00530E01">
      <w:pPr>
        <w:adjustRightInd w:val="0"/>
        <w:ind w:right="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0E01">
        <w:rPr>
          <w:rFonts w:ascii="Times New Roman" w:hAnsi="Times New Roman" w:cs="Times New Roman"/>
          <w:b/>
          <w:sz w:val="24"/>
          <w:szCs w:val="24"/>
        </w:rPr>
        <w:t>об исполнении подлежащим аттестации муниципальным</w:t>
      </w:r>
    </w:p>
    <w:p w:rsidR="00530E01" w:rsidRPr="00530E01" w:rsidRDefault="00530E01" w:rsidP="00530E01">
      <w:pPr>
        <w:adjustRightInd w:val="0"/>
        <w:ind w:right="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0E01">
        <w:rPr>
          <w:rFonts w:ascii="Times New Roman" w:hAnsi="Times New Roman" w:cs="Times New Roman"/>
          <w:b/>
          <w:sz w:val="24"/>
          <w:szCs w:val="24"/>
        </w:rPr>
        <w:t>служащим должностных обязанностей за аттестационный период</w:t>
      </w:r>
    </w:p>
    <w:p w:rsidR="00530E01" w:rsidRPr="00530E01" w:rsidRDefault="00530E01" w:rsidP="00530E01">
      <w:pPr>
        <w:adjustRightInd w:val="0"/>
        <w:ind w:right="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30E01" w:rsidRPr="00530E01" w:rsidRDefault="00530E01" w:rsidP="00530E01">
      <w:pPr>
        <w:adjustRightInd w:val="0"/>
        <w:ind w:right="40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1. Фамилия, имя, отчество (при наличии) _________________________________</w:t>
      </w:r>
    </w:p>
    <w:p w:rsidR="00530E01" w:rsidRPr="00530E01" w:rsidRDefault="00530E01" w:rsidP="00530E01">
      <w:pPr>
        <w:adjustRightInd w:val="0"/>
        <w:ind w:right="40"/>
        <w:outlineLvl w:val="0"/>
        <w:rPr>
          <w:rFonts w:ascii="Times New Roman" w:hAnsi="Times New Roman" w:cs="Times New Roman"/>
          <w:sz w:val="24"/>
          <w:szCs w:val="24"/>
        </w:rPr>
      </w:pPr>
    </w:p>
    <w:p w:rsidR="00530E01" w:rsidRPr="00530E01" w:rsidRDefault="00530E01" w:rsidP="00530E01">
      <w:pPr>
        <w:adjustRightInd w:val="0"/>
        <w:ind w:right="40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должность______________________________________________________</w:t>
      </w:r>
    </w:p>
    <w:p w:rsidR="00530E01" w:rsidRPr="00530E01" w:rsidRDefault="00530E01" w:rsidP="00530E01">
      <w:pPr>
        <w:adjustRightInd w:val="0"/>
        <w:ind w:right="40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530E01" w:rsidRPr="00530E01" w:rsidRDefault="00530E01" w:rsidP="00530E01">
      <w:pPr>
        <w:adjustRightInd w:val="0"/>
        <w:ind w:right="40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30E01" w:rsidRPr="00530E01" w:rsidRDefault="00530E01" w:rsidP="00530E01">
      <w:pPr>
        <w:adjustRightInd w:val="0"/>
        <w:ind w:right="40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30E01" w:rsidRPr="00530E01" w:rsidRDefault="00530E01" w:rsidP="00530E01">
      <w:pPr>
        <w:adjustRightInd w:val="0"/>
        <w:ind w:right="40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530E01" w:rsidRPr="00530E01" w:rsidRDefault="00530E01" w:rsidP="00530E01">
      <w:pPr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530E01">
        <w:rPr>
          <w:rFonts w:ascii="Times New Roman" w:hAnsi="Times New Roman" w:cs="Times New Roman"/>
          <w:sz w:val="24"/>
          <w:szCs w:val="24"/>
        </w:rPr>
        <w:br w:type="page"/>
      </w:r>
    </w:p>
    <w:p w:rsidR="00530E01" w:rsidRPr="00530E01" w:rsidRDefault="00530E01" w:rsidP="00530E01">
      <w:pPr>
        <w:rPr>
          <w:rFonts w:ascii="Times New Roman" w:hAnsi="Times New Roman" w:cs="Times New Roman"/>
          <w:sz w:val="24"/>
          <w:szCs w:val="24"/>
        </w:rPr>
        <w:sectPr w:rsidR="00530E01" w:rsidRPr="00530E01" w:rsidSect="001C3481">
          <w:pgSz w:w="11906" w:h="16838"/>
          <w:pgMar w:top="426" w:right="566" w:bottom="1134" w:left="1418" w:header="708" w:footer="708" w:gutter="0"/>
          <w:cols w:space="708"/>
          <w:docGrid w:linePitch="360"/>
        </w:sectPr>
      </w:pPr>
    </w:p>
    <w:p w:rsidR="00530E01" w:rsidRPr="00530E01" w:rsidRDefault="00530E01" w:rsidP="00530E01">
      <w:pPr>
        <w:adjustRightInd w:val="0"/>
        <w:ind w:right="40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530E01" w:rsidRPr="00530E01" w:rsidRDefault="00530E01" w:rsidP="00530E01">
      <w:pPr>
        <w:adjustRightInd w:val="0"/>
        <w:ind w:right="40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30E01" w:rsidRPr="00530E01" w:rsidRDefault="00530E01" w:rsidP="00530E01">
      <w:pPr>
        <w:adjustRightInd w:val="0"/>
        <w:ind w:right="40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30E01" w:rsidRPr="00530E01" w:rsidRDefault="00530E01" w:rsidP="00530E01">
      <w:pPr>
        <w:adjustRightInd w:val="0"/>
        <w:ind w:right="40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30E01" w:rsidRPr="00530E01" w:rsidRDefault="00530E01" w:rsidP="00530E0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530E01" w:rsidRPr="00530E01" w:rsidRDefault="00530E01" w:rsidP="00530E01">
      <w:pPr>
        <w:adjustRightInd w:val="0"/>
        <w:ind w:right="40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30E01" w:rsidRPr="00530E01" w:rsidRDefault="00530E01" w:rsidP="00530E01">
      <w:pPr>
        <w:adjustRightInd w:val="0"/>
        <w:ind w:right="40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30E01" w:rsidRPr="00530E01" w:rsidRDefault="00530E01" w:rsidP="00530E01">
      <w:pPr>
        <w:adjustRightInd w:val="0"/>
        <w:ind w:right="40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30E01" w:rsidRPr="00530E01" w:rsidRDefault="00530E01" w:rsidP="00530E01">
      <w:pPr>
        <w:adjustRightInd w:val="0"/>
        <w:ind w:right="40"/>
        <w:outlineLvl w:val="0"/>
        <w:rPr>
          <w:rFonts w:ascii="Times New Roman" w:hAnsi="Times New Roman" w:cs="Times New Roman"/>
          <w:sz w:val="24"/>
          <w:szCs w:val="24"/>
        </w:rPr>
      </w:pPr>
    </w:p>
    <w:p w:rsidR="00530E01" w:rsidRPr="00530E01" w:rsidRDefault="00530E01" w:rsidP="00530E01">
      <w:pPr>
        <w:adjustRightInd w:val="0"/>
        <w:ind w:right="40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 xml:space="preserve">7. Рекомендуемая оценка </w:t>
      </w:r>
      <w:hyperlink r:id="rId14" w:anchor="Par103" w:history="1">
        <w:r w:rsidRPr="00530E01">
          <w:rPr>
            <w:rStyle w:val="ae"/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530E01" w:rsidRPr="00530E01" w:rsidRDefault="00530E01" w:rsidP="00530E01">
      <w:pPr>
        <w:adjustRightInd w:val="0"/>
        <w:ind w:right="40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E01">
        <w:rPr>
          <w:rFonts w:ascii="Times New Roman" w:hAnsi="Times New Roman" w:cs="Times New Roman"/>
          <w:sz w:val="24"/>
          <w:szCs w:val="24"/>
        </w:rPr>
        <w:t> Соответствует замещаемой должности муниципальной службы</w:t>
      </w:r>
    </w:p>
    <w:p w:rsidR="00530E01" w:rsidRPr="00530E01" w:rsidRDefault="00530E01" w:rsidP="00530E01">
      <w:pPr>
        <w:adjustRightInd w:val="0"/>
        <w:ind w:right="40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0E01">
        <w:rPr>
          <w:rFonts w:ascii="Times New Roman" w:hAnsi="Times New Roman" w:cs="Times New Roman"/>
          <w:sz w:val="24"/>
          <w:szCs w:val="24"/>
        </w:rPr>
        <w:t> Не соответствует замещаемой должности муниципальной службы.</w:t>
      </w:r>
    </w:p>
    <w:p w:rsidR="00530E01" w:rsidRPr="00530E01" w:rsidRDefault="00530E01" w:rsidP="00530E01">
      <w:pPr>
        <w:adjustRightInd w:val="0"/>
        <w:ind w:right="40"/>
        <w:outlineLvl w:val="0"/>
        <w:rPr>
          <w:rFonts w:ascii="Times New Roman" w:hAnsi="Times New Roman" w:cs="Times New Roman"/>
          <w:sz w:val="24"/>
          <w:szCs w:val="24"/>
        </w:rPr>
      </w:pPr>
    </w:p>
    <w:p w:rsidR="00530E01" w:rsidRPr="00530E01" w:rsidRDefault="00530E01" w:rsidP="00530E0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530E01" w:rsidRPr="00530E01" w:rsidTr="00530E01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0E01" w:rsidRPr="00530E01" w:rsidTr="001C3481">
        <w:trPr>
          <w:trHeight w:val="864"/>
        </w:trPr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30E0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30E0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01" w:rsidRPr="00530E01" w:rsidTr="00530E01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«_____» ____________________ 20__ г.</w:t>
            </w:r>
          </w:p>
        </w:tc>
      </w:tr>
      <w:tr w:rsidR="00530E01" w:rsidRPr="00530E01" w:rsidTr="001C3481">
        <w:trPr>
          <w:trHeight w:val="23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01" w:rsidRPr="00530E01" w:rsidTr="00530E01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0E01" w:rsidRPr="00530E01" w:rsidTr="00530E01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30E0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30E0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530E01" w:rsidRPr="00530E01" w:rsidTr="00530E0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«_____» ____________________ 20__ г.</w:t>
            </w:r>
          </w:p>
        </w:tc>
      </w:tr>
    </w:tbl>
    <w:p w:rsidR="00530E01" w:rsidRPr="00530E01" w:rsidRDefault="00530E01" w:rsidP="00530E0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30E01" w:rsidRPr="00530E01" w:rsidRDefault="00530E01" w:rsidP="00530E01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6" w:anchor="Par25" w:history="1">
        <w:r w:rsidRPr="00530E01">
          <w:rPr>
            <w:rStyle w:val="ae"/>
            <w:rFonts w:ascii="Times New Roman" w:hAnsi="Times New Roman" w:cs="Times New Roman"/>
            <w:sz w:val="24"/>
            <w:szCs w:val="24"/>
          </w:rPr>
          <w:t>3</w:t>
        </w:r>
      </w:hyperlink>
      <w:r w:rsidRPr="00530E01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anchor="Par37" w:history="1">
        <w:r w:rsidRPr="00530E01">
          <w:rPr>
            <w:rStyle w:val="ae"/>
            <w:rFonts w:ascii="Times New Roman" w:hAnsi="Times New Roman" w:cs="Times New Roman"/>
            <w:sz w:val="24"/>
            <w:szCs w:val="24"/>
          </w:rPr>
          <w:t>5</w:t>
        </w:r>
      </w:hyperlink>
      <w:r w:rsidRPr="00530E01">
        <w:rPr>
          <w:rFonts w:ascii="Times New Roman" w:hAnsi="Times New Roman" w:cs="Times New Roman"/>
          <w:sz w:val="24"/>
          <w:szCs w:val="24"/>
        </w:rPr>
        <w:t xml:space="preserve"> настоящего отзыва.</w:t>
      </w:r>
    </w:p>
    <w:p w:rsidR="00530E01" w:rsidRPr="00530E01" w:rsidRDefault="00530E01" w:rsidP="001C3481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30E01" w:rsidRPr="00530E01" w:rsidRDefault="00530E01" w:rsidP="00530E01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к Положению</w:t>
      </w:r>
    </w:p>
    <w:p w:rsidR="00530E01" w:rsidRPr="00530E01" w:rsidRDefault="00530E01" w:rsidP="00530E01">
      <w:pPr>
        <w:autoSpaceDE w:val="0"/>
        <w:autoSpaceDN w:val="0"/>
        <w:adjustRightInd w:val="0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530E01" w:rsidRPr="00530E01" w:rsidRDefault="00530E01" w:rsidP="00530E01">
      <w:pPr>
        <w:autoSpaceDE w:val="0"/>
        <w:autoSpaceDN w:val="0"/>
        <w:adjustRightInd w:val="0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530E01">
        <w:rPr>
          <w:rFonts w:ascii="Times New Roman" w:hAnsi="Times New Roman" w:cs="Times New Roman"/>
          <w:bCs/>
          <w:i/>
          <w:sz w:val="24"/>
          <w:szCs w:val="24"/>
        </w:rPr>
        <w:t>Заполняется</w:t>
      </w:r>
    </w:p>
    <w:p w:rsidR="00530E01" w:rsidRPr="00530E01" w:rsidRDefault="00530E01" w:rsidP="00530E01">
      <w:pPr>
        <w:autoSpaceDE w:val="0"/>
        <w:autoSpaceDN w:val="0"/>
        <w:adjustRightInd w:val="0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530E01">
        <w:rPr>
          <w:rFonts w:ascii="Times New Roman" w:hAnsi="Times New Roman" w:cs="Times New Roman"/>
          <w:bCs/>
          <w:i/>
          <w:sz w:val="24"/>
          <w:szCs w:val="24"/>
        </w:rPr>
        <w:t>муниципальным служащим</w:t>
      </w:r>
    </w:p>
    <w:p w:rsidR="00530E01" w:rsidRPr="00530E01" w:rsidRDefault="00530E01" w:rsidP="00530E01">
      <w:pPr>
        <w:autoSpaceDE w:val="0"/>
        <w:autoSpaceDN w:val="0"/>
        <w:adjustRightInd w:val="0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530E01" w:rsidRPr="00530E01" w:rsidRDefault="00530E01" w:rsidP="00530E01">
      <w:pPr>
        <w:autoSpaceDE w:val="0"/>
        <w:autoSpaceDN w:val="0"/>
        <w:adjustRightInd w:val="0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530E01" w:rsidRPr="00530E01" w:rsidRDefault="00530E01" w:rsidP="00530E0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0E01" w:rsidRPr="00530E01" w:rsidRDefault="00530E01" w:rsidP="00530E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E01">
        <w:rPr>
          <w:rFonts w:ascii="Times New Roman" w:hAnsi="Times New Roman" w:cs="Times New Roman"/>
          <w:b/>
          <w:bCs/>
          <w:sz w:val="24"/>
          <w:szCs w:val="24"/>
        </w:rPr>
        <w:t>Сведения о выполненных муниципальным служащим поручениях</w:t>
      </w:r>
    </w:p>
    <w:p w:rsidR="00530E01" w:rsidRPr="00530E01" w:rsidRDefault="00530E01" w:rsidP="00530E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E01">
        <w:rPr>
          <w:rFonts w:ascii="Times New Roman" w:hAnsi="Times New Roman" w:cs="Times New Roman"/>
          <w:b/>
          <w:bCs/>
          <w:sz w:val="24"/>
          <w:szCs w:val="24"/>
        </w:rPr>
        <w:t xml:space="preserve">и подготовленных им проектах документов </w:t>
      </w:r>
    </w:p>
    <w:p w:rsidR="00530E01" w:rsidRPr="00530E01" w:rsidRDefault="00530E01" w:rsidP="00530E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E01">
        <w:rPr>
          <w:rFonts w:ascii="Times New Roman" w:hAnsi="Times New Roman" w:cs="Times New Roman"/>
          <w:b/>
          <w:bCs/>
          <w:sz w:val="24"/>
          <w:szCs w:val="24"/>
        </w:rPr>
        <w:t>за аттестационный период</w:t>
      </w:r>
    </w:p>
    <w:p w:rsidR="00530E01" w:rsidRPr="00530E01" w:rsidRDefault="00530E01" w:rsidP="00530E0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0E01" w:rsidRPr="00530E01" w:rsidRDefault="00530E01" w:rsidP="00530E0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Сведения о выполненных ____________________________________________</w:t>
      </w:r>
    </w:p>
    <w:p w:rsidR="00530E01" w:rsidRPr="00530E01" w:rsidRDefault="00530E01" w:rsidP="00530E01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</w:rPr>
      </w:pPr>
      <w:r w:rsidRPr="00530E01">
        <w:rPr>
          <w:rFonts w:ascii="Times New Roman" w:hAnsi="Times New Roman" w:cs="Times New Roman"/>
          <w:bCs/>
          <w:i/>
          <w:sz w:val="24"/>
          <w:szCs w:val="24"/>
        </w:rPr>
        <w:t xml:space="preserve">(фамилия, имя, отчество (последнее – при наличии), замещаемая </w:t>
      </w:r>
    </w:p>
    <w:p w:rsidR="00530E01" w:rsidRPr="00530E01" w:rsidRDefault="00530E01" w:rsidP="00530E0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530E01" w:rsidRPr="00530E01" w:rsidRDefault="00530E01" w:rsidP="00530E01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4"/>
          <w:szCs w:val="24"/>
        </w:rPr>
      </w:pPr>
      <w:r w:rsidRPr="00530E0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должность)</w:t>
      </w:r>
    </w:p>
    <w:p w:rsidR="00530E01" w:rsidRPr="00530E01" w:rsidRDefault="00530E01" w:rsidP="00530E0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530E01" w:rsidRPr="00530E01" w:rsidRDefault="00530E01" w:rsidP="00530E0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поручениях и подготовленных им проектах документов за период</w:t>
      </w:r>
    </w:p>
    <w:p w:rsidR="00530E01" w:rsidRPr="00530E01" w:rsidRDefault="00530E01" w:rsidP="00530E0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с ____ ___________ 20___ г. по ____ ____________ 20___ г.</w:t>
      </w:r>
    </w:p>
    <w:p w:rsidR="00530E01" w:rsidRPr="00530E01" w:rsidRDefault="00530E01" w:rsidP="00530E0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530E01" w:rsidRPr="00530E01" w:rsidTr="00530E0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530E01" w:rsidRPr="00530E01" w:rsidTr="00530E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выполненных поручений</w:t>
            </w:r>
          </w:p>
        </w:tc>
      </w:tr>
      <w:tr w:rsidR="00530E01" w:rsidRPr="00530E01" w:rsidTr="00530E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0E01" w:rsidRPr="00530E01" w:rsidTr="00530E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0E01" w:rsidRPr="00530E01" w:rsidTr="00530E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0E01" w:rsidRPr="00530E01" w:rsidTr="00530E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0E01" w:rsidRPr="00530E01" w:rsidTr="00530E0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530E01" w:rsidRPr="00530E01" w:rsidTr="00530E01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подготовленных проектов</w:t>
            </w:r>
          </w:p>
        </w:tc>
      </w:tr>
      <w:tr w:rsidR="00530E01" w:rsidRPr="00530E01" w:rsidTr="00530E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0E01" w:rsidRPr="00530E01" w:rsidTr="00530E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0E01" w:rsidRPr="00530E01" w:rsidTr="00530E01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01" w:rsidRPr="00530E01" w:rsidRDefault="00530E01" w:rsidP="00530E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30E01" w:rsidRPr="00530E01" w:rsidRDefault="00530E01" w:rsidP="00530E0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530E01" w:rsidRPr="00530E01" w:rsidRDefault="00530E01" w:rsidP="00530E0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______________________________________________________     _________ ___________________________</w:t>
      </w:r>
    </w:p>
    <w:p w:rsidR="00530E01" w:rsidRPr="00530E01" w:rsidRDefault="00530E01" w:rsidP="00530E0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30E01">
        <w:rPr>
          <w:rFonts w:ascii="Times New Roman" w:hAnsi="Times New Roman" w:cs="Times New Roman"/>
          <w:i/>
          <w:sz w:val="24"/>
          <w:szCs w:val="24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530E01" w:rsidRPr="00530E01" w:rsidRDefault="00530E01" w:rsidP="00530E0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530E01" w:rsidRPr="00530E01" w:rsidRDefault="00530E01" w:rsidP="00530E0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 ____________ 20___ года</w:t>
      </w:r>
    </w:p>
    <w:p w:rsidR="00530E01" w:rsidRPr="00530E01" w:rsidRDefault="00530E01" w:rsidP="00530E01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30E01" w:rsidRPr="00530E01" w:rsidRDefault="00530E01" w:rsidP="00530E01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к Положению</w:t>
      </w:r>
    </w:p>
    <w:p w:rsidR="00530E01" w:rsidRPr="00530E01" w:rsidRDefault="00530E01" w:rsidP="00530E0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530E01" w:rsidRPr="00530E01" w:rsidRDefault="00530E01" w:rsidP="00530E01">
      <w:pPr>
        <w:autoSpaceDE w:val="0"/>
        <w:autoSpaceDN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 xml:space="preserve">Рекомендуемые методы оценки профессиональной служебной деятельности </w:t>
      </w:r>
    </w:p>
    <w:p w:rsidR="00530E01" w:rsidRPr="00530E01" w:rsidRDefault="00530E01" w:rsidP="00530E01">
      <w:pPr>
        <w:autoSpaceDE w:val="0"/>
        <w:autoSpaceDN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муниципальных служащих ____________________________</w:t>
      </w:r>
      <w:r w:rsidRPr="00530E01">
        <w:rPr>
          <w:rStyle w:val="af9"/>
          <w:rFonts w:ascii="Times New Roman" w:hAnsi="Times New Roman" w:cs="Times New Roman"/>
          <w:sz w:val="24"/>
          <w:szCs w:val="24"/>
        </w:rPr>
        <w:footnoteReference w:id="2"/>
      </w:r>
    </w:p>
    <w:p w:rsidR="00530E01" w:rsidRPr="00530E01" w:rsidRDefault="00530E01" w:rsidP="00530E01">
      <w:pPr>
        <w:autoSpaceDE w:val="0"/>
        <w:autoSpaceDN w:val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0E0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(наименование муниципального образования)</w:t>
      </w:r>
    </w:p>
    <w:p w:rsidR="00530E01" w:rsidRPr="00530E01" w:rsidRDefault="00530E01" w:rsidP="00530E01">
      <w:pPr>
        <w:autoSpaceDE w:val="0"/>
        <w:autoSpaceDN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48" w:type="dxa"/>
        <w:tblLook w:val="04A0"/>
      </w:tblPr>
      <w:tblGrid>
        <w:gridCol w:w="593"/>
        <w:gridCol w:w="1529"/>
        <w:gridCol w:w="6185"/>
        <w:gridCol w:w="1841"/>
      </w:tblGrid>
      <w:tr w:rsidR="00530E01" w:rsidRPr="00530E01" w:rsidTr="00530E01">
        <w:tc>
          <w:tcPr>
            <w:tcW w:w="593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Примечание</w:t>
            </w:r>
          </w:p>
        </w:tc>
      </w:tr>
      <w:tr w:rsidR="00530E01" w:rsidRPr="00530E01" w:rsidTr="00530E01">
        <w:tc>
          <w:tcPr>
            <w:tcW w:w="593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530E01" w:rsidRPr="00530E01" w:rsidRDefault="00530E01" w:rsidP="00530E01">
            <w:pPr>
              <w:jc w:val="center"/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Высшая</w:t>
            </w:r>
          </w:p>
          <w:p w:rsidR="00530E01" w:rsidRPr="00530E01" w:rsidRDefault="00530E01" w:rsidP="00530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530E01" w:rsidRPr="00530E01" w:rsidRDefault="00530E01" w:rsidP="00530E01">
            <w:pPr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Комплексная оценка:</w:t>
            </w:r>
          </w:p>
          <w:p w:rsidR="00530E01" w:rsidRPr="00530E01" w:rsidRDefault="00530E01" w:rsidP="00530E01">
            <w:pPr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530E01" w:rsidRPr="00530E01" w:rsidRDefault="00530E01" w:rsidP="00530E01">
            <w:pPr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(психодиагностика)ицифровые компетенции: тести</w:t>
            </w:r>
          </w:p>
          <w:p w:rsidR="00530E01" w:rsidRPr="00530E01" w:rsidRDefault="00530E01" w:rsidP="00530E01">
            <w:pPr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30E01" w:rsidRPr="00530E01" w:rsidTr="00530E01">
        <w:tc>
          <w:tcPr>
            <w:tcW w:w="593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530E01" w:rsidRPr="00530E01" w:rsidRDefault="00530E01" w:rsidP="00530E01">
            <w:pPr>
              <w:jc w:val="center"/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530E01" w:rsidRPr="00530E01" w:rsidRDefault="00530E01" w:rsidP="00530E01">
            <w:pPr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Комплексная оценка:</w:t>
            </w:r>
          </w:p>
          <w:p w:rsidR="00530E01" w:rsidRPr="00530E01" w:rsidRDefault="00530E01" w:rsidP="00530E01">
            <w:pPr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профессиональных знаний: тестирование и</w:t>
            </w:r>
          </w:p>
          <w:p w:rsidR="00530E01" w:rsidRPr="00530E01" w:rsidRDefault="00530E01" w:rsidP="00530E01">
            <w:pPr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(психодиагностика)ицифровые компетенции: тест</w:t>
            </w:r>
          </w:p>
          <w:p w:rsidR="00530E01" w:rsidRPr="00530E01" w:rsidRDefault="00530E01" w:rsidP="00530E01">
            <w:pPr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ииндивидуальное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30E01" w:rsidRPr="00530E01" w:rsidTr="00530E01">
        <w:tc>
          <w:tcPr>
            <w:tcW w:w="593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530E01" w:rsidRPr="00530E01" w:rsidRDefault="00530E01" w:rsidP="00530E01">
            <w:pPr>
              <w:jc w:val="center"/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530E01" w:rsidRPr="00530E01" w:rsidRDefault="00530E01" w:rsidP="00530E01">
            <w:pPr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Комплексная оценка:</w:t>
            </w:r>
          </w:p>
          <w:p w:rsidR="00530E01" w:rsidRPr="00530E01" w:rsidRDefault="00530E01" w:rsidP="00530E01">
            <w:pPr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профессиональных знаний: тестирование и</w:t>
            </w:r>
          </w:p>
          <w:p w:rsidR="00530E01" w:rsidRPr="00530E01" w:rsidRDefault="00530E01" w:rsidP="00530E01">
            <w:pPr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(психодиагностика)ииндивидуальное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530E01" w:rsidRPr="00530E01" w:rsidTr="00530E01">
        <w:tc>
          <w:tcPr>
            <w:tcW w:w="593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530E01" w:rsidRPr="00530E01" w:rsidRDefault="00530E01" w:rsidP="00530E01">
            <w:pPr>
              <w:jc w:val="center"/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530E01" w:rsidRPr="00530E01" w:rsidRDefault="00530E01" w:rsidP="00530E01">
            <w:pPr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530E01" w:rsidRPr="00530E01" w:rsidRDefault="00530E01" w:rsidP="00530E01">
            <w:pPr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подготовка проекта документаи</w:t>
            </w:r>
          </w:p>
          <w:p w:rsidR="00530E01" w:rsidRPr="00530E01" w:rsidRDefault="00530E01" w:rsidP="00530E01">
            <w:pPr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30E01" w:rsidRPr="00530E01" w:rsidTr="00530E01">
        <w:tc>
          <w:tcPr>
            <w:tcW w:w="593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530E01" w:rsidRPr="00530E01" w:rsidRDefault="00530E01" w:rsidP="00530E01">
            <w:pPr>
              <w:jc w:val="center"/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530E01" w:rsidRPr="00530E01" w:rsidRDefault="00530E01" w:rsidP="00530E01">
            <w:pPr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530E01" w:rsidRPr="00530E01" w:rsidRDefault="00530E01" w:rsidP="00530E01">
            <w:pPr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ииндивидуальное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7586C" w:rsidRDefault="0037586C" w:rsidP="00530E01">
      <w:pPr>
        <w:tabs>
          <w:tab w:val="left" w:pos="31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30E01" w:rsidRPr="00530E01" w:rsidRDefault="00530E01" w:rsidP="00530E01">
      <w:pPr>
        <w:tabs>
          <w:tab w:val="left" w:pos="31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Приложение 5</w:t>
      </w:r>
    </w:p>
    <w:p w:rsidR="00530E01" w:rsidRPr="00530E01" w:rsidRDefault="00530E01" w:rsidP="00530E01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к Положению</w:t>
      </w:r>
    </w:p>
    <w:p w:rsidR="00530E01" w:rsidRPr="002E7A70" w:rsidRDefault="00530E01" w:rsidP="00530E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b/>
          <w:sz w:val="22"/>
          <w:szCs w:val="22"/>
        </w:rPr>
        <w:t>АТТЕСТАЦИОННЫЙ ЛИСТ</w:t>
      </w:r>
    </w:p>
    <w:p w:rsidR="00530E01" w:rsidRPr="002E7A70" w:rsidRDefault="00530E01" w:rsidP="002E7A7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муниципального служащего</w:t>
      </w:r>
    </w:p>
    <w:p w:rsidR="00530E01" w:rsidRPr="002E7A70" w:rsidRDefault="00530E01" w:rsidP="002E7A70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1. Фамилия, имя, отчество (при наличии)______________________________ __________________________________________________________________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2. Год, число и месяц рождения _______________________________________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3. Сведения о профессиональном образовании, наличии ученой степени, ученого звания ____________________________________________________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 xml:space="preserve">(когда и какую образовательную организацию окончил, 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специальность)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или направление подготовки, квалификация, ученая степень, ученое звание)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4. Замещаемая должность муниципальной службы на момент аттестации и дата назначения на эту должность ____________________________________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5. Стаж муниципальной службы _____________________________________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6. Общий трудовой стаж _____________________________________________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7. Классный чин муниципальной службы_______________________________ __________________________________________________________________           (наименование классного чина и дата его присвоения)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8. Вопросы к муниципальному служащему и краткие ответы на них___________________________________________________________ ___________________________________________________________________________________________________________________________________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9. Замечания и предложения, высказанные аттестационной комиссией______________________________________________________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10. Краткая оценка выполнения муниципальным служащим рекомендаций предыдущей аттестации ____________________________________________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(выполнены, выполнены частично, не выполнены)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11. Решение аттестационной комиссии _________________________________________________________________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(соответствует замещаемой должности муниципальной службы;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не соответствует замещаемой должности муниципальной службы)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12. Количественный состав аттестационной комиссии 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На заседании присутствовало _______ членов аттестационной комиссии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Количество голосов за ______, против 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13. Примечания ___________________________________________________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Председатель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аттестационной комиссии                     ____________   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 xml:space="preserve"> (подпись)                (расшифровка подписи)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Заместитель председателя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аттестационной комиссии                         ____________   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 xml:space="preserve"> (подпись)                (расшифровка подписи)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Секретарь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аттестационной комиссии                        ____________   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 xml:space="preserve"> (подпись)                (расшифровка подписи)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Члены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аттестационной комиссии                          ____________   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 xml:space="preserve"> (подпись)                (расшифровка подписи)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____________   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 xml:space="preserve"> (подпись)                (расшифровка подписи)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Дата проведения аттестации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>С аттестационным листом ознакомился ______________________________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 xml:space="preserve">    (подпись муниципального служащего, дата)</w:t>
      </w:r>
    </w:p>
    <w:p w:rsidR="00530E01" w:rsidRPr="002E7A70" w:rsidRDefault="00530E01" w:rsidP="002E7A7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 w:rsidRPr="002E7A70">
        <w:rPr>
          <w:rFonts w:ascii="Times New Roman" w:hAnsi="Times New Roman" w:cs="Times New Roman"/>
          <w:sz w:val="22"/>
          <w:szCs w:val="22"/>
        </w:rPr>
        <w:t xml:space="preserve">   (место для печати (при наличии))</w:t>
      </w:r>
    </w:p>
    <w:p w:rsidR="00530E01" w:rsidRPr="0037586C" w:rsidRDefault="00530E01" w:rsidP="00530E01">
      <w:pPr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  <w:r w:rsidRPr="0037586C">
        <w:rPr>
          <w:rFonts w:ascii="Times New Roman" w:hAnsi="Times New Roman" w:cs="Times New Roman"/>
          <w:b/>
          <w:bCs/>
        </w:rPr>
        <w:t>АДМИНИСТРАЦИЯ</w:t>
      </w:r>
    </w:p>
    <w:p w:rsidR="00530E01" w:rsidRPr="00530E01" w:rsidRDefault="00530E01" w:rsidP="00530E01">
      <w:pPr>
        <w:autoSpaceDE w:val="0"/>
        <w:autoSpaceDN w:val="0"/>
        <w:adjustRightInd w:val="0"/>
        <w:ind w:left="432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0E0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530E01" w:rsidRPr="00530E01" w:rsidRDefault="00530E01" w:rsidP="00530E01">
      <w:pPr>
        <w:tabs>
          <w:tab w:val="num" w:pos="0"/>
        </w:tabs>
        <w:ind w:left="432" w:hanging="432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0E01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муниципального образования)</w:t>
      </w:r>
    </w:p>
    <w:p w:rsidR="00530E01" w:rsidRPr="0037586C" w:rsidRDefault="00530E01" w:rsidP="00530E01">
      <w:pPr>
        <w:tabs>
          <w:tab w:val="num" w:pos="0"/>
        </w:tabs>
        <w:ind w:left="432" w:hanging="432"/>
        <w:contextualSpacing/>
        <w:jc w:val="center"/>
        <w:outlineLvl w:val="0"/>
        <w:rPr>
          <w:rFonts w:ascii="Times New Roman" w:hAnsi="Times New Roman" w:cs="Times New Roman"/>
          <w:b/>
          <w:bCs/>
          <w:spacing w:val="40"/>
        </w:rPr>
      </w:pPr>
      <w:r w:rsidRPr="0037586C">
        <w:rPr>
          <w:rFonts w:ascii="Times New Roman" w:hAnsi="Times New Roman" w:cs="Times New Roman"/>
          <w:b/>
          <w:bCs/>
          <w:spacing w:val="40"/>
        </w:rPr>
        <w:t>РАСПОРЯЖЕНИЕ</w:t>
      </w:r>
    </w:p>
    <w:p w:rsidR="00530E01" w:rsidRPr="00530E01" w:rsidRDefault="00530E01" w:rsidP="00530E01">
      <w:pPr>
        <w:tabs>
          <w:tab w:val="center" w:pos="-1843"/>
          <w:tab w:val="left" w:pos="-1418"/>
          <w:tab w:val="num" w:pos="0"/>
          <w:tab w:val="right" w:pos="11907"/>
        </w:tabs>
        <w:autoSpaceDE w:val="0"/>
        <w:autoSpaceDN w:val="0"/>
        <w:ind w:left="432" w:right="-1" w:hanging="432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 xml:space="preserve"> «___»___________г.                                                                                № ________</w:t>
      </w:r>
    </w:p>
    <w:p w:rsidR="00530E01" w:rsidRPr="00530E01" w:rsidRDefault="00530E01" w:rsidP="00530E01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О проведении аттестации муниципальных служащих администрации</w:t>
      </w:r>
    </w:p>
    <w:p w:rsidR="00530E01" w:rsidRPr="00530E01" w:rsidRDefault="00530E01" w:rsidP="00530E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30E01" w:rsidRPr="00530E01" w:rsidRDefault="00530E01" w:rsidP="00530E01">
      <w:pPr>
        <w:tabs>
          <w:tab w:val="num" w:pos="0"/>
        </w:tabs>
        <w:adjustRightInd w:val="0"/>
        <w:ind w:left="432" w:hanging="432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0E01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муниципального образования)</w:t>
      </w:r>
    </w:p>
    <w:p w:rsidR="00530E01" w:rsidRPr="00530E01" w:rsidRDefault="00530E01" w:rsidP="00530E01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Руководствуясь Федеральным законом от 02 марта 2007 года № 25-ФЗ              «О муниципальной службе в Российской Федерации», Положением о проведении аттестации муниципальных служащих в__________________________________,</w:t>
      </w:r>
    </w:p>
    <w:p w:rsidR="00530E01" w:rsidRPr="00530E01" w:rsidRDefault="00530E01" w:rsidP="00530E01">
      <w:pPr>
        <w:numPr>
          <w:ilvl w:val="3"/>
          <w:numId w:val="0"/>
        </w:numPr>
        <w:tabs>
          <w:tab w:val="num" w:pos="0"/>
        </w:tabs>
        <w:suppressAutoHyphens/>
        <w:ind w:left="864" w:hanging="864"/>
        <w:jc w:val="right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530E01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муниципального образования)</w:t>
      </w:r>
    </w:p>
    <w:p w:rsidR="00530E01" w:rsidRPr="00530E01" w:rsidRDefault="00530E01" w:rsidP="00530E01">
      <w:pPr>
        <w:suppressAutoHyphens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 xml:space="preserve"> утвержденным ________________________________________________________,</w:t>
      </w:r>
    </w:p>
    <w:p w:rsidR="00530E01" w:rsidRPr="00530E01" w:rsidRDefault="00530E01" w:rsidP="00530E01">
      <w:pPr>
        <w:suppressAutoHyphens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(наименование, дата, номер муниципального правового акта)</w:t>
      </w:r>
    </w:p>
    <w:p w:rsidR="00530E01" w:rsidRPr="00530E01" w:rsidRDefault="00530E01" w:rsidP="00530E01">
      <w:pPr>
        <w:suppressAutoHyphens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 xml:space="preserve">1. Провести аттестацию муниципальных служащих в администрации ______________________________________________________________________ </w:t>
      </w:r>
    </w:p>
    <w:p w:rsidR="00530E01" w:rsidRPr="00530E01" w:rsidRDefault="00530E01" w:rsidP="00530E01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0E01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муниципального образования)</w:t>
      </w:r>
    </w:p>
    <w:p w:rsidR="00530E01" w:rsidRPr="00530E01" w:rsidRDefault="00530E01" w:rsidP="00530E01">
      <w:pPr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в период с __________ по __________.</w:t>
      </w:r>
    </w:p>
    <w:p w:rsidR="00530E01" w:rsidRPr="00530E01" w:rsidRDefault="00530E01" w:rsidP="00530E01">
      <w:pPr>
        <w:suppressAutoHyphens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2. На период проведения аттестации создать аттестационную комиссию по аттестации муниципальных служащих администрации ______________________________________________________________________</w:t>
      </w:r>
    </w:p>
    <w:p w:rsidR="00530E01" w:rsidRPr="00530E01" w:rsidRDefault="00530E01" w:rsidP="00530E01">
      <w:pPr>
        <w:tabs>
          <w:tab w:val="num" w:pos="0"/>
        </w:tabs>
        <w:adjustRightInd w:val="0"/>
        <w:ind w:hanging="432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0E0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(наименование муниципального образования)</w:t>
      </w:r>
    </w:p>
    <w:p w:rsidR="00530E01" w:rsidRPr="00530E01" w:rsidRDefault="00530E01" w:rsidP="00530E01">
      <w:pPr>
        <w:tabs>
          <w:tab w:val="num" w:pos="0"/>
        </w:tabs>
        <w:adjustRightInd w:val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(далее – аттестационная комиссия) в составе согласно приложению 1 к настоящему распоряжению.</w:t>
      </w:r>
    </w:p>
    <w:p w:rsidR="00530E01" w:rsidRPr="00530E01" w:rsidRDefault="00530E01" w:rsidP="00530E01">
      <w:pPr>
        <w:tabs>
          <w:tab w:val="num" w:pos="0"/>
        </w:tabs>
        <w:suppressAutoHyphens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3. Утвердить:</w:t>
      </w:r>
    </w:p>
    <w:p w:rsidR="00530E01" w:rsidRPr="00530E01" w:rsidRDefault="00530E01" w:rsidP="00530E01">
      <w:pPr>
        <w:tabs>
          <w:tab w:val="num" w:pos="0"/>
        </w:tabs>
        <w:suppressAutoHyphens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3.1. График проведения аттестации муниципальных служащих в администрации______________________________________ (приложение 2 к настоящему распоряжению).</w:t>
      </w:r>
    </w:p>
    <w:p w:rsidR="00530E01" w:rsidRPr="00530E01" w:rsidRDefault="00530E01" w:rsidP="00530E01">
      <w:pPr>
        <w:tabs>
          <w:tab w:val="num" w:pos="0"/>
        </w:tabs>
        <w:suppressAutoHyphens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(наименование муниципального образования)</w:t>
      </w:r>
    </w:p>
    <w:p w:rsidR="00530E01" w:rsidRPr="00530E01" w:rsidRDefault="00530E01" w:rsidP="00530E01">
      <w:pPr>
        <w:tabs>
          <w:tab w:val="num" w:pos="0"/>
        </w:tabs>
        <w:suppressAutoHyphens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3.2. Списки муниципальных служащих, подлежащих аттестации (приложение 3 к настоящему распоряжению).</w:t>
      </w:r>
    </w:p>
    <w:p w:rsidR="00530E01" w:rsidRPr="00530E01" w:rsidRDefault="00530E01" w:rsidP="00530E01">
      <w:pPr>
        <w:tabs>
          <w:tab w:val="num" w:pos="0"/>
        </w:tabs>
        <w:suppressAutoHyphens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4. Кадровой службе администрации ___________________________________</w:t>
      </w:r>
    </w:p>
    <w:p w:rsidR="00530E01" w:rsidRPr="00530E01" w:rsidRDefault="00530E01" w:rsidP="00530E01">
      <w:pPr>
        <w:tabs>
          <w:tab w:val="num" w:pos="0"/>
        </w:tabs>
        <w:suppressAutoHyphens/>
        <w:adjustRightInd w:val="0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0E01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30E01" w:rsidRPr="00530E01" w:rsidRDefault="00530E01" w:rsidP="00530E01">
      <w:pPr>
        <w:tabs>
          <w:tab w:val="num" w:pos="0"/>
        </w:tabs>
        <w:suppressAutoHyphens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4.1. Ознакомить муниципальных служащих, подлежащих аттестации, с данным распоряжением не позднее, чем за две недели до начала аттестации.</w:t>
      </w:r>
    </w:p>
    <w:p w:rsidR="00530E01" w:rsidRPr="00530E01" w:rsidRDefault="00530E01" w:rsidP="00530E01">
      <w:pPr>
        <w:tabs>
          <w:tab w:val="num" w:pos="0"/>
        </w:tabs>
        <w:suppressAutoHyphens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4.2. Представить в аттестационную комиссию в срок до ___________:</w:t>
      </w:r>
    </w:p>
    <w:p w:rsidR="00530E01" w:rsidRPr="00530E01" w:rsidRDefault="00530E01" w:rsidP="00530E01">
      <w:pPr>
        <w:tabs>
          <w:tab w:val="num" w:pos="0"/>
        </w:tabs>
        <w:suppressAutoHyphens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- аттестационный лист муниципального служащего с данными предыдущей аттестации;</w:t>
      </w:r>
    </w:p>
    <w:p w:rsidR="00530E01" w:rsidRPr="00530E01" w:rsidRDefault="00530E01" w:rsidP="00530E01">
      <w:pPr>
        <w:tabs>
          <w:tab w:val="num" w:pos="0"/>
        </w:tabs>
        <w:suppressAutoHyphens/>
        <w:adjustRightInd w:val="0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 xml:space="preserve">- </w:t>
      </w:r>
      <w:r w:rsidRPr="00530E01">
        <w:rPr>
          <w:rFonts w:ascii="Times New Roman" w:hAnsi="Times New Roman" w:cs="Times New Roman"/>
          <w:bCs/>
          <w:sz w:val="24"/>
          <w:szCs w:val="24"/>
        </w:rPr>
        <w:t>положения о подразделениях, в которых проходят службу муниципальные служащие, подлежащие аттестации, и их должностные инструкции;</w:t>
      </w:r>
    </w:p>
    <w:p w:rsidR="00530E01" w:rsidRPr="00530E01" w:rsidRDefault="00530E01" w:rsidP="00530E01">
      <w:pPr>
        <w:tabs>
          <w:tab w:val="num" w:pos="0"/>
        </w:tabs>
        <w:suppressAutoHyphens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- выписки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530E01" w:rsidRPr="00530E01" w:rsidRDefault="00530E01" w:rsidP="00530E01">
      <w:pPr>
        <w:tabs>
          <w:tab w:val="num" w:pos="0"/>
        </w:tabs>
        <w:suppressAutoHyphens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- информацию о результатах оценки профессиональной служебной деятельности муниципальных служащих, подлежащих аттестации.</w:t>
      </w:r>
    </w:p>
    <w:p w:rsidR="00530E01" w:rsidRPr="00530E01" w:rsidRDefault="00530E01" w:rsidP="00530E01">
      <w:pPr>
        <w:tabs>
          <w:tab w:val="num" w:pos="0"/>
        </w:tabs>
        <w:suppressAutoHyphens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bCs/>
          <w:sz w:val="24"/>
          <w:szCs w:val="24"/>
        </w:rPr>
        <w:t>4.3. Проинформировать независимых экспертов о месте и времени заседания аттестационной комиссии.</w:t>
      </w:r>
    </w:p>
    <w:p w:rsidR="00530E01" w:rsidRPr="00530E01" w:rsidRDefault="00530E01" w:rsidP="00530E01">
      <w:pPr>
        <w:suppressAutoHyphens/>
        <w:ind w:firstLine="709"/>
        <w:contextualSpacing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530E01">
        <w:rPr>
          <w:rFonts w:ascii="Times New Roman" w:hAnsi="Times New Roman" w:cs="Times New Roman"/>
          <w:sz w:val="24"/>
          <w:szCs w:val="24"/>
        </w:rPr>
        <w:t xml:space="preserve">5. Руководителям структурных подразделений администрации ______________________________________________________________________ </w:t>
      </w:r>
    </w:p>
    <w:p w:rsidR="00530E01" w:rsidRPr="00530E01" w:rsidRDefault="00530E01" w:rsidP="00530E01">
      <w:pPr>
        <w:suppressAutoHyphens/>
        <w:ind w:firstLine="709"/>
        <w:contextualSpacing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530E0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               (наименование муниципального образования)</w:t>
      </w:r>
    </w:p>
    <w:p w:rsidR="00530E01" w:rsidRPr="00530E01" w:rsidRDefault="00530E01" w:rsidP="00530E01">
      <w:pPr>
        <w:suppressAutoHyphens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в срок до ____________ представить в аттестационную комиссию:</w:t>
      </w:r>
    </w:p>
    <w:p w:rsidR="00530E01" w:rsidRPr="00530E01" w:rsidRDefault="00530E01" w:rsidP="00530E01">
      <w:pPr>
        <w:suppressAutoHyphens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5.1. Отзыв об исполнении подлежащим аттестации муниципальным служащим должностных обязанностей за аттестационный период.</w:t>
      </w:r>
    </w:p>
    <w:p w:rsidR="00530E01" w:rsidRPr="00530E01" w:rsidRDefault="00530E01" w:rsidP="00530E01">
      <w:pPr>
        <w:suppressAutoHyphens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5.2. Сведения о выполненных муниципальным служащим поручениях и подготовленных им проектах документов за аттестационный период.</w:t>
      </w:r>
    </w:p>
    <w:p w:rsidR="00530E01" w:rsidRPr="00530E01" w:rsidRDefault="00530E01" w:rsidP="00530E01">
      <w:pPr>
        <w:suppressAutoHyphens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6. Установить методы оценки профессиональной служебной деятельности муниципальных служащих, подлежащих аттестации, с учетом групп должностей муниципальной службы, областей и видов профессиональной служебной деятельности в форме оценки профессиональных и личностных компетенций (Приложение 4 к настоящему распоряжению).</w:t>
      </w:r>
    </w:p>
    <w:p w:rsidR="00530E01" w:rsidRPr="00530E01" w:rsidRDefault="00530E01" w:rsidP="00530E01">
      <w:pPr>
        <w:suppressAutoHyphens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7. Рекомендовать муниципальным служащим, подлежащим аттестации, пройти оценку управленческих компетенций и личностных качеств.</w:t>
      </w:r>
    </w:p>
    <w:p w:rsidR="00530E01" w:rsidRPr="00530E01" w:rsidRDefault="00530E01" w:rsidP="00530E01">
      <w:pPr>
        <w:tabs>
          <w:tab w:val="num" w:pos="0"/>
        </w:tabs>
        <w:autoSpaceDE w:val="0"/>
        <w:autoSpaceDN w:val="0"/>
        <w:adjustRightInd w:val="0"/>
        <w:ind w:left="432" w:hanging="432"/>
        <w:contextualSpacing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Глава___________________________                   __________  ________________</w:t>
      </w:r>
    </w:p>
    <w:p w:rsidR="00530E01" w:rsidRPr="00530E01" w:rsidRDefault="00530E01" w:rsidP="00530E01">
      <w:pPr>
        <w:tabs>
          <w:tab w:val="num" w:pos="0"/>
        </w:tabs>
        <w:autoSpaceDE w:val="0"/>
        <w:autoSpaceDN w:val="0"/>
        <w:adjustRightInd w:val="0"/>
        <w:ind w:left="432" w:hanging="432"/>
        <w:contextualSpacing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530E0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(наименование муниципального образования)                                          (подпись)                 (инициалы, фамилия)</w:t>
      </w:r>
    </w:p>
    <w:p w:rsidR="0037586C" w:rsidRDefault="0037586C" w:rsidP="00530E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0E01" w:rsidRPr="00530E01" w:rsidRDefault="00530E01" w:rsidP="00530E01">
      <w:pPr>
        <w:jc w:val="righ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30E01" w:rsidRPr="00530E01" w:rsidRDefault="00530E01" w:rsidP="00530E01">
      <w:pPr>
        <w:jc w:val="righ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к распоряжению ___________</w:t>
      </w:r>
    </w:p>
    <w:p w:rsidR="00530E01" w:rsidRPr="00530E01" w:rsidRDefault="00530E01" w:rsidP="00530E01">
      <w:pPr>
        <w:jc w:val="righ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30E01" w:rsidRPr="00530E01" w:rsidRDefault="00530E01" w:rsidP="00530E01">
      <w:pPr>
        <w:ind w:left="432" w:right="536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30E01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правового акта)</w:t>
      </w:r>
    </w:p>
    <w:p w:rsidR="00530E01" w:rsidRPr="00530E01" w:rsidRDefault="00530E01" w:rsidP="002E7A70">
      <w:pPr>
        <w:tabs>
          <w:tab w:val="num" w:pos="0"/>
        </w:tabs>
        <w:ind w:left="432" w:hanging="43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от ______________ № ______</w:t>
      </w:r>
    </w:p>
    <w:p w:rsidR="00530E01" w:rsidRPr="00530E01" w:rsidRDefault="00530E01" w:rsidP="00530E01">
      <w:pPr>
        <w:tabs>
          <w:tab w:val="left" w:pos="4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 xml:space="preserve">Состав аттестационной комиссии </w:t>
      </w:r>
    </w:p>
    <w:p w:rsidR="00530E01" w:rsidRPr="00530E01" w:rsidRDefault="00530E01" w:rsidP="00530E01">
      <w:pPr>
        <w:tabs>
          <w:tab w:val="left" w:pos="4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по аттестации муниципальных служащих</w:t>
      </w:r>
    </w:p>
    <w:p w:rsidR="00530E01" w:rsidRPr="00530E01" w:rsidRDefault="00530E01" w:rsidP="00530E01">
      <w:pPr>
        <w:tabs>
          <w:tab w:val="left" w:pos="4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администрации ___________________________________________________</w:t>
      </w:r>
    </w:p>
    <w:p w:rsidR="00530E01" w:rsidRPr="002E7A70" w:rsidRDefault="00530E01" w:rsidP="002E7A70">
      <w:pPr>
        <w:tabs>
          <w:tab w:val="num" w:pos="0"/>
          <w:tab w:val="left" w:pos="4035"/>
        </w:tabs>
        <w:ind w:left="432" w:hanging="43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0E0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(наименование муниципального образования)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"/>
        <w:gridCol w:w="3776"/>
        <w:gridCol w:w="5119"/>
      </w:tblGrid>
      <w:tr w:rsidR="00530E01" w:rsidRPr="00530E01" w:rsidTr="002E7A70">
        <w:trPr>
          <w:trHeight w:val="185"/>
        </w:trPr>
        <w:tc>
          <w:tcPr>
            <w:tcW w:w="535" w:type="dxa"/>
          </w:tcPr>
          <w:p w:rsidR="00530E01" w:rsidRPr="00530E01" w:rsidRDefault="00530E01" w:rsidP="00530E01">
            <w:pPr>
              <w:tabs>
                <w:tab w:val="left" w:pos="4035"/>
              </w:tabs>
              <w:jc w:val="center"/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1.</w:t>
            </w:r>
          </w:p>
        </w:tc>
        <w:tc>
          <w:tcPr>
            <w:tcW w:w="3776" w:type="dxa"/>
          </w:tcPr>
          <w:p w:rsidR="00530E01" w:rsidRPr="00530E01" w:rsidRDefault="00530E01" w:rsidP="00530E01">
            <w:pPr>
              <w:tabs>
                <w:tab w:val="left" w:pos="4035"/>
              </w:tabs>
              <w:rPr>
                <w:i/>
                <w:sz w:val="24"/>
                <w:szCs w:val="24"/>
              </w:rPr>
            </w:pPr>
            <w:r w:rsidRPr="00530E01">
              <w:rPr>
                <w:i/>
                <w:sz w:val="24"/>
                <w:szCs w:val="24"/>
              </w:rPr>
              <w:t>Фамилия, имя, отчество             (при наличии)</w:t>
            </w:r>
          </w:p>
          <w:p w:rsidR="00530E01" w:rsidRPr="00530E01" w:rsidRDefault="00530E01" w:rsidP="00530E01">
            <w:pPr>
              <w:tabs>
                <w:tab w:val="left" w:pos="40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19" w:type="dxa"/>
          </w:tcPr>
          <w:p w:rsidR="00530E01" w:rsidRPr="00530E01" w:rsidRDefault="00530E01" w:rsidP="00530E01">
            <w:pPr>
              <w:tabs>
                <w:tab w:val="left" w:pos="4035"/>
              </w:tabs>
              <w:jc w:val="center"/>
              <w:rPr>
                <w:i/>
                <w:sz w:val="24"/>
                <w:szCs w:val="24"/>
              </w:rPr>
            </w:pPr>
            <w:r w:rsidRPr="00530E01">
              <w:rPr>
                <w:i/>
                <w:sz w:val="24"/>
                <w:szCs w:val="24"/>
              </w:rPr>
              <w:t>Наименование должности</w:t>
            </w:r>
          </w:p>
        </w:tc>
      </w:tr>
      <w:tr w:rsidR="00530E01" w:rsidRPr="00530E01" w:rsidTr="002E7A70">
        <w:trPr>
          <w:trHeight w:val="185"/>
        </w:trPr>
        <w:tc>
          <w:tcPr>
            <w:tcW w:w="535" w:type="dxa"/>
          </w:tcPr>
          <w:p w:rsidR="00530E01" w:rsidRPr="00530E01" w:rsidRDefault="00530E01" w:rsidP="00530E01">
            <w:pPr>
              <w:tabs>
                <w:tab w:val="left" w:pos="4035"/>
              </w:tabs>
              <w:jc w:val="center"/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2.</w:t>
            </w:r>
          </w:p>
        </w:tc>
        <w:tc>
          <w:tcPr>
            <w:tcW w:w="3776" w:type="dxa"/>
          </w:tcPr>
          <w:p w:rsidR="00530E01" w:rsidRPr="00530E01" w:rsidRDefault="00530E01" w:rsidP="00530E01">
            <w:pPr>
              <w:tabs>
                <w:tab w:val="left" w:pos="4035"/>
              </w:tabs>
              <w:jc w:val="center"/>
              <w:rPr>
                <w:sz w:val="24"/>
                <w:szCs w:val="24"/>
              </w:rPr>
            </w:pPr>
          </w:p>
          <w:p w:rsidR="00530E01" w:rsidRPr="00530E01" w:rsidRDefault="00530E01" w:rsidP="00530E01">
            <w:pPr>
              <w:tabs>
                <w:tab w:val="left" w:pos="4035"/>
              </w:tabs>
              <w:jc w:val="center"/>
              <w:rPr>
                <w:sz w:val="24"/>
                <w:szCs w:val="24"/>
              </w:rPr>
            </w:pPr>
          </w:p>
          <w:p w:rsidR="00530E01" w:rsidRPr="00530E01" w:rsidRDefault="00530E01" w:rsidP="00530E01">
            <w:pPr>
              <w:tabs>
                <w:tab w:val="left" w:pos="40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19" w:type="dxa"/>
          </w:tcPr>
          <w:p w:rsidR="00530E01" w:rsidRPr="00530E01" w:rsidRDefault="00530E01" w:rsidP="00530E01">
            <w:pPr>
              <w:tabs>
                <w:tab w:val="left" w:pos="4035"/>
              </w:tabs>
              <w:jc w:val="center"/>
              <w:rPr>
                <w:sz w:val="24"/>
                <w:szCs w:val="24"/>
              </w:rPr>
            </w:pPr>
          </w:p>
        </w:tc>
      </w:tr>
      <w:tr w:rsidR="00530E01" w:rsidRPr="00530E01" w:rsidTr="002E7A70">
        <w:trPr>
          <w:trHeight w:val="32"/>
        </w:trPr>
        <w:tc>
          <w:tcPr>
            <w:tcW w:w="535" w:type="dxa"/>
          </w:tcPr>
          <w:p w:rsidR="00530E01" w:rsidRPr="00530E01" w:rsidRDefault="00530E01" w:rsidP="00530E01">
            <w:pPr>
              <w:tabs>
                <w:tab w:val="left" w:pos="4035"/>
              </w:tabs>
              <w:jc w:val="center"/>
              <w:rPr>
                <w:sz w:val="24"/>
                <w:szCs w:val="24"/>
              </w:rPr>
            </w:pPr>
            <w:r w:rsidRPr="00530E01">
              <w:rPr>
                <w:sz w:val="24"/>
                <w:szCs w:val="24"/>
              </w:rPr>
              <w:t>3.</w:t>
            </w:r>
          </w:p>
        </w:tc>
        <w:tc>
          <w:tcPr>
            <w:tcW w:w="3776" w:type="dxa"/>
          </w:tcPr>
          <w:p w:rsidR="00530E01" w:rsidRPr="00530E01" w:rsidRDefault="00530E01" w:rsidP="002E7A70">
            <w:pPr>
              <w:tabs>
                <w:tab w:val="left" w:pos="4035"/>
              </w:tabs>
              <w:rPr>
                <w:sz w:val="24"/>
                <w:szCs w:val="24"/>
              </w:rPr>
            </w:pPr>
          </w:p>
        </w:tc>
        <w:tc>
          <w:tcPr>
            <w:tcW w:w="5119" w:type="dxa"/>
          </w:tcPr>
          <w:p w:rsidR="00530E01" w:rsidRPr="00530E01" w:rsidRDefault="00530E01" w:rsidP="00530E01">
            <w:pPr>
              <w:tabs>
                <w:tab w:val="left" w:pos="403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30E01" w:rsidRPr="00530E01" w:rsidRDefault="00530E01" w:rsidP="00530E01">
      <w:pPr>
        <w:tabs>
          <w:tab w:val="left" w:pos="40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A2787" w:rsidRDefault="001A2787" w:rsidP="00530E01">
      <w:pPr>
        <w:tabs>
          <w:tab w:val="left" w:pos="4035"/>
        </w:tabs>
        <w:jc w:val="center"/>
        <w:rPr>
          <w:rFonts w:ascii="Times New Roman" w:hAnsi="Times New Roman" w:cs="Times New Roman"/>
          <w:sz w:val="24"/>
          <w:szCs w:val="24"/>
        </w:rPr>
        <w:sectPr w:rsidR="001A2787" w:rsidSect="001C3481">
          <w:pgSz w:w="11906" w:h="16838"/>
          <w:pgMar w:top="567" w:right="566" w:bottom="1134" w:left="1418" w:header="709" w:footer="709" w:gutter="0"/>
          <w:pgNumType w:start="1"/>
          <w:cols w:space="708"/>
          <w:titlePg/>
          <w:docGrid w:linePitch="360"/>
        </w:sectPr>
      </w:pPr>
    </w:p>
    <w:p w:rsidR="00530E01" w:rsidRPr="00530E01" w:rsidRDefault="00530E01" w:rsidP="00530E01">
      <w:pPr>
        <w:jc w:val="righ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30E01" w:rsidRPr="00530E01" w:rsidRDefault="00530E01" w:rsidP="00530E01">
      <w:pPr>
        <w:jc w:val="righ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к распоряжению ___________</w:t>
      </w:r>
    </w:p>
    <w:p w:rsidR="00530E01" w:rsidRPr="00530E01" w:rsidRDefault="00530E01" w:rsidP="00530E01">
      <w:pPr>
        <w:jc w:val="righ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30E01" w:rsidRPr="00530E01" w:rsidRDefault="00530E01" w:rsidP="00530E01">
      <w:pPr>
        <w:ind w:left="432" w:right="536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30E01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правового акта)</w:t>
      </w:r>
    </w:p>
    <w:p w:rsidR="00530E01" w:rsidRPr="00530E01" w:rsidRDefault="00530E01" w:rsidP="00530E01">
      <w:pPr>
        <w:tabs>
          <w:tab w:val="num" w:pos="0"/>
        </w:tabs>
        <w:ind w:left="432" w:hanging="43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от ______________ № ______</w:t>
      </w:r>
    </w:p>
    <w:p w:rsidR="00530E01" w:rsidRPr="00530E01" w:rsidRDefault="00530E01" w:rsidP="00530E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График</w:t>
      </w:r>
    </w:p>
    <w:p w:rsidR="00530E01" w:rsidRPr="00530E01" w:rsidRDefault="00530E01" w:rsidP="00530E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проведения аттестации муниципальных служащих</w:t>
      </w:r>
    </w:p>
    <w:p w:rsidR="00530E01" w:rsidRPr="00530E01" w:rsidRDefault="00530E01" w:rsidP="00530E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администрации ______________________________________ на 20____ год</w:t>
      </w:r>
    </w:p>
    <w:p w:rsidR="00530E01" w:rsidRPr="00530E01" w:rsidRDefault="00530E01" w:rsidP="00530E01">
      <w:pPr>
        <w:tabs>
          <w:tab w:val="num" w:pos="0"/>
        </w:tabs>
        <w:ind w:left="432" w:hanging="43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0E01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муниципального образования)</w:t>
      </w:r>
    </w:p>
    <w:tbl>
      <w:tblPr>
        <w:tblStyle w:val="15"/>
        <w:tblW w:w="15339" w:type="dxa"/>
        <w:tblInd w:w="-176" w:type="dxa"/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530E01" w:rsidRPr="00530E01" w:rsidTr="00530E01">
        <w:trPr>
          <w:trHeight w:val="652"/>
        </w:trPr>
        <w:tc>
          <w:tcPr>
            <w:tcW w:w="597" w:type="dxa"/>
            <w:vMerge w:val="restart"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E0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221" w:type="dxa"/>
            <w:gridSpan w:val="4"/>
            <w:vAlign w:val="center"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E01">
              <w:rPr>
                <w:rFonts w:ascii="Times New Roman" w:hAnsi="Times New Roman" w:cs="Times New Roman"/>
                <w:sz w:val="20"/>
                <w:szCs w:val="20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E01">
              <w:rPr>
                <w:rFonts w:ascii="Times New Roman" w:hAnsi="Times New Roman" w:cs="Times New Roman"/>
                <w:sz w:val="20"/>
                <w:szCs w:val="20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E01">
              <w:rPr>
                <w:rFonts w:ascii="Times New Roman" w:hAnsi="Times New Roman" w:cs="Times New Roman"/>
                <w:sz w:val="20"/>
                <w:szCs w:val="20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E01">
              <w:rPr>
                <w:rFonts w:ascii="Times New Roman" w:hAnsi="Times New Roman" w:cs="Times New Roman"/>
                <w:sz w:val="20"/>
                <w:szCs w:val="20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530E01" w:rsidRPr="00530E01" w:rsidTr="00530E01">
        <w:trPr>
          <w:trHeight w:val="967"/>
        </w:trPr>
        <w:tc>
          <w:tcPr>
            <w:tcW w:w="597" w:type="dxa"/>
            <w:vMerge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E01">
              <w:rPr>
                <w:rFonts w:ascii="Times New Roman" w:hAnsi="Times New Roman" w:cs="Times New Roman"/>
                <w:sz w:val="20"/>
                <w:szCs w:val="20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E01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подразделения</w:t>
            </w:r>
          </w:p>
        </w:tc>
        <w:tc>
          <w:tcPr>
            <w:tcW w:w="1843" w:type="dxa"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E01">
              <w:rPr>
                <w:rFonts w:ascii="Times New Roman" w:hAnsi="Times New Roman" w:cs="Times New Roman"/>
                <w:sz w:val="20"/>
                <w:szCs w:val="20"/>
              </w:rPr>
              <w:t>Дата проведения предыдущей аттестации</w:t>
            </w:r>
          </w:p>
        </w:tc>
        <w:tc>
          <w:tcPr>
            <w:tcW w:w="1984" w:type="dxa"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E01">
              <w:rPr>
                <w:rFonts w:ascii="Times New Roman" w:hAnsi="Times New Roman" w:cs="Times New Roman"/>
                <w:sz w:val="20"/>
                <w:szCs w:val="20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E01" w:rsidRPr="00530E01" w:rsidTr="00530E01">
        <w:tc>
          <w:tcPr>
            <w:tcW w:w="597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E01" w:rsidRPr="00530E01" w:rsidTr="00530E01">
        <w:tc>
          <w:tcPr>
            <w:tcW w:w="597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01" w:rsidRPr="00530E01" w:rsidTr="00530E01">
        <w:tc>
          <w:tcPr>
            <w:tcW w:w="597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01" w:rsidRPr="00530E01" w:rsidTr="00530E01">
        <w:tc>
          <w:tcPr>
            <w:tcW w:w="597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E01" w:rsidRPr="00530E01" w:rsidRDefault="00530E01" w:rsidP="00530E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</w:t>
      </w:r>
    </w:p>
    <w:p w:rsidR="00530E01" w:rsidRPr="00530E01" w:rsidRDefault="00530E01" w:rsidP="00530E01">
      <w:pPr>
        <w:jc w:val="righ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30E01" w:rsidRPr="00530E01" w:rsidRDefault="00530E01" w:rsidP="00530E01">
      <w:pPr>
        <w:jc w:val="righ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к распоряжению ___________</w:t>
      </w:r>
    </w:p>
    <w:p w:rsidR="00530E01" w:rsidRPr="00530E01" w:rsidRDefault="00530E01" w:rsidP="00530E01">
      <w:pPr>
        <w:jc w:val="righ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30E01" w:rsidRPr="00530E01" w:rsidRDefault="00530E01" w:rsidP="00530E01">
      <w:pPr>
        <w:ind w:left="432" w:right="536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30E01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правового акта)</w:t>
      </w:r>
    </w:p>
    <w:p w:rsidR="00530E01" w:rsidRPr="00530E01" w:rsidRDefault="00530E01" w:rsidP="00530E01">
      <w:pPr>
        <w:tabs>
          <w:tab w:val="num" w:pos="0"/>
        </w:tabs>
        <w:ind w:left="432" w:hanging="43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от ______________ № ______</w:t>
      </w:r>
    </w:p>
    <w:p w:rsidR="00530E01" w:rsidRPr="00530E01" w:rsidRDefault="00530E01" w:rsidP="00530E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>Список муниципальных служащих, подлежащих аттестации в 20____ году</w:t>
      </w:r>
    </w:p>
    <w:p w:rsidR="00530E01" w:rsidRPr="00530E01" w:rsidRDefault="00530E01" w:rsidP="00530E0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409"/>
        <w:gridCol w:w="2552"/>
        <w:gridCol w:w="3118"/>
        <w:gridCol w:w="3686"/>
        <w:gridCol w:w="2835"/>
      </w:tblGrid>
      <w:tr w:rsidR="00530E01" w:rsidRPr="00530E01" w:rsidTr="00530E01">
        <w:tc>
          <w:tcPr>
            <w:tcW w:w="710" w:type="dxa"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Ф.И.О. аттестуемых</w:t>
            </w:r>
          </w:p>
        </w:tc>
        <w:tc>
          <w:tcPr>
            <w:tcW w:w="2552" w:type="dxa"/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муниципального служащего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30E01" w:rsidRPr="00530E01" w:rsidRDefault="00530E01" w:rsidP="00530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530E01" w:rsidRPr="00530E01" w:rsidTr="00530E01">
        <w:tc>
          <w:tcPr>
            <w:tcW w:w="710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01" w:rsidRPr="00530E01" w:rsidTr="00530E01">
        <w:tc>
          <w:tcPr>
            <w:tcW w:w="710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01" w:rsidRPr="00530E01" w:rsidTr="00530E01">
        <w:tc>
          <w:tcPr>
            <w:tcW w:w="710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01" w:rsidRPr="00530E01" w:rsidTr="00530E01">
        <w:tc>
          <w:tcPr>
            <w:tcW w:w="710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01" w:rsidRPr="00530E01" w:rsidTr="00530E01">
        <w:tc>
          <w:tcPr>
            <w:tcW w:w="710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30E01" w:rsidRPr="00530E01" w:rsidRDefault="00530E01" w:rsidP="00530E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E01" w:rsidRPr="00530E01" w:rsidRDefault="00530E01" w:rsidP="00530E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2787" w:rsidRDefault="00530E01" w:rsidP="00530E01">
      <w:pPr>
        <w:jc w:val="right"/>
        <w:rPr>
          <w:rFonts w:ascii="Times New Roman" w:hAnsi="Times New Roman" w:cs="Times New Roman"/>
          <w:sz w:val="24"/>
          <w:szCs w:val="24"/>
        </w:rPr>
        <w:sectPr w:rsidR="001A2787" w:rsidSect="001A2787">
          <w:pgSz w:w="16838" w:h="11906" w:orient="landscape"/>
          <w:pgMar w:top="159" w:right="1134" w:bottom="1418" w:left="567" w:header="709" w:footer="709" w:gutter="0"/>
          <w:pgNumType w:start="1"/>
          <w:cols w:space="708"/>
          <w:titlePg/>
          <w:docGrid w:linePitch="360"/>
        </w:sectPr>
      </w:pPr>
      <w:r w:rsidRPr="00530E01">
        <w:rPr>
          <w:rFonts w:ascii="Times New Roman" w:hAnsi="Times New Roman" w:cs="Times New Roman"/>
          <w:sz w:val="24"/>
          <w:szCs w:val="24"/>
        </w:rPr>
        <w:t>___________</w:t>
      </w:r>
    </w:p>
    <w:p w:rsidR="00530E01" w:rsidRPr="00530E01" w:rsidRDefault="00530E01" w:rsidP="00530E01">
      <w:pPr>
        <w:tabs>
          <w:tab w:val="left" w:pos="31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30E01">
        <w:rPr>
          <w:rFonts w:ascii="Times New Roman" w:hAnsi="Times New Roman" w:cs="Times New Roman"/>
          <w:sz w:val="24"/>
          <w:szCs w:val="24"/>
        </w:rPr>
        <w:tab/>
        <w:t>Приложение 4</w:t>
      </w:r>
    </w:p>
    <w:p w:rsidR="00530E01" w:rsidRPr="00530E01" w:rsidRDefault="00530E01" w:rsidP="00530E01">
      <w:pPr>
        <w:autoSpaceDE w:val="0"/>
        <w:autoSpaceDN w:val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30E01">
        <w:rPr>
          <w:rFonts w:ascii="Times New Roman" w:hAnsi="Times New Roman" w:cs="Times New Roman"/>
          <w:sz w:val="20"/>
          <w:szCs w:val="20"/>
        </w:rPr>
        <w:t xml:space="preserve">Методы оценки профессиональной служебной деятельности </w:t>
      </w:r>
    </w:p>
    <w:p w:rsidR="00530E01" w:rsidRPr="00530E01" w:rsidRDefault="00530E01" w:rsidP="00530E01">
      <w:pPr>
        <w:autoSpaceDE w:val="0"/>
        <w:autoSpaceDN w:val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30E01">
        <w:rPr>
          <w:rFonts w:ascii="Times New Roman" w:hAnsi="Times New Roman" w:cs="Times New Roman"/>
          <w:sz w:val="20"/>
          <w:szCs w:val="20"/>
        </w:rPr>
        <w:t xml:space="preserve">муниципальных служащих администрации ______________________, </w:t>
      </w:r>
    </w:p>
    <w:p w:rsidR="00530E01" w:rsidRPr="00530E01" w:rsidRDefault="00530E01" w:rsidP="00530E01">
      <w:pPr>
        <w:autoSpaceDE w:val="0"/>
        <w:autoSpaceDN w:val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30E01">
        <w:rPr>
          <w:rFonts w:ascii="Times New Roman" w:hAnsi="Times New Roman" w:cs="Times New Roman"/>
          <w:sz w:val="20"/>
          <w:szCs w:val="20"/>
        </w:rPr>
        <w:t>подлежащих аттестации в 20___ году</w:t>
      </w:r>
    </w:p>
    <w:tbl>
      <w:tblPr>
        <w:tblStyle w:val="a5"/>
        <w:tblW w:w="10234" w:type="dxa"/>
        <w:tblInd w:w="-176" w:type="dxa"/>
        <w:tblLayout w:type="fixed"/>
        <w:tblLook w:val="04A0"/>
      </w:tblPr>
      <w:tblGrid>
        <w:gridCol w:w="568"/>
        <w:gridCol w:w="1276"/>
        <w:gridCol w:w="5386"/>
        <w:gridCol w:w="3004"/>
      </w:tblGrid>
      <w:tr w:rsidR="00530E01" w:rsidRPr="00530E01" w:rsidTr="00530E01">
        <w:tc>
          <w:tcPr>
            <w:tcW w:w="568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</w:pPr>
            <w:r w:rsidRPr="00530E01">
              <w:t>№ п/п</w:t>
            </w:r>
          </w:p>
        </w:tc>
        <w:tc>
          <w:tcPr>
            <w:tcW w:w="1276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</w:pPr>
            <w:r w:rsidRPr="00530E01">
              <w:t>Группа должностей</w:t>
            </w:r>
          </w:p>
        </w:tc>
        <w:tc>
          <w:tcPr>
            <w:tcW w:w="5386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</w:pPr>
            <w:r w:rsidRPr="00530E01">
              <w:t>Методы оценки</w:t>
            </w:r>
          </w:p>
        </w:tc>
        <w:tc>
          <w:tcPr>
            <w:tcW w:w="3004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</w:pPr>
            <w:r w:rsidRPr="00530E01">
              <w:t>Примечание</w:t>
            </w:r>
          </w:p>
        </w:tc>
      </w:tr>
      <w:tr w:rsidR="00530E01" w:rsidRPr="00530E01" w:rsidTr="00530E01">
        <w:tc>
          <w:tcPr>
            <w:tcW w:w="568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</w:pPr>
            <w:r w:rsidRPr="00530E01">
              <w:t>1</w:t>
            </w:r>
          </w:p>
        </w:tc>
        <w:tc>
          <w:tcPr>
            <w:tcW w:w="1276" w:type="dxa"/>
          </w:tcPr>
          <w:p w:rsidR="00530E01" w:rsidRPr="00530E01" w:rsidRDefault="00530E01" w:rsidP="00530E01">
            <w:pPr>
              <w:jc w:val="center"/>
            </w:pPr>
            <w:r w:rsidRPr="00530E01">
              <w:t>Высшая</w:t>
            </w:r>
          </w:p>
          <w:p w:rsidR="00530E01" w:rsidRPr="00530E01" w:rsidRDefault="00530E01" w:rsidP="00530E01">
            <w:pPr>
              <w:jc w:val="center"/>
            </w:pPr>
          </w:p>
        </w:tc>
        <w:tc>
          <w:tcPr>
            <w:tcW w:w="5386" w:type="dxa"/>
          </w:tcPr>
          <w:p w:rsidR="00530E01" w:rsidRPr="00530E01" w:rsidRDefault="00530E01" w:rsidP="00530E01">
            <w:r w:rsidRPr="00530E01">
              <w:t>Комплексная оценка:</w:t>
            </w:r>
          </w:p>
          <w:p w:rsidR="00530E01" w:rsidRPr="00530E01" w:rsidRDefault="00530E01" w:rsidP="00530E01">
            <w:r w:rsidRPr="00530E01">
              <w:t>профессиональных знаний: тестирование и</w:t>
            </w:r>
          </w:p>
          <w:p w:rsidR="00530E01" w:rsidRPr="00530E01" w:rsidRDefault="00530E01" w:rsidP="00530E01">
            <w:r w:rsidRPr="00530E01">
              <w:t>личностных и управленческих компетенций: опросник/анкетирование, решение кейсовых задач, тест (психодиагностика)и</w:t>
            </w:r>
          </w:p>
          <w:p w:rsidR="00530E01" w:rsidRPr="00530E01" w:rsidRDefault="00530E01" w:rsidP="00530E01">
            <w:r w:rsidRPr="00530E01">
              <w:t>цифровые компетенции: тести</w:t>
            </w:r>
          </w:p>
          <w:p w:rsidR="00530E01" w:rsidRPr="00530E01" w:rsidRDefault="00530E01" w:rsidP="00530E01">
            <w:r w:rsidRPr="00530E01">
              <w:t>индивидуальное собеседование в рамках заседания комиссии</w:t>
            </w:r>
          </w:p>
        </w:tc>
        <w:tc>
          <w:tcPr>
            <w:tcW w:w="3004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</w:pPr>
          </w:p>
        </w:tc>
      </w:tr>
      <w:tr w:rsidR="00530E01" w:rsidRPr="00530E01" w:rsidTr="00530E01">
        <w:tc>
          <w:tcPr>
            <w:tcW w:w="568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</w:pPr>
            <w:r w:rsidRPr="00530E01">
              <w:t>2</w:t>
            </w:r>
          </w:p>
        </w:tc>
        <w:tc>
          <w:tcPr>
            <w:tcW w:w="1276" w:type="dxa"/>
          </w:tcPr>
          <w:p w:rsidR="00530E01" w:rsidRPr="00530E01" w:rsidRDefault="00530E01" w:rsidP="00530E01">
            <w:pPr>
              <w:jc w:val="center"/>
            </w:pPr>
            <w:r w:rsidRPr="00530E01">
              <w:t>Главная</w:t>
            </w:r>
          </w:p>
        </w:tc>
        <w:tc>
          <w:tcPr>
            <w:tcW w:w="5386" w:type="dxa"/>
          </w:tcPr>
          <w:p w:rsidR="00530E01" w:rsidRPr="00530E01" w:rsidRDefault="00530E01" w:rsidP="00530E01">
            <w:r w:rsidRPr="00530E01">
              <w:t>Комплексная оценка:</w:t>
            </w:r>
          </w:p>
          <w:p w:rsidR="00530E01" w:rsidRPr="00530E01" w:rsidRDefault="00530E01" w:rsidP="00530E01">
            <w:r w:rsidRPr="00530E01">
              <w:t>профессиональных знаний: тестирование и</w:t>
            </w:r>
          </w:p>
          <w:p w:rsidR="00530E01" w:rsidRPr="00530E01" w:rsidRDefault="00530E01" w:rsidP="00530E01">
            <w:r w:rsidRPr="00530E01">
              <w:t>личностных и управленческих компетенций: опросник/анкетирование, решение кейсовых задач, тест (психодиагностика)и</w:t>
            </w:r>
          </w:p>
          <w:p w:rsidR="00530E01" w:rsidRPr="00530E01" w:rsidRDefault="00530E01" w:rsidP="00530E01">
            <w:r w:rsidRPr="00530E01">
              <w:t>цифровые компетенции: тести</w:t>
            </w:r>
          </w:p>
          <w:p w:rsidR="00530E01" w:rsidRPr="00530E01" w:rsidRDefault="00530E01" w:rsidP="00530E01">
            <w:r w:rsidRPr="00530E01">
              <w:t>индивидуальное собеседование в рамках заседания комиссии</w:t>
            </w:r>
          </w:p>
        </w:tc>
        <w:tc>
          <w:tcPr>
            <w:tcW w:w="3004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</w:pPr>
          </w:p>
        </w:tc>
      </w:tr>
      <w:tr w:rsidR="00530E01" w:rsidRPr="00530E01" w:rsidTr="00530E01">
        <w:tc>
          <w:tcPr>
            <w:tcW w:w="568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</w:pPr>
            <w:r w:rsidRPr="00530E01">
              <w:t>3</w:t>
            </w:r>
          </w:p>
        </w:tc>
        <w:tc>
          <w:tcPr>
            <w:tcW w:w="1276" w:type="dxa"/>
          </w:tcPr>
          <w:p w:rsidR="00530E01" w:rsidRPr="00530E01" w:rsidRDefault="00530E01" w:rsidP="00530E01">
            <w:pPr>
              <w:jc w:val="center"/>
            </w:pPr>
            <w:r w:rsidRPr="00530E01">
              <w:t>Ведущая</w:t>
            </w:r>
          </w:p>
        </w:tc>
        <w:tc>
          <w:tcPr>
            <w:tcW w:w="5386" w:type="dxa"/>
          </w:tcPr>
          <w:p w:rsidR="00530E01" w:rsidRPr="00530E01" w:rsidRDefault="00530E01" w:rsidP="00530E01">
            <w:r w:rsidRPr="00530E01">
              <w:t>Комплексная оценка:</w:t>
            </w:r>
          </w:p>
          <w:p w:rsidR="00530E01" w:rsidRPr="00530E01" w:rsidRDefault="00530E01" w:rsidP="00530E01">
            <w:r w:rsidRPr="00530E01">
              <w:t>профессиональных знаний: тестирование и</w:t>
            </w:r>
          </w:p>
          <w:p w:rsidR="00530E01" w:rsidRPr="00530E01" w:rsidRDefault="00530E01" w:rsidP="00530E01">
            <w:r w:rsidRPr="00530E01">
              <w:t>личностных и управленческих компетенций: опросник/анкетирование, решение кейсовых задач, тест (психодиагностика)и</w:t>
            </w:r>
          </w:p>
          <w:p w:rsidR="00530E01" w:rsidRPr="00530E01" w:rsidRDefault="00530E01" w:rsidP="00530E01">
            <w:r w:rsidRPr="00530E01">
              <w:t>индивидуальное собеседование в рамках заседания комиссии</w:t>
            </w:r>
          </w:p>
        </w:tc>
        <w:tc>
          <w:tcPr>
            <w:tcW w:w="3004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</w:pPr>
            <w:r w:rsidRPr="00530E01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530E01" w:rsidRPr="00530E01" w:rsidTr="00530E01">
        <w:tc>
          <w:tcPr>
            <w:tcW w:w="568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</w:pPr>
            <w:r w:rsidRPr="00530E01">
              <w:t>4</w:t>
            </w:r>
          </w:p>
        </w:tc>
        <w:tc>
          <w:tcPr>
            <w:tcW w:w="1276" w:type="dxa"/>
          </w:tcPr>
          <w:p w:rsidR="00530E01" w:rsidRPr="00530E01" w:rsidRDefault="00530E01" w:rsidP="00530E01">
            <w:pPr>
              <w:jc w:val="center"/>
            </w:pPr>
            <w:r w:rsidRPr="00530E01">
              <w:t>Старшая</w:t>
            </w:r>
          </w:p>
        </w:tc>
        <w:tc>
          <w:tcPr>
            <w:tcW w:w="5386" w:type="dxa"/>
          </w:tcPr>
          <w:p w:rsidR="00530E01" w:rsidRPr="00530E01" w:rsidRDefault="00530E01" w:rsidP="00530E01">
            <w:r w:rsidRPr="00530E01">
              <w:t>тестирование в целях оценки профессиональных знаний</w:t>
            </w:r>
          </w:p>
          <w:p w:rsidR="00530E01" w:rsidRPr="00530E01" w:rsidRDefault="00530E01" w:rsidP="00530E01">
            <w:r w:rsidRPr="00530E01">
              <w:t>подготовка проекта документаи</w:t>
            </w:r>
          </w:p>
          <w:p w:rsidR="00530E01" w:rsidRPr="00530E01" w:rsidRDefault="00530E01" w:rsidP="00530E01">
            <w:r w:rsidRPr="00530E01">
              <w:t xml:space="preserve">индивидуальное собеседование в рамках заседания комиссии </w:t>
            </w:r>
          </w:p>
        </w:tc>
        <w:tc>
          <w:tcPr>
            <w:tcW w:w="3004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</w:pPr>
          </w:p>
        </w:tc>
      </w:tr>
      <w:tr w:rsidR="00530E01" w:rsidRPr="00530E01" w:rsidTr="00530E01">
        <w:tc>
          <w:tcPr>
            <w:tcW w:w="568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</w:pPr>
            <w:r w:rsidRPr="00530E01">
              <w:t>5</w:t>
            </w:r>
          </w:p>
        </w:tc>
        <w:tc>
          <w:tcPr>
            <w:tcW w:w="1276" w:type="dxa"/>
          </w:tcPr>
          <w:p w:rsidR="00530E01" w:rsidRPr="00530E01" w:rsidRDefault="00530E01" w:rsidP="00530E01">
            <w:pPr>
              <w:jc w:val="center"/>
            </w:pPr>
            <w:r w:rsidRPr="00530E01">
              <w:t>Младшая</w:t>
            </w:r>
          </w:p>
        </w:tc>
        <w:tc>
          <w:tcPr>
            <w:tcW w:w="5386" w:type="dxa"/>
          </w:tcPr>
          <w:p w:rsidR="00530E01" w:rsidRPr="00530E01" w:rsidRDefault="00530E01" w:rsidP="00530E01">
            <w:r w:rsidRPr="00530E01">
              <w:t>тестирование в целях оценки профессиональных знанийи</w:t>
            </w:r>
          </w:p>
          <w:p w:rsidR="00530E01" w:rsidRPr="00530E01" w:rsidRDefault="00530E01" w:rsidP="00530E01">
            <w:r w:rsidRPr="00530E01">
              <w:t>индивидуальное собеседование в рамках заседания комиссии</w:t>
            </w:r>
          </w:p>
        </w:tc>
        <w:tc>
          <w:tcPr>
            <w:tcW w:w="3004" w:type="dxa"/>
          </w:tcPr>
          <w:p w:rsidR="00530E01" w:rsidRPr="00530E01" w:rsidRDefault="00530E01" w:rsidP="00530E01">
            <w:pPr>
              <w:autoSpaceDE w:val="0"/>
              <w:autoSpaceDN w:val="0"/>
              <w:contextualSpacing/>
              <w:jc w:val="center"/>
            </w:pPr>
          </w:p>
        </w:tc>
      </w:tr>
    </w:tbl>
    <w:p w:rsidR="00CE0F40" w:rsidRPr="002957CA" w:rsidRDefault="00325199" w:rsidP="002957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25199">
        <w:rPr>
          <w:rFonts w:ascii="Times New Roman CYR" w:hAnsi="Times New Roman CYR" w:cs="Times New Roman CYR"/>
          <w:b/>
          <w:sz w:val="24"/>
          <w:szCs w:val="24"/>
        </w:rPr>
        <w:t>7</w:t>
      </w:r>
      <w:r w:rsidR="002957CA" w:rsidRPr="002957CA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CE0F40" w:rsidRPr="002957CA" w:rsidRDefault="00CE0F40" w:rsidP="00CE0F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7CA">
        <w:rPr>
          <w:rFonts w:ascii="Times New Roman" w:hAnsi="Times New Roman" w:cs="Times New Roman"/>
          <w:b/>
          <w:sz w:val="24"/>
          <w:szCs w:val="24"/>
          <w:u w:val="single"/>
        </w:rPr>
        <w:t>Уважаемые жители Карасукского района !!!</w:t>
      </w:r>
    </w:p>
    <w:p w:rsidR="00CE0F40" w:rsidRPr="00570B29" w:rsidRDefault="00570B29" w:rsidP="00CE0F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70B2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ГОСУДАРСТВЕННЫЙ ПОЖАРНЫЙ НАДЗОР </w:t>
      </w:r>
      <w:r w:rsidR="00CE0F40" w:rsidRPr="00570B29">
        <w:rPr>
          <w:rFonts w:ascii="Times New Roman" w:hAnsi="Times New Roman" w:cs="Times New Roman"/>
          <w:b/>
          <w:bCs/>
          <w:sz w:val="20"/>
          <w:szCs w:val="20"/>
          <w:u w:val="single"/>
        </w:rPr>
        <w:t>ИНФОРМИРУЕТ!</w:t>
      </w:r>
    </w:p>
    <w:p w:rsidR="00CE0F40" w:rsidRPr="00570B29" w:rsidRDefault="00CE0F40" w:rsidP="00CE0F40">
      <w:pPr>
        <w:jc w:val="center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570B29">
        <w:rPr>
          <w:rFonts w:ascii="Times New Roman" w:hAnsi="Times New Roman" w:cs="Times New Roman"/>
          <w:b/>
          <w:color w:val="333333"/>
          <w:shd w:val="clear" w:color="auto" w:fill="FFFFFF"/>
        </w:rPr>
        <w:t>«Правила пожарной безопасности в новогодние праздники"</w:t>
      </w:r>
    </w:p>
    <w:p w:rsidR="00CE0F40" w:rsidRPr="002957CA" w:rsidRDefault="00CE0F40" w:rsidP="001A2787">
      <w:pPr>
        <w:ind w:right="12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957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Новогодние и Рождественские праздники самые веселые и долгожданные для детей и взрослых. Почти в каждом доме устанавливают и украшают красавицу-елку. Для того, чтобы эти дни не были омрачены бедой, необходимо обратить особое внимание на соблюдение мер пожарной безопасности.</w:t>
      </w:r>
    </w:p>
    <w:p w:rsidR="00CE0F40" w:rsidRPr="002957CA" w:rsidRDefault="00CE0F40" w:rsidP="00CE0F40">
      <w:pPr>
        <w:rPr>
          <w:rFonts w:ascii="Times New Roman" w:hAnsi="Times New Roman" w:cs="Times New Roman"/>
          <w:sz w:val="24"/>
          <w:szCs w:val="24"/>
        </w:rPr>
      </w:pPr>
      <w:r w:rsidRPr="002957CA">
        <w:rPr>
          <w:rFonts w:ascii="Times New Roman" w:hAnsi="Times New Roman" w:cs="Times New Roman"/>
          <w:sz w:val="24"/>
          <w:szCs w:val="24"/>
        </w:rPr>
        <w:t>Меры предосторожности в период Новогодних каникул:</w:t>
      </w:r>
    </w:p>
    <w:p w:rsidR="00CE0F40" w:rsidRPr="002957CA" w:rsidRDefault="00CE0F40" w:rsidP="00CE0F4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957CA">
        <w:rPr>
          <w:rFonts w:ascii="Times New Roman" w:hAnsi="Times New Roman" w:cs="Times New Roman"/>
          <w:sz w:val="24"/>
          <w:szCs w:val="24"/>
        </w:rPr>
        <w:t xml:space="preserve"> </w:t>
      </w:r>
      <w:r w:rsidRPr="002957CA">
        <w:rPr>
          <w:rFonts w:ascii="Times New Roman" w:hAnsi="Times New Roman" w:cs="Times New Roman"/>
          <w:b/>
          <w:i/>
          <w:sz w:val="24"/>
          <w:szCs w:val="24"/>
        </w:rPr>
        <w:t>Убедительная просьба родителям:</w:t>
      </w:r>
    </w:p>
    <w:p w:rsidR="00CE0F40" w:rsidRPr="002957CA" w:rsidRDefault="00CE0F40" w:rsidP="00CE0F40">
      <w:pPr>
        <w:rPr>
          <w:rFonts w:ascii="Times New Roman" w:hAnsi="Times New Roman" w:cs="Times New Roman"/>
          <w:sz w:val="24"/>
          <w:szCs w:val="24"/>
        </w:rPr>
      </w:pPr>
      <w:r w:rsidRPr="002957CA">
        <w:rPr>
          <w:rFonts w:ascii="Times New Roman" w:hAnsi="Times New Roman" w:cs="Times New Roman"/>
          <w:sz w:val="24"/>
          <w:szCs w:val="24"/>
        </w:rPr>
        <w:t>-не оставляйте детей дома одних;</w:t>
      </w:r>
    </w:p>
    <w:p w:rsidR="00CE0F40" w:rsidRPr="002957CA" w:rsidRDefault="00CE0F40" w:rsidP="00CE0F40">
      <w:pPr>
        <w:rPr>
          <w:rFonts w:ascii="Times New Roman" w:hAnsi="Times New Roman" w:cs="Times New Roman"/>
          <w:sz w:val="24"/>
          <w:szCs w:val="24"/>
        </w:rPr>
      </w:pPr>
      <w:r w:rsidRPr="002957CA">
        <w:rPr>
          <w:rFonts w:ascii="Times New Roman" w:hAnsi="Times New Roman" w:cs="Times New Roman"/>
          <w:sz w:val="24"/>
          <w:szCs w:val="24"/>
        </w:rPr>
        <w:t>-не оставляйте спички, зажигалки в доступном для детей месте;</w:t>
      </w:r>
    </w:p>
    <w:p w:rsidR="00CE0F40" w:rsidRPr="002957CA" w:rsidRDefault="00CE0F40" w:rsidP="00CE0F40">
      <w:pPr>
        <w:rPr>
          <w:rFonts w:ascii="Times New Roman" w:hAnsi="Times New Roman" w:cs="Times New Roman"/>
          <w:sz w:val="24"/>
          <w:szCs w:val="24"/>
        </w:rPr>
      </w:pPr>
      <w:r w:rsidRPr="002957CA">
        <w:rPr>
          <w:rFonts w:ascii="Times New Roman" w:hAnsi="Times New Roman" w:cs="Times New Roman"/>
          <w:sz w:val="24"/>
          <w:szCs w:val="24"/>
        </w:rPr>
        <w:t>-не разрешайте детям гулять в темное время суток, далеко от дома;</w:t>
      </w:r>
    </w:p>
    <w:p w:rsidR="00CE0F40" w:rsidRPr="002957CA" w:rsidRDefault="00CE0F40" w:rsidP="00CE0F40">
      <w:pPr>
        <w:rPr>
          <w:rFonts w:ascii="Times New Roman" w:hAnsi="Times New Roman" w:cs="Times New Roman"/>
          <w:sz w:val="24"/>
          <w:szCs w:val="24"/>
        </w:rPr>
      </w:pPr>
      <w:r w:rsidRPr="002957CA">
        <w:rPr>
          <w:rFonts w:ascii="Times New Roman" w:hAnsi="Times New Roman" w:cs="Times New Roman"/>
          <w:sz w:val="24"/>
          <w:szCs w:val="24"/>
        </w:rPr>
        <w:t>-не разрешайте им самостоятельно пользоваться газовой плитой, печью, включать электроприборы, в том числе электрическую гирлянду;</w:t>
      </w:r>
    </w:p>
    <w:p w:rsidR="00CE0F40" w:rsidRPr="002957CA" w:rsidRDefault="00CE0F40" w:rsidP="00CE0F40">
      <w:pPr>
        <w:rPr>
          <w:rFonts w:ascii="Times New Roman" w:hAnsi="Times New Roman" w:cs="Times New Roman"/>
          <w:sz w:val="24"/>
          <w:szCs w:val="24"/>
        </w:rPr>
      </w:pPr>
      <w:r w:rsidRPr="002957CA">
        <w:rPr>
          <w:rFonts w:ascii="Times New Roman" w:hAnsi="Times New Roman" w:cs="Times New Roman"/>
          <w:sz w:val="24"/>
          <w:szCs w:val="24"/>
        </w:rPr>
        <w:t>Рассказывайте детям о безопасном поведении; будьте примером во всех ситуациях, связанных с соблюдением правил пожарной безопасности!</w:t>
      </w:r>
    </w:p>
    <w:p w:rsidR="00CE0F40" w:rsidRPr="002957CA" w:rsidRDefault="00CE0F40" w:rsidP="00CE0F40">
      <w:pPr>
        <w:pStyle w:val="a9"/>
        <w:jc w:val="both"/>
        <w:rPr>
          <w:bCs/>
          <w:i/>
          <w:sz w:val="24"/>
        </w:rPr>
      </w:pPr>
      <w:r w:rsidRPr="002957CA">
        <w:rPr>
          <w:bCs/>
          <w:i/>
          <w:sz w:val="24"/>
        </w:rPr>
        <w:t>Как правильно установить новогоднюю елку?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>■ Елку (живую или искусственную) необходимо устанавливать таким образом, чтобы она не мешала свободно ходить по комнате и не закрывала проход в другие комнаты.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>■ Елку нужно размещать подальше от батарей отопления.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>■ При установке елку необходимо хорошо закрепить.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>■ Верхушка елки не должна упираться в потолок.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>■ Нельзя украшать елку легковоспламеняющимися игрушками, а также горящими свечами.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>■ Нельзя обкладывать подставку под елкой обычной ватой.</w:t>
      </w:r>
    </w:p>
    <w:p w:rsidR="00CE0F40" w:rsidRPr="002957CA" w:rsidRDefault="00CE0F40" w:rsidP="00CE0F40">
      <w:pPr>
        <w:pStyle w:val="a9"/>
        <w:jc w:val="both"/>
        <w:rPr>
          <w:bCs/>
          <w:i/>
          <w:sz w:val="24"/>
        </w:rPr>
      </w:pPr>
      <w:r w:rsidRPr="002957CA">
        <w:rPr>
          <w:bCs/>
          <w:i/>
          <w:sz w:val="24"/>
        </w:rPr>
        <w:t>Как правильно выбрать и использовать елочную гирлянду?</w:t>
      </w:r>
      <w:r w:rsidRPr="002957C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>■ Электрическую гирлянду рекомендуется приобретать в магазинах.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127000</wp:posOffset>
            </wp:positionV>
            <wp:extent cx="2552700" cy="1707515"/>
            <wp:effectExtent l="19050" t="0" r="0" b="0"/>
            <wp:wrapTight wrapText="bothSides">
              <wp:wrapPolygon edited="0">
                <wp:start x="-161" y="0"/>
                <wp:lineTo x="-161" y="21447"/>
                <wp:lineTo x="21600" y="21447"/>
                <wp:lineTo x="21600" y="0"/>
                <wp:lineTo x="-161" y="0"/>
              </wp:wrapPolygon>
            </wp:wrapTight>
            <wp:docPr id="2" name="Рисунок 2" descr="buklet_pravila_pozharnoy_bezopasnosti_v_novogodnie_prazdn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klet_pravila_pozharnoy_bezopasnosti_v_novogodnie_prazdniki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57CA">
        <w:rPr>
          <w:b w:val="0"/>
          <w:bCs/>
          <w:sz w:val="24"/>
        </w:rPr>
        <w:t>■ При покупке электрической гирлянды необходимо проверить наличие сертификата качества и ее исправность.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>■ Перед включением электрической гирлянды необходимо ознакомиться с прилагаемой к ней инструкцией по применению.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>■ Даже если электрическая гирлянда используется не в первый раз, перед ее включением нужно обязательно проверять исправность декоративных электрических элементов.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>■ Электрическую гирлянду следует закреплять на безопасном для детей уровне.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>■ Не следует оставлять электрическую гирлянду включенной длительное время.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175260</wp:posOffset>
            </wp:positionV>
            <wp:extent cx="1996440" cy="1983105"/>
            <wp:effectExtent l="19050" t="0" r="3810" b="0"/>
            <wp:wrapTight wrapText="bothSides">
              <wp:wrapPolygon edited="0">
                <wp:start x="-206" y="0"/>
                <wp:lineTo x="-206" y="21372"/>
                <wp:lineTo x="21641" y="21372"/>
                <wp:lineTo x="21641" y="0"/>
                <wp:lineTo x="-206" y="0"/>
              </wp:wrapPolygon>
            </wp:wrapTight>
            <wp:docPr id="3" name="Рисунок 3" descr="buklet_pravila_pozharnoy_bezopasnosti_v_novogodnie_prazdn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klet_pravila_pozharnoy_bezopasnosti_v_novogodnie_prazdniki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57CA">
        <w:rPr>
          <w:b w:val="0"/>
          <w:bCs/>
          <w:sz w:val="24"/>
        </w:rPr>
        <w:t>■ Нельзя оставлять детей без присмотра вблизи работающей электрической гирлянды.</w:t>
      </w:r>
    </w:p>
    <w:p w:rsidR="00CE0F40" w:rsidRPr="002957CA" w:rsidRDefault="00CE0F40" w:rsidP="00CE0F40">
      <w:pPr>
        <w:pStyle w:val="a9"/>
        <w:jc w:val="both"/>
        <w:rPr>
          <w:bCs/>
          <w:i/>
          <w:sz w:val="24"/>
        </w:rPr>
      </w:pPr>
      <w:r w:rsidRPr="002957CA">
        <w:rPr>
          <w:bCs/>
          <w:i/>
          <w:sz w:val="24"/>
        </w:rPr>
        <w:t>Правила использования пиротехнических изделий нужно знать?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>■ Пиротехнические изделия рекомендуется приобретать в магазинах.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>■ При покупке пиротехнических изделий необходимо проверить наличие сертификата качества.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>■ Перед использованием пиротехнических изделий необходимо ознакомиться с прилагаемой к ним инструкцией по применению."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>■ Нельзя использовать пиротехнические изделия с дефектами – нарушением целостности упаковки, имеющих вмятины, влажные и т. д.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>■ Нельзя использовать пиротехнические изделия в жилых помещениях - квартирах или на балконах.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>■ Не следует носить фейерверки в карманах, бросать их в костер, разбирать и подвергать каким бы то ни было механическим воздействиям.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>■ Хранить пиротехнические изделия нужно вдали от нагревательных приборов и в недоступном для детей</w:t>
      </w:r>
    </w:p>
    <w:p w:rsidR="00CE0F40" w:rsidRPr="002957CA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>Счастливого Вам Нового года!</w:t>
      </w:r>
      <w:r w:rsidR="00570B29">
        <w:rPr>
          <w:b w:val="0"/>
          <w:bCs/>
          <w:sz w:val="24"/>
        </w:rPr>
        <w:t xml:space="preserve"> </w:t>
      </w:r>
      <w:r w:rsidRPr="002957CA">
        <w:rPr>
          <w:b w:val="0"/>
          <w:bCs/>
          <w:sz w:val="24"/>
        </w:rPr>
        <w:t>Ст. инспектор ОНДиПР по Карасукскому району</w:t>
      </w:r>
    </w:p>
    <w:p w:rsidR="00CE0F40" w:rsidRPr="00570B29" w:rsidRDefault="00CE0F40" w:rsidP="00CE0F40">
      <w:pPr>
        <w:pStyle w:val="a9"/>
        <w:jc w:val="both"/>
        <w:rPr>
          <w:b w:val="0"/>
          <w:bCs/>
          <w:sz w:val="24"/>
        </w:rPr>
      </w:pPr>
      <w:r w:rsidRPr="002957CA">
        <w:rPr>
          <w:b w:val="0"/>
          <w:bCs/>
          <w:sz w:val="24"/>
        </w:rPr>
        <w:t xml:space="preserve">УНДиПР ГУ МЧС России по Новосибирской области </w:t>
      </w:r>
      <w:r w:rsidR="00570B29">
        <w:rPr>
          <w:b w:val="0"/>
          <w:bCs/>
          <w:sz w:val="24"/>
        </w:rPr>
        <w:t xml:space="preserve"> </w:t>
      </w:r>
      <w:r w:rsidRPr="002957CA">
        <w:rPr>
          <w:b w:val="0"/>
          <w:sz w:val="24"/>
        </w:rPr>
        <w:t>майор   внутренней  службы   Алексеев А.А</w:t>
      </w:r>
    </w:p>
    <w:tbl>
      <w:tblPr>
        <w:tblpPr w:leftFromText="180" w:rightFromText="180" w:vertAnchor="page" w:horzAnchor="margin" w:tblpY="12661"/>
        <w:tblW w:w="9480" w:type="dxa"/>
        <w:tblLook w:val="01E0"/>
      </w:tblPr>
      <w:tblGrid>
        <w:gridCol w:w="3160"/>
        <w:gridCol w:w="3160"/>
        <w:gridCol w:w="3160"/>
      </w:tblGrid>
      <w:tr w:rsidR="00570B29" w:rsidRPr="00030173" w:rsidTr="00570B29">
        <w:trPr>
          <w:trHeight w:val="126"/>
        </w:trPr>
        <w:tc>
          <w:tcPr>
            <w:tcW w:w="3160" w:type="dxa"/>
            <w:tcBorders>
              <w:top w:val="nil"/>
              <w:left w:val="nil"/>
              <w:bottom w:val="nil"/>
            </w:tcBorders>
          </w:tcPr>
          <w:p w:rsidR="00570B29" w:rsidRPr="00030173" w:rsidRDefault="00570B29" w:rsidP="00570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570B29" w:rsidRPr="00030173" w:rsidRDefault="00570B29" w:rsidP="00570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70B29" w:rsidRPr="00030173" w:rsidRDefault="00570B29" w:rsidP="00570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570B29" w:rsidRPr="00030173" w:rsidRDefault="00570B29" w:rsidP="00570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B29" w:rsidRPr="00030173" w:rsidRDefault="00570B29" w:rsidP="00570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570B29" w:rsidRPr="00030173" w:rsidRDefault="00570B29" w:rsidP="00570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B29" w:rsidRPr="00030173" w:rsidRDefault="00570B29" w:rsidP="00570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570B29" w:rsidRPr="00030173" w:rsidRDefault="00570B29" w:rsidP="00570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570B29" w:rsidRPr="00030173" w:rsidRDefault="00570B29" w:rsidP="00570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B29" w:rsidRPr="00030173" w:rsidRDefault="00570B29" w:rsidP="00570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570B29" w:rsidRPr="00030173" w:rsidRDefault="00570B29" w:rsidP="00570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B29" w:rsidRPr="00030173" w:rsidRDefault="00570B29" w:rsidP="00570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570B29" w:rsidRPr="00030173" w:rsidRDefault="00570B29" w:rsidP="00570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570B29" w:rsidRPr="00030173" w:rsidRDefault="00570B29" w:rsidP="00570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Карасукский район, с.Студеное,ул.35 лет Победы,41А </w:t>
            </w:r>
          </w:p>
          <w:p w:rsidR="00570B29" w:rsidRPr="00030173" w:rsidRDefault="00570B29" w:rsidP="00570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0B29" w:rsidRPr="00030173" w:rsidRDefault="00570B29" w:rsidP="00570B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CE0F40" w:rsidRPr="0070570C" w:rsidRDefault="00CE0F40" w:rsidP="00570B29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sectPr w:rsidR="00CE0F40" w:rsidRPr="0070570C" w:rsidSect="001A2787">
      <w:pgSz w:w="11906" w:h="16838"/>
      <w:pgMar w:top="0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686" w:rsidRDefault="000F5686" w:rsidP="005927BF">
      <w:r>
        <w:separator/>
      </w:r>
    </w:p>
  </w:endnote>
  <w:endnote w:type="continuationSeparator" w:id="1">
    <w:p w:rsidR="000F5686" w:rsidRDefault="000F5686" w:rsidP="0059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  <w:docPartObj>
        <w:docPartGallery w:val="Page Numbers (Bottom of Page)"/>
        <w:docPartUnique/>
      </w:docPartObj>
    </w:sdtPr>
    <w:sdtContent>
      <w:p w:rsidR="003132FB" w:rsidRDefault="003E2E59">
        <w:pPr>
          <w:pStyle w:val="af4"/>
          <w:jc w:val="center"/>
        </w:pPr>
      </w:p>
    </w:sdtContent>
  </w:sdt>
  <w:p w:rsidR="003132FB" w:rsidRDefault="003132FB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686" w:rsidRDefault="000F5686" w:rsidP="005927BF">
      <w:r>
        <w:separator/>
      </w:r>
    </w:p>
  </w:footnote>
  <w:footnote w:type="continuationSeparator" w:id="1">
    <w:p w:rsidR="000F5686" w:rsidRDefault="000F5686" w:rsidP="005927BF">
      <w:r>
        <w:continuationSeparator/>
      </w:r>
    </w:p>
  </w:footnote>
  <w:footnote w:id="2">
    <w:p w:rsidR="003132FB" w:rsidRDefault="003132FB" w:rsidP="00530E01">
      <w:pPr>
        <w:pStyle w:val="af7"/>
        <w:jc w:val="both"/>
      </w:pPr>
      <w:r>
        <w:rPr>
          <w:rStyle w:val="af9"/>
        </w:rPr>
        <w:footnoteRef/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FB" w:rsidRDefault="003E2E59" w:rsidP="00D76B4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132F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132FB" w:rsidRDefault="003132FB" w:rsidP="00D76B4C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FB" w:rsidRDefault="003132FB" w:rsidP="00D76B4C">
    <w:pPr>
      <w:pStyle w:val="af1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2FB" w:rsidRDefault="003132FB">
    <w:pPr>
      <w:pStyle w:val="af1"/>
      <w:jc w:val="center"/>
    </w:pPr>
  </w:p>
  <w:p w:rsidR="003132FB" w:rsidRDefault="003132F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91B"/>
    <w:multiLevelType w:val="hybridMultilevel"/>
    <w:tmpl w:val="EC925AAC"/>
    <w:lvl w:ilvl="0" w:tplc="00BC96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EBE0B20" w:tentative="1">
      <w:start w:val="1"/>
      <w:numFmt w:val="lowerLetter"/>
      <w:lvlText w:val="%2."/>
      <w:lvlJc w:val="left"/>
      <w:pPr>
        <w:ind w:left="1440" w:hanging="360"/>
      </w:pPr>
    </w:lvl>
    <w:lvl w:ilvl="2" w:tplc="4A981372" w:tentative="1">
      <w:start w:val="1"/>
      <w:numFmt w:val="lowerRoman"/>
      <w:lvlText w:val="%3."/>
      <w:lvlJc w:val="right"/>
      <w:pPr>
        <w:ind w:left="2160" w:hanging="180"/>
      </w:pPr>
    </w:lvl>
    <w:lvl w:ilvl="3" w:tplc="6E508372" w:tentative="1">
      <w:start w:val="1"/>
      <w:numFmt w:val="decimal"/>
      <w:lvlText w:val="%4."/>
      <w:lvlJc w:val="left"/>
      <w:pPr>
        <w:ind w:left="2880" w:hanging="360"/>
      </w:pPr>
    </w:lvl>
    <w:lvl w:ilvl="4" w:tplc="3DB6C876" w:tentative="1">
      <w:start w:val="1"/>
      <w:numFmt w:val="lowerLetter"/>
      <w:lvlText w:val="%5."/>
      <w:lvlJc w:val="left"/>
      <w:pPr>
        <w:ind w:left="3600" w:hanging="360"/>
      </w:pPr>
    </w:lvl>
    <w:lvl w:ilvl="5" w:tplc="F87EA158" w:tentative="1">
      <w:start w:val="1"/>
      <w:numFmt w:val="lowerRoman"/>
      <w:lvlText w:val="%6."/>
      <w:lvlJc w:val="right"/>
      <w:pPr>
        <w:ind w:left="4320" w:hanging="180"/>
      </w:pPr>
    </w:lvl>
    <w:lvl w:ilvl="6" w:tplc="34864F5E" w:tentative="1">
      <w:start w:val="1"/>
      <w:numFmt w:val="decimal"/>
      <w:lvlText w:val="%7."/>
      <w:lvlJc w:val="left"/>
      <w:pPr>
        <w:ind w:left="5040" w:hanging="360"/>
      </w:pPr>
    </w:lvl>
    <w:lvl w:ilvl="7" w:tplc="57ACC752" w:tentative="1">
      <w:start w:val="1"/>
      <w:numFmt w:val="lowerLetter"/>
      <w:lvlText w:val="%8."/>
      <w:lvlJc w:val="left"/>
      <w:pPr>
        <w:ind w:left="5760" w:hanging="360"/>
      </w:pPr>
    </w:lvl>
    <w:lvl w:ilvl="8" w:tplc="159C8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20DC"/>
    <w:multiLevelType w:val="multilevel"/>
    <w:tmpl w:val="05CA6DB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2">
    <w:nsid w:val="104E2481"/>
    <w:multiLevelType w:val="hybridMultilevel"/>
    <w:tmpl w:val="70282582"/>
    <w:lvl w:ilvl="0" w:tplc="D2DE33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233A5"/>
    <w:multiLevelType w:val="hybridMultilevel"/>
    <w:tmpl w:val="6292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B5FC1"/>
    <w:multiLevelType w:val="multilevel"/>
    <w:tmpl w:val="88B4C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D083BED"/>
    <w:multiLevelType w:val="hybridMultilevel"/>
    <w:tmpl w:val="84A643C0"/>
    <w:lvl w:ilvl="0" w:tplc="CF880B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09D2F48"/>
    <w:multiLevelType w:val="hybridMultilevel"/>
    <w:tmpl w:val="1B96B394"/>
    <w:lvl w:ilvl="0" w:tplc="E392F0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67A3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767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24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E6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B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88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C1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8A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76390E"/>
    <w:multiLevelType w:val="hybridMultilevel"/>
    <w:tmpl w:val="1346E856"/>
    <w:lvl w:ilvl="0" w:tplc="0419000B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B87E28"/>
    <w:multiLevelType w:val="hybridMultilevel"/>
    <w:tmpl w:val="49B28C02"/>
    <w:lvl w:ilvl="0" w:tplc="7B26D9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38E9390" w:tentative="1">
      <w:start w:val="1"/>
      <w:numFmt w:val="lowerLetter"/>
      <w:lvlText w:val="%2."/>
      <w:lvlJc w:val="left"/>
      <w:pPr>
        <w:ind w:left="1080" w:hanging="360"/>
      </w:pPr>
    </w:lvl>
    <w:lvl w:ilvl="2" w:tplc="9326BD8C" w:tentative="1">
      <w:start w:val="1"/>
      <w:numFmt w:val="lowerRoman"/>
      <w:lvlText w:val="%3."/>
      <w:lvlJc w:val="right"/>
      <w:pPr>
        <w:ind w:left="1800" w:hanging="180"/>
      </w:pPr>
    </w:lvl>
    <w:lvl w:ilvl="3" w:tplc="50AC648E" w:tentative="1">
      <w:start w:val="1"/>
      <w:numFmt w:val="decimal"/>
      <w:lvlText w:val="%4."/>
      <w:lvlJc w:val="left"/>
      <w:pPr>
        <w:ind w:left="2520" w:hanging="360"/>
      </w:pPr>
    </w:lvl>
    <w:lvl w:ilvl="4" w:tplc="F8D0EEAE" w:tentative="1">
      <w:start w:val="1"/>
      <w:numFmt w:val="lowerLetter"/>
      <w:lvlText w:val="%5."/>
      <w:lvlJc w:val="left"/>
      <w:pPr>
        <w:ind w:left="3240" w:hanging="360"/>
      </w:pPr>
    </w:lvl>
    <w:lvl w:ilvl="5" w:tplc="24A65A68" w:tentative="1">
      <w:start w:val="1"/>
      <w:numFmt w:val="lowerRoman"/>
      <w:lvlText w:val="%6."/>
      <w:lvlJc w:val="right"/>
      <w:pPr>
        <w:ind w:left="3960" w:hanging="180"/>
      </w:pPr>
    </w:lvl>
    <w:lvl w:ilvl="6" w:tplc="9C6C4404" w:tentative="1">
      <w:start w:val="1"/>
      <w:numFmt w:val="decimal"/>
      <w:lvlText w:val="%7."/>
      <w:lvlJc w:val="left"/>
      <w:pPr>
        <w:ind w:left="4680" w:hanging="360"/>
      </w:pPr>
    </w:lvl>
    <w:lvl w:ilvl="7" w:tplc="A4B2DD3A" w:tentative="1">
      <w:start w:val="1"/>
      <w:numFmt w:val="lowerLetter"/>
      <w:lvlText w:val="%8."/>
      <w:lvlJc w:val="left"/>
      <w:pPr>
        <w:ind w:left="5400" w:hanging="360"/>
      </w:pPr>
    </w:lvl>
    <w:lvl w:ilvl="8" w:tplc="90E4EB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B609E"/>
    <w:multiLevelType w:val="hybridMultilevel"/>
    <w:tmpl w:val="89B42048"/>
    <w:lvl w:ilvl="0" w:tplc="730AA5C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6728DB"/>
    <w:multiLevelType w:val="hybridMultilevel"/>
    <w:tmpl w:val="B574D38E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C47272D"/>
    <w:multiLevelType w:val="hybridMultilevel"/>
    <w:tmpl w:val="8DBE4E96"/>
    <w:lvl w:ilvl="0" w:tplc="0419000F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3A4D42"/>
    <w:multiLevelType w:val="hybridMultilevel"/>
    <w:tmpl w:val="78500322"/>
    <w:lvl w:ilvl="0" w:tplc="000655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E6D46" w:tentative="1">
      <w:start w:val="1"/>
      <w:numFmt w:val="lowerLetter"/>
      <w:lvlText w:val="%2."/>
      <w:lvlJc w:val="left"/>
      <w:pPr>
        <w:ind w:left="1440" w:hanging="360"/>
      </w:pPr>
    </w:lvl>
    <w:lvl w:ilvl="2" w:tplc="A34E5A4A" w:tentative="1">
      <w:start w:val="1"/>
      <w:numFmt w:val="lowerRoman"/>
      <w:lvlText w:val="%3."/>
      <w:lvlJc w:val="right"/>
      <w:pPr>
        <w:ind w:left="2160" w:hanging="180"/>
      </w:pPr>
    </w:lvl>
    <w:lvl w:ilvl="3" w:tplc="593E3024" w:tentative="1">
      <w:start w:val="1"/>
      <w:numFmt w:val="decimal"/>
      <w:lvlText w:val="%4."/>
      <w:lvlJc w:val="left"/>
      <w:pPr>
        <w:ind w:left="2880" w:hanging="360"/>
      </w:pPr>
    </w:lvl>
    <w:lvl w:ilvl="4" w:tplc="3D4054B0" w:tentative="1">
      <w:start w:val="1"/>
      <w:numFmt w:val="lowerLetter"/>
      <w:lvlText w:val="%5."/>
      <w:lvlJc w:val="left"/>
      <w:pPr>
        <w:ind w:left="3600" w:hanging="360"/>
      </w:pPr>
    </w:lvl>
    <w:lvl w:ilvl="5" w:tplc="5A3ACB10" w:tentative="1">
      <w:start w:val="1"/>
      <w:numFmt w:val="lowerRoman"/>
      <w:lvlText w:val="%6."/>
      <w:lvlJc w:val="right"/>
      <w:pPr>
        <w:ind w:left="4320" w:hanging="180"/>
      </w:pPr>
    </w:lvl>
    <w:lvl w:ilvl="6" w:tplc="DE527868" w:tentative="1">
      <w:start w:val="1"/>
      <w:numFmt w:val="decimal"/>
      <w:lvlText w:val="%7."/>
      <w:lvlJc w:val="left"/>
      <w:pPr>
        <w:ind w:left="5040" w:hanging="360"/>
      </w:pPr>
    </w:lvl>
    <w:lvl w:ilvl="7" w:tplc="C4F43B4E" w:tentative="1">
      <w:start w:val="1"/>
      <w:numFmt w:val="lowerLetter"/>
      <w:lvlText w:val="%8."/>
      <w:lvlJc w:val="left"/>
      <w:pPr>
        <w:ind w:left="5760" w:hanging="360"/>
      </w:pPr>
    </w:lvl>
    <w:lvl w:ilvl="8" w:tplc="AF166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B3699"/>
    <w:multiLevelType w:val="hybridMultilevel"/>
    <w:tmpl w:val="10FABDBA"/>
    <w:lvl w:ilvl="0" w:tplc="5D0C2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85D4B7D"/>
    <w:multiLevelType w:val="hybridMultilevel"/>
    <w:tmpl w:val="BE7653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D557A00"/>
    <w:multiLevelType w:val="hybridMultilevel"/>
    <w:tmpl w:val="B252A952"/>
    <w:lvl w:ilvl="0" w:tplc="1B783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2446B"/>
    <w:multiLevelType w:val="hybridMultilevel"/>
    <w:tmpl w:val="E29C05FC"/>
    <w:lvl w:ilvl="0" w:tplc="F1BE9A3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3D4CC5"/>
    <w:multiLevelType w:val="multilevel"/>
    <w:tmpl w:val="10E205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24">
    <w:nsid w:val="75161476"/>
    <w:multiLevelType w:val="hybridMultilevel"/>
    <w:tmpl w:val="394CAAAA"/>
    <w:lvl w:ilvl="0" w:tplc="90EC4D2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992233"/>
    <w:multiLevelType w:val="hybridMultilevel"/>
    <w:tmpl w:val="D9E48FD8"/>
    <w:lvl w:ilvl="0" w:tplc="3D009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8CD9E0" w:tentative="1">
      <w:start w:val="1"/>
      <w:numFmt w:val="lowerLetter"/>
      <w:lvlText w:val="%2."/>
      <w:lvlJc w:val="left"/>
      <w:pPr>
        <w:ind w:left="1440" w:hanging="360"/>
      </w:pPr>
    </w:lvl>
    <w:lvl w:ilvl="2" w:tplc="04E40502" w:tentative="1">
      <w:start w:val="1"/>
      <w:numFmt w:val="lowerRoman"/>
      <w:lvlText w:val="%3."/>
      <w:lvlJc w:val="right"/>
      <w:pPr>
        <w:ind w:left="2160" w:hanging="180"/>
      </w:pPr>
    </w:lvl>
    <w:lvl w:ilvl="3" w:tplc="6F00ADA6" w:tentative="1">
      <w:start w:val="1"/>
      <w:numFmt w:val="decimal"/>
      <w:lvlText w:val="%4."/>
      <w:lvlJc w:val="left"/>
      <w:pPr>
        <w:ind w:left="2880" w:hanging="360"/>
      </w:pPr>
    </w:lvl>
    <w:lvl w:ilvl="4" w:tplc="2878E54A" w:tentative="1">
      <w:start w:val="1"/>
      <w:numFmt w:val="lowerLetter"/>
      <w:lvlText w:val="%5."/>
      <w:lvlJc w:val="left"/>
      <w:pPr>
        <w:ind w:left="3600" w:hanging="360"/>
      </w:pPr>
    </w:lvl>
    <w:lvl w:ilvl="5" w:tplc="EE2A5060" w:tentative="1">
      <w:start w:val="1"/>
      <w:numFmt w:val="lowerRoman"/>
      <w:lvlText w:val="%6."/>
      <w:lvlJc w:val="right"/>
      <w:pPr>
        <w:ind w:left="4320" w:hanging="180"/>
      </w:pPr>
    </w:lvl>
    <w:lvl w:ilvl="6" w:tplc="0C3EE752" w:tentative="1">
      <w:start w:val="1"/>
      <w:numFmt w:val="decimal"/>
      <w:lvlText w:val="%7."/>
      <w:lvlJc w:val="left"/>
      <w:pPr>
        <w:ind w:left="5040" w:hanging="360"/>
      </w:pPr>
    </w:lvl>
    <w:lvl w:ilvl="7" w:tplc="C13E1CCC" w:tentative="1">
      <w:start w:val="1"/>
      <w:numFmt w:val="lowerLetter"/>
      <w:lvlText w:val="%8."/>
      <w:lvlJc w:val="left"/>
      <w:pPr>
        <w:ind w:left="5760" w:hanging="360"/>
      </w:pPr>
    </w:lvl>
    <w:lvl w:ilvl="8" w:tplc="0D3AD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16489"/>
    <w:multiLevelType w:val="hybridMultilevel"/>
    <w:tmpl w:val="74AEACF0"/>
    <w:lvl w:ilvl="0" w:tplc="6DDAAA06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4BB6F8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CB06A8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E56193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E664EC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DA8BC7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56EBDA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D1C558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A18411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DB60197"/>
    <w:multiLevelType w:val="hybridMultilevel"/>
    <w:tmpl w:val="C7F21908"/>
    <w:lvl w:ilvl="0" w:tplc="0419000F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4"/>
  </w:num>
  <w:num w:numId="5">
    <w:abstractNumId w:val="3"/>
  </w:num>
  <w:num w:numId="6">
    <w:abstractNumId w:val="25"/>
  </w:num>
  <w:num w:numId="7">
    <w:abstractNumId w:val="5"/>
  </w:num>
  <w:num w:numId="8">
    <w:abstractNumId w:val="23"/>
  </w:num>
  <w:num w:numId="9">
    <w:abstractNumId w:val="1"/>
  </w:num>
  <w:num w:numId="10">
    <w:abstractNumId w:val="16"/>
  </w:num>
  <w:num w:numId="11">
    <w:abstractNumId w:val="26"/>
  </w:num>
  <w:num w:numId="12">
    <w:abstractNumId w:val="7"/>
  </w:num>
  <w:num w:numId="13">
    <w:abstractNumId w:val="12"/>
  </w:num>
  <w:num w:numId="14">
    <w:abstractNumId w:val="27"/>
  </w:num>
  <w:num w:numId="15">
    <w:abstractNumId w:val="9"/>
  </w:num>
  <w:num w:numId="16">
    <w:abstractNumId w:val="2"/>
  </w:num>
  <w:num w:numId="17">
    <w:abstractNumId w:val="0"/>
  </w:num>
  <w:num w:numId="18">
    <w:abstractNumId w:val="14"/>
  </w:num>
  <w:num w:numId="19">
    <w:abstractNumId w:val="6"/>
  </w:num>
  <w:num w:numId="20">
    <w:abstractNumId w:val="11"/>
  </w:num>
  <w:num w:numId="21">
    <w:abstractNumId w:val="13"/>
  </w:num>
  <w:num w:numId="22">
    <w:abstractNumId w:val="20"/>
  </w:num>
  <w:num w:numId="23">
    <w:abstractNumId w:val="8"/>
  </w:num>
  <w:num w:numId="24">
    <w:abstractNumId w:val="22"/>
  </w:num>
  <w:num w:numId="25">
    <w:abstractNumId w:val="21"/>
  </w:num>
  <w:num w:numId="26">
    <w:abstractNumId w:val="19"/>
  </w:num>
  <w:num w:numId="27">
    <w:abstractNumId w:val="18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0369D"/>
    <w:rsid w:val="0000510E"/>
    <w:rsid w:val="00041D49"/>
    <w:rsid w:val="00052066"/>
    <w:rsid w:val="0008183E"/>
    <w:rsid w:val="000843A0"/>
    <w:rsid w:val="000847A8"/>
    <w:rsid w:val="00092C5A"/>
    <w:rsid w:val="000B0D00"/>
    <w:rsid w:val="000B77F7"/>
    <w:rsid w:val="000C4A12"/>
    <w:rsid w:val="000E2A3D"/>
    <w:rsid w:val="000F5686"/>
    <w:rsid w:val="00110A3F"/>
    <w:rsid w:val="00142625"/>
    <w:rsid w:val="00171CA5"/>
    <w:rsid w:val="00183530"/>
    <w:rsid w:val="00190362"/>
    <w:rsid w:val="001A2787"/>
    <w:rsid w:val="001C3481"/>
    <w:rsid w:val="001D3869"/>
    <w:rsid w:val="00203A95"/>
    <w:rsid w:val="0021336B"/>
    <w:rsid w:val="00225050"/>
    <w:rsid w:val="00250AB6"/>
    <w:rsid w:val="002622BA"/>
    <w:rsid w:val="002622D7"/>
    <w:rsid w:val="00264534"/>
    <w:rsid w:val="00265805"/>
    <w:rsid w:val="00276223"/>
    <w:rsid w:val="002957CA"/>
    <w:rsid w:val="002A56E4"/>
    <w:rsid w:val="002C6242"/>
    <w:rsid w:val="002E29F8"/>
    <w:rsid w:val="002E72AB"/>
    <w:rsid w:val="002E7A70"/>
    <w:rsid w:val="002F2146"/>
    <w:rsid w:val="002F5E99"/>
    <w:rsid w:val="00306BB1"/>
    <w:rsid w:val="003132FB"/>
    <w:rsid w:val="00325199"/>
    <w:rsid w:val="00326BF9"/>
    <w:rsid w:val="00354C33"/>
    <w:rsid w:val="0037586C"/>
    <w:rsid w:val="003915C5"/>
    <w:rsid w:val="00395635"/>
    <w:rsid w:val="003A1B9B"/>
    <w:rsid w:val="003A341D"/>
    <w:rsid w:val="003A3A26"/>
    <w:rsid w:val="003B523C"/>
    <w:rsid w:val="003B69C6"/>
    <w:rsid w:val="003E2E59"/>
    <w:rsid w:val="003E5094"/>
    <w:rsid w:val="0043026D"/>
    <w:rsid w:val="004359C1"/>
    <w:rsid w:val="004619E5"/>
    <w:rsid w:val="00462475"/>
    <w:rsid w:val="00477303"/>
    <w:rsid w:val="00481F7D"/>
    <w:rsid w:val="00481FA2"/>
    <w:rsid w:val="00482D38"/>
    <w:rsid w:val="0049173D"/>
    <w:rsid w:val="00492735"/>
    <w:rsid w:val="00496261"/>
    <w:rsid w:val="004D131B"/>
    <w:rsid w:val="004D57EB"/>
    <w:rsid w:val="004F0E99"/>
    <w:rsid w:val="005228A6"/>
    <w:rsid w:val="00530E01"/>
    <w:rsid w:val="00541487"/>
    <w:rsid w:val="005463F6"/>
    <w:rsid w:val="00547D3B"/>
    <w:rsid w:val="00570B29"/>
    <w:rsid w:val="00576E51"/>
    <w:rsid w:val="005927BF"/>
    <w:rsid w:val="005A5A0B"/>
    <w:rsid w:val="005B21A9"/>
    <w:rsid w:val="005C6541"/>
    <w:rsid w:val="005E0889"/>
    <w:rsid w:val="0062235F"/>
    <w:rsid w:val="00631365"/>
    <w:rsid w:val="006912EA"/>
    <w:rsid w:val="006A24E1"/>
    <w:rsid w:val="006A41BF"/>
    <w:rsid w:val="006B4D2F"/>
    <w:rsid w:val="006B69F4"/>
    <w:rsid w:val="006C4052"/>
    <w:rsid w:val="006E6585"/>
    <w:rsid w:val="006F2EC9"/>
    <w:rsid w:val="00707BB4"/>
    <w:rsid w:val="00724FB8"/>
    <w:rsid w:val="007256A4"/>
    <w:rsid w:val="00757C82"/>
    <w:rsid w:val="0077234F"/>
    <w:rsid w:val="00776715"/>
    <w:rsid w:val="00791C1F"/>
    <w:rsid w:val="007C3BA6"/>
    <w:rsid w:val="00802575"/>
    <w:rsid w:val="00803501"/>
    <w:rsid w:val="00803DDA"/>
    <w:rsid w:val="00835E2C"/>
    <w:rsid w:val="0084378A"/>
    <w:rsid w:val="00852BED"/>
    <w:rsid w:val="0085557D"/>
    <w:rsid w:val="008803E4"/>
    <w:rsid w:val="008873B0"/>
    <w:rsid w:val="008B5368"/>
    <w:rsid w:val="008B5C0F"/>
    <w:rsid w:val="008E6B82"/>
    <w:rsid w:val="00917A1E"/>
    <w:rsid w:val="00942B3E"/>
    <w:rsid w:val="00955223"/>
    <w:rsid w:val="0099736A"/>
    <w:rsid w:val="009B1B33"/>
    <w:rsid w:val="009D1E17"/>
    <w:rsid w:val="009D7D26"/>
    <w:rsid w:val="00A2081B"/>
    <w:rsid w:val="00A2242D"/>
    <w:rsid w:val="00A224AC"/>
    <w:rsid w:val="00A25ECE"/>
    <w:rsid w:val="00A3125A"/>
    <w:rsid w:val="00A8377E"/>
    <w:rsid w:val="00A84D0E"/>
    <w:rsid w:val="00AA2A07"/>
    <w:rsid w:val="00AB276A"/>
    <w:rsid w:val="00AC7692"/>
    <w:rsid w:val="00AE33EB"/>
    <w:rsid w:val="00AF7866"/>
    <w:rsid w:val="00B05720"/>
    <w:rsid w:val="00B06C73"/>
    <w:rsid w:val="00B121D9"/>
    <w:rsid w:val="00B215A6"/>
    <w:rsid w:val="00B31DA4"/>
    <w:rsid w:val="00B33E92"/>
    <w:rsid w:val="00B40345"/>
    <w:rsid w:val="00B4489D"/>
    <w:rsid w:val="00B47B26"/>
    <w:rsid w:val="00B90962"/>
    <w:rsid w:val="00B97D12"/>
    <w:rsid w:val="00BA152D"/>
    <w:rsid w:val="00BA48E1"/>
    <w:rsid w:val="00BA6DAF"/>
    <w:rsid w:val="00BB7374"/>
    <w:rsid w:val="00BF3706"/>
    <w:rsid w:val="00C00FF5"/>
    <w:rsid w:val="00C21478"/>
    <w:rsid w:val="00C603D6"/>
    <w:rsid w:val="00C90C82"/>
    <w:rsid w:val="00CA3D1F"/>
    <w:rsid w:val="00CA424F"/>
    <w:rsid w:val="00CD3B20"/>
    <w:rsid w:val="00CE0F40"/>
    <w:rsid w:val="00D63523"/>
    <w:rsid w:val="00D76B4C"/>
    <w:rsid w:val="00D83AD5"/>
    <w:rsid w:val="00D83F35"/>
    <w:rsid w:val="00D978AA"/>
    <w:rsid w:val="00DA6391"/>
    <w:rsid w:val="00DE6DFE"/>
    <w:rsid w:val="00E211A0"/>
    <w:rsid w:val="00E2132A"/>
    <w:rsid w:val="00E235B8"/>
    <w:rsid w:val="00E4257F"/>
    <w:rsid w:val="00EB463F"/>
    <w:rsid w:val="00EB512D"/>
    <w:rsid w:val="00ED7EE6"/>
    <w:rsid w:val="00EE36F0"/>
    <w:rsid w:val="00EF1158"/>
    <w:rsid w:val="00F209F5"/>
    <w:rsid w:val="00F274D7"/>
    <w:rsid w:val="00F438E0"/>
    <w:rsid w:val="00F50AEA"/>
    <w:rsid w:val="00F511B0"/>
    <w:rsid w:val="00F54126"/>
    <w:rsid w:val="00F617AE"/>
    <w:rsid w:val="00FA053C"/>
    <w:rsid w:val="00FD493D"/>
    <w:rsid w:val="00FD66C6"/>
    <w:rsid w:val="00FE0CA6"/>
    <w:rsid w:val="00FF09FD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767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d">
    <w:name w:val="Strong"/>
    <w:basedOn w:val="a0"/>
    <w:uiPriority w:val="22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e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af">
    <w:name w:val="Основной текст Знак"/>
    <w:aliases w:val="Знак Знак,Знак1 Знак Знак,Основной текст1 Знак"/>
    <w:basedOn w:val="a0"/>
    <w:link w:val="af0"/>
    <w:locked/>
    <w:rsid w:val="002F2146"/>
    <w:rPr>
      <w:sz w:val="24"/>
      <w:szCs w:val="24"/>
    </w:rPr>
  </w:style>
  <w:style w:type="paragraph" w:styleId="af0">
    <w:name w:val="Body Text"/>
    <w:aliases w:val="Знак,Знак1 Знак,Основной текст1"/>
    <w:basedOn w:val="a"/>
    <w:link w:val="af"/>
    <w:unhideWhenUsed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0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link w:val="ConsPlusTitle1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ConsPlusTitle1">
    <w:name w:val="ConsPlusTitle1"/>
    <w:link w:val="ConsPlusTitle"/>
    <w:locked/>
    <w:rsid w:val="00B4489D"/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uiPriority w:val="99"/>
    <w:qFormat/>
    <w:rsid w:val="00481FA2"/>
    <w:rPr>
      <w:rFonts w:ascii="Calibri" w:eastAsia="Calibri" w:hAnsi="Calibri" w:cs="Times New Roman"/>
    </w:rPr>
  </w:style>
  <w:style w:type="paragraph" w:customStyle="1" w:styleId="Style2">
    <w:name w:val="Style 2"/>
    <w:uiPriority w:val="99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aliases w:val=" Знак"/>
    <w:basedOn w:val="a"/>
    <w:link w:val="af2"/>
    <w:uiPriority w:val="99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EF11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F1158"/>
  </w:style>
  <w:style w:type="character" w:customStyle="1" w:styleId="fontstyle01">
    <w:name w:val="fontstyle01"/>
    <w:basedOn w:val="a0"/>
    <w:rsid w:val="004619E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4619E5"/>
    <w:pPr>
      <w:jc w:val="lef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mrcssattr">
    <w:name w:val="x_msonormal_mr_css_attr"/>
    <w:basedOn w:val="a"/>
    <w:rsid w:val="00461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qFormat/>
    <w:rsid w:val="00917A1E"/>
    <w:rPr>
      <w:i/>
      <w:iCs/>
    </w:rPr>
  </w:style>
  <w:style w:type="paragraph" w:customStyle="1" w:styleId="41">
    <w:name w:val="çàãîëîâîê 4"/>
    <w:basedOn w:val="a"/>
    <w:next w:val="a"/>
    <w:rsid w:val="00AA2A07"/>
    <w:pPr>
      <w:keepNext/>
      <w:spacing w:line="259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0">
    <w:name w:val="Основной текст 21"/>
    <w:basedOn w:val="a"/>
    <w:rsid w:val="00AA2A07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topleveltext">
    <w:name w:val="formattext topleveltext"/>
    <w:basedOn w:val="a"/>
    <w:rsid w:val="00CE0F4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uiPriority w:val="99"/>
    <w:locked/>
    <w:rsid w:val="00B4489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Title">
    <w:name w:val="ConsTitle"/>
    <w:uiPriority w:val="99"/>
    <w:rsid w:val="00B4489D"/>
    <w:pPr>
      <w:widowControl w:val="0"/>
      <w:suppressAutoHyphens/>
      <w:snapToGrid w:val="0"/>
      <w:jc w:val="left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4">
    <w:name w:val="Текст1"/>
    <w:basedOn w:val="a"/>
    <w:uiPriority w:val="99"/>
    <w:rsid w:val="00B4489D"/>
    <w:pPr>
      <w:suppressAutoHyphens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ontStyle19">
    <w:name w:val="Font Style19"/>
    <w:rsid w:val="00530E01"/>
    <w:rPr>
      <w:rFonts w:ascii="Times New Roman" w:hAnsi="Times New Roman" w:cs="Times New Roman"/>
      <w:sz w:val="26"/>
      <w:szCs w:val="26"/>
    </w:rPr>
  </w:style>
  <w:style w:type="paragraph" w:styleId="af7">
    <w:name w:val="footnote text"/>
    <w:basedOn w:val="a"/>
    <w:link w:val="af8"/>
    <w:uiPriority w:val="99"/>
    <w:semiHidden/>
    <w:unhideWhenUsed/>
    <w:rsid w:val="00530E01"/>
    <w:pPr>
      <w:jc w:val="left"/>
    </w:pPr>
    <w:rPr>
      <w:rFonts w:eastAsiaTheme="minorHAns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530E01"/>
    <w:rPr>
      <w:rFonts w:eastAsiaTheme="minorHAnsi"/>
      <w:sz w:val="20"/>
      <w:szCs w:val="20"/>
      <w:lang w:eastAsia="en-US"/>
    </w:rPr>
  </w:style>
  <w:style w:type="character" w:styleId="af9">
    <w:name w:val="footnote reference"/>
    <w:basedOn w:val="a0"/>
    <w:uiPriority w:val="99"/>
    <w:semiHidden/>
    <w:unhideWhenUsed/>
    <w:rsid w:val="00530E01"/>
    <w:rPr>
      <w:vertAlign w:val="superscript"/>
    </w:rPr>
  </w:style>
  <w:style w:type="table" w:customStyle="1" w:styleId="15">
    <w:name w:val="Сетка таблицы1"/>
    <w:basedOn w:val="a1"/>
    <w:next w:val="a5"/>
    <w:uiPriority w:val="59"/>
    <w:rsid w:val="00530E01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8B5368"/>
    <w:rPr>
      <w:color w:val="800080"/>
      <w:u w:val="single"/>
    </w:rPr>
  </w:style>
  <w:style w:type="paragraph" w:customStyle="1" w:styleId="xl65">
    <w:name w:val="xl65"/>
    <w:basedOn w:val="a"/>
    <w:rsid w:val="008B53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B53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B5368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8B53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8B53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8B5368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1">
    <w:name w:val="xl91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3">
    <w:name w:val="xl93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8B53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8B53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8B536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8B53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8B53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8B53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8B53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B5368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8B53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C3C8B0B7ECFD6D4A86369585600A1F6C100D228D38F050F9CB19B7D3F96C599F79C3F6327B19A9BAB575i0D" TargetMode="External"/><Relationship Id="rId13" Type="http://schemas.openxmlformats.org/officeDocument/2006/relationships/header" Target="header3.xm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1A4BACCF115888C56AB1F1920D97A3310C28773375903B3FB7233486E47F512E269A2D1FDA769DB229FE8RDgCI" TargetMode="External"/><Relationship Id="rId12" Type="http://schemas.openxmlformats.org/officeDocument/2006/relationships/footer" Target="footer1.xml"/><Relationship Id="rId17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1.wmf"/><Relationship Id="rId10" Type="http://schemas.openxmlformats.org/officeDocument/2006/relationships/header" Target="header1.xm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BDC3C8B0B7ECFD6D4A862096E93E0314674E082F8A32A404A69044E0DAF33B1ED02084B13A77iAD" TargetMode="External"/><Relationship Id="rId14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62</Pages>
  <Words>26285</Words>
  <Characters>149831</Characters>
  <Application>Microsoft Office Word</Application>
  <DocSecurity>0</DocSecurity>
  <Lines>1248</Lines>
  <Paragraphs>351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/>
      <vt:lpstr>Статья 1. Основные характеристики бюджета муниципального образования Студеновско</vt:lpstr>
      <vt:lpstr>Статья 2. Нормативы распределения доходов между бюджетами бюджетной системы Росс</vt:lpstr>
      <vt:lpstr>Статья 3. Бюджетные ассигнования местного бюджета на 2023 год и на плановый пери</vt:lpstr>
      <vt:lpstr>Статья 4. Особенности заключения и оплаты договоров (муниципальных контрактов)</vt:lpstr>
      <vt:lpstr>Статья 5. Иные межбюджетные трансферты, предоставляемые из бюджета Студеновского</vt:lpstr>
      <vt:lpstr>    1.Утвердить объем иных межбюджетных трансфертов, предоставляемы из бюджета Студе</vt:lpstr>
      <vt:lpstr>Статья 6. Дорожный фонд Студеновского сельсовета Карасукского района</vt:lpstr>
      <vt:lpstr>Статья 7. Источники финансирования дефицита бюджета</vt:lpstr>
      <vt:lpstr>Статья 8. Муниципальные внутренние заимствования </vt:lpstr>
      <vt:lpstr>Статья 10. Муниципальные программы Студеновского сельсовета Карасукского района</vt:lpstr>
      <vt:lpstr>Статья 12. Муниципальный внутренний долг Студеновского сельсовета Карасукского р</vt:lpstr>
      <vt:lpstr>Статья 13. Особенности использования остатков средств местного бюджета на начало</vt:lpstr>
      <vt:lpstr>Статья 14. Особенности исполнения местного бюджета в 2023 году</vt:lpstr>
      <vt:lpstr>Статья 15. Вступление в силу настоящего Решения</vt:lpstr>
      <vt:lpstr>Приложение 9</vt:lpstr>
      <vt:lpstr>СОВЕТ ДЕПУТАТОВ</vt:lpstr>
    </vt:vector>
  </TitlesOfParts>
  <Company>Home</Company>
  <LinksUpToDate>false</LinksUpToDate>
  <CharactersWithSpaces>175765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142</cp:revision>
  <cp:lastPrinted>2023-01-10T02:38:00Z</cp:lastPrinted>
  <dcterms:created xsi:type="dcterms:W3CDTF">2021-09-09T08:26:00Z</dcterms:created>
  <dcterms:modified xsi:type="dcterms:W3CDTF">2023-01-11T08:50:00Z</dcterms:modified>
</cp:coreProperties>
</file>